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5" w:lineRule="exact"/>
        <w:ind w:left="-378" w:right="0" w:firstLine="0"/>
        <w:rPr>
          <w:rFonts w:ascii="Times New Roman"/>
          <w:sz w:val="20"/>
        </w:rPr>
      </w:pPr>
      <w:r>
        <w:rPr>
          <w:rFonts w:ascii="Times New Roman"/>
          <w:position w:val="-3"/>
          <w:sz w:val="19"/>
        </w:rPr>
        <w:pict>
          <v:group style="width:14.7pt;height:9.550pt;mso-position-horizontal-relative:char;mso-position-vertical-relative:line" coordorigin="0,0" coordsize="294,191">
            <v:shape style="position:absolute;left:0;top:0;width:294;height:64" coordorigin="0,0" coordsize="294,64" path="m294,0l0,0,30,63,294,63,294,0xe" filled="true" fillcolor="#e53312" stroked="false">
              <v:path arrowok="t"/>
              <v:fill type="solid"/>
            </v:shape>
            <v:shape style="position:absolute;left:59;top:127;width:235;height:64" coordorigin="59,127" coordsize="235,64" path="m294,127l59,127,89,190,294,190,294,127xe" filled="true" fillcolor="#e53312" stroked="false">
              <v:path arrowok="t"/>
              <v:fill type="solid"/>
            </v:shape>
          </v:group>
        </w:pict>
      </w:r>
      <w:r>
        <w:rPr>
          <w:rFonts w:ascii="Times New Roman"/>
          <w:position w:val="-3"/>
          <w:sz w:val="19"/>
        </w:rPr>
      </w:r>
      <w:r>
        <w:rPr>
          <w:rFonts w:ascii="Times New Roman"/>
          <w:spacing w:val="146"/>
          <w:position w:val="-3"/>
          <w:sz w:val="20"/>
        </w:rPr>
        <w:t> </w:t>
      </w:r>
      <w:r>
        <w:rPr>
          <w:rFonts w:ascii="Times New Roman"/>
          <w:spacing w:val="146"/>
          <w:position w:val="-3"/>
          <w:sz w:val="20"/>
        </w:rPr>
        <w:drawing>
          <wp:inline distT="0" distB="0" distL="0" distR="0">
            <wp:extent cx="1527998" cy="13068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98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position w:val="-3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0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1.2pt;height:30.4pt;mso-position-horizontal-relative:char;mso-position-vertical-relative:line" coordorigin="0,0" coordsize="2824,608">
            <v:shape style="position:absolute;left:0;top:339;width:1841;height:269" coordorigin="0,339" coordsize="1841,269" path="m14,420l0,420,0,498,4,520,14,534,29,543,46,546,65,542,78,533,79,532,49,532,35,530,24,523,17,512,14,496,14,420xm101,521l88,521,88,542,101,542,101,521xm101,420l87,420,87,505,80,521,74,529,65,532,49,532,79,532,86,525,88,521,101,521,101,420xm168,420l155,420,155,542,169,542,169,458,176,442,168,442,168,420xm243,430l207,430,221,432,232,439,239,450,242,466,242,542,256,542,256,464,252,443,243,430xm210,417l191,421,178,429,170,438,168,442,176,442,176,442,182,434,191,431,207,430,243,430,241,428,227,419,210,417xm362,417l338,421,319,435,306,455,301,481,306,507,319,528,338,541,362,546,382,542,396,533,397,532,362,532,343,528,329,517,319,501,316,481,319,461,329,445,343,434,362,430,397,430,393,427,380,420,362,417xm420,520l407,520,407,542,420,542,420,520xm397,430l362,430,382,435,396,445,404,454,406,459,406,503,398,520,391,528,380,532,362,532,397,532,405,524,407,520,420,520,420,441,406,441,402,435,397,430xm420,339l406,339,406,441,420,441,420,339xm676,354l573,354,573,542,587,542,587,452,670,452,670,439,587,439,587,368,676,368,676,354xm771,417l745,422,726,436,713,456,708,481,713,506,726,527,745,541,771,546,796,541,808,532,771,532,750,528,735,517,726,501,723,481,726,462,735,445,750,434,771,430,808,430,796,422,771,417xm808,430l771,430,791,434,806,445,815,462,818,481,815,501,806,517,791,528,771,532,808,532,816,527,828,506,833,481,828,456,816,436,808,430xm891,420l878,420,878,542,892,542,892,454,898,440,891,440,891,420xm938,417l927,417,910,420,899,428,893,436,891,440,898,440,902,430,941,430,946,420,938,417xm941,430l935,430,940,433,941,430xm981,510l970,520,980,535,989,542,1001,545,1022,546,1040,543,1054,537,1059,532,1022,532,1004,529,991,521,983,514,981,510xm1020,417l1002,420,988,427,980,439,977,451,980,465,988,475,1002,483,1020,488,1034,491,1045,496,1052,502,1054,510,1054,527,1036,532,1059,532,1065,526,1069,510,1066,496,1057,486,1044,480,1028,475,1013,472,1002,467,994,461,991,451,991,439,1003,430,1061,430,1055,424,1047,419,1037,417,1020,417xm1061,430l1042,430,1055,444,1064,434,1061,430xm1169,417l1144,422,1124,436,1111,456,1106,481,1111,506,1124,527,1144,541,1169,546,1191,542,1207,533,1208,532,1169,532,1149,528,1134,517,1124,501,1121,481,1124,462,1134,446,1149,434,1169,430,1211,430,1208,426,1199,420,1188,417,1169,417xm1210,512l1202,523,1195,529,1185,532,1169,532,1208,532,1216,525,1220,521,1210,512xm1211,430l1169,430,1186,433,1198,439,1206,446,1208,449,1218,440,1211,430xm1279,339l1265,339,1265,542,1279,542,1279,458,1286,442,1287,440,1279,440,1279,339xm1353,430l1317,430,1331,432,1342,439,1349,450,1352,466,1352,542,1366,542,1366,464,1362,443,1353,430xm1320,417l1301,420,1289,428,1281,436,1279,440,1287,440,1292,434,1301,431,1317,430,1353,430,1351,428,1337,419,1320,417xm1435,420l1421,420,1421,498,1424,520,1435,534,1449,543,1467,546,1486,542,1499,533,1500,532,1469,532,1455,530,1444,523,1437,512,1435,496,1435,420xm1521,521l1508,521,1508,542,1521,542,1521,521xm1521,420l1507,420,1507,505,1500,521,1494,529,1485,532,1469,532,1500,532,1506,525,1508,521,1521,521,1521,420xm1589,420l1576,420,1576,542,1590,542,1590,458,1596,442,1589,442,1589,420xm1664,430l1628,430,1642,432,1653,439,1660,450,1663,466,1663,542,1676,542,1676,464,1673,443,1664,430xm1631,417l1611,421,1598,429,1591,438,1589,442,1596,442,1597,442,1603,434,1612,431,1628,430,1664,430,1662,428,1647,419,1631,417xm1734,573l1725,582,1737,597,1747,604,1760,607,1781,607,1805,603,1820,594,1781,594,1760,590,1746,583,1737,576,1734,573xm1841,522l1827,522,1827,546,1824,565,1816,580,1801,590,1781,594,1820,594,1824,591,1836,571,1841,546,1841,522xm1782,417l1759,421,1739,435,1726,455,1722,481,1726,507,1739,528,1759,541,1782,546,1800,543,1813,536,1818,532,1782,532,1764,528,1749,517,1740,501,1736,481,1740,461,1749,445,1764,434,1782,430,1821,430,1820,428,1812,420,1801,417,1782,417xm1821,430l1782,430,1803,435,1816,445,1824,454,1827,459,1827,503,1819,520,1812,528,1801,532,1782,532,1818,532,1822,528,1827,522,1841,522,1841,442,1828,442,1821,430xm1841,420l1828,420,1828,442,1841,442,1841,420xe" filled="true" fillcolor="#000000" stroked="false">
              <v:path arrowok="t"/>
              <v:fill type="solid"/>
            </v:shape>
            <v:shape style="position:absolute;left:4;top:0;width:2820;height:272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line="667" w:lineRule="exact" w:before="0"/>
        <w:ind w:left="110" w:right="0" w:firstLine="0"/>
        <w:jc w:val="left"/>
        <w:rPr>
          <w:sz w:val="56"/>
        </w:rPr>
      </w:pPr>
      <w:r>
        <w:rPr>
          <w:color w:val="E43314"/>
          <w:sz w:val="56"/>
        </w:rPr>
        <w:t>Homer-Grundwortschatz (GWS):</w:t>
      </w:r>
    </w:p>
    <w:p>
      <w:pPr>
        <w:pStyle w:val="Heading2"/>
        <w:spacing w:before="7"/>
        <w:ind w:left="110" w:firstLine="0"/>
      </w:pPr>
      <w:r>
        <w:rPr/>
        <w:t>Version 22. 10. 2019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10" w:right="0" w:firstLine="0"/>
        <w:jc w:val="left"/>
        <w:rPr>
          <w:b/>
          <w:sz w:val="30"/>
        </w:rPr>
      </w:pPr>
      <w:bookmarkStart w:name="_GoBack" w:id="1"/>
      <w:bookmarkEnd w:id="1"/>
      <w:r>
        <w:rPr/>
      </w:r>
      <w:bookmarkStart w:name="Vorwort" w:id="2"/>
      <w:bookmarkEnd w:id="2"/>
      <w:r>
        <w:rPr/>
      </w:r>
      <w:r>
        <w:rPr>
          <w:b/>
          <w:color w:val="E43314"/>
          <w:sz w:val="30"/>
        </w:rPr>
        <w:t>Vorwort</w:t>
      </w:r>
    </w:p>
    <w:p>
      <w:pPr>
        <w:pStyle w:val="BodyText"/>
        <w:spacing w:line="273" w:lineRule="auto" w:before="140"/>
        <w:ind w:left="110" w:right="8"/>
      </w:pPr>
      <w:r>
        <w:rPr/>
        <w:t>Aufgrund der herausragenden Bedeutung Homers hat sich das Team der Klassischen Spra- chen im BMBWF dazu entschlossen, einen speziellen Homer-Grundwortschatz (GWS) zusam- menzustellen.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3" w:lineRule="auto" w:before="0"/>
        <w:ind w:left="110"/>
      </w:pPr>
      <w:r>
        <w:rPr/>
        <w:t>Sehr wertvolle Unterstützung erhielten wir von Dr. Hermann Niedermayr (Akademisches Gymnasium Innsbruck) sowie von Univ.-Prof. Dr. Georg Danek (Universität Wien).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0" w:right="0" w:firstLine="0"/>
        <w:jc w:val="left"/>
        <w:rPr>
          <w:b/>
          <w:sz w:val="23"/>
        </w:rPr>
      </w:pPr>
      <w:r>
        <w:rPr>
          <w:sz w:val="23"/>
        </w:rPr>
        <w:t>Mit diesem Homer-GWS soll ein </w:t>
      </w:r>
      <w:r>
        <w:rPr>
          <w:b/>
          <w:sz w:val="23"/>
        </w:rPr>
        <w:t>Hilfsmittel für die Vorbereitung auf die SRP in Griechisch</w:t>
      </w:r>
    </w:p>
    <w:p>
      <w:pPr>
        <w:pStyle w:val="BodyText"/>
        <w:ind w:left="110"/>
      </w:pPr>
      <w:r>
        <w:rPr/>
        <w:t>zur Verfügung gestellt werden.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254" w:hanging="360"/>
        <w:jc w:val="left"/>
        <w:rPr>
          <w:sz w:val="23"/>
        </w:rPr>
      </w:pPr>
      <w:r>
        <w:rPr>
          <w:sz w:val="23"/>
        </w:rPr>
        <w:t>Bei der Auswahl der in den GWS aufgenommenen </w:t>
      </w:r>
      <w:r>
        <w:rPr>
          <w:spacing w:val="-3"/>
          <w:sz w:val="23"/>
        </w:rPr>
        <w:t>Wörter </w:t>
      </w:r>
      <w:r>
        <w:rPr>
          <w:sz w:val="23"/>
        </w:rPr>
        <w:t>wurden Frequenzuntersuchun- gen herangezogen; außerdem wurden häufig gelesene Partien bevorzugt</w:t>
      </w:r>
      <w:r>
        <w:rPr>
          <w:spacing w:val="-30"/>
          <w:sz w:val="23"/>
        </w:rPr>
        <w:t> </w:t>
      </w:r>
      <w:r>
        <w:rPr>
          <w:sz w:val="23"/>
        </w:rPr>
        <w:t>berücksichtigt.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202" w:hanging="360"/>
        <w:jc w:val="left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der</w:t>
      </w:r>
      <w:r>
        <w:rPr>
          <w:spacing w:val="-3"/>
          <w:sz w:val="23"/>
        </w:rPr>
        <w:t> </w:t>
      </w:r>
      <w:r>
        <w:rPr>
          <w:b/>
          <w:sz w:val="23"/>
        </w:rPr>
        <w:t>1.Spalte</w:t>
      </w:r>
      <w:r>
        <w:rPr>
          <w:b/>
          <w:spacing w:val="-5"/>
          <w:sz w:val="23"/>
        </w:rPr>
        <w:t> </w:t>
      </w:r>
      <w:r>
        <w:rPr>
          <w:sz w:val="23"/>
        </w:rPr>
        <w:t>sind</w:t>
      </w:r>
      <w:r>
        <w:rPr>
          <w:spacing w:val="-3"/>
          <w:sz w:val="23"/>
        </w:rPr>
        <w:t> </w:t>
      </w:r>
      <w:r>
        <w:rPr>
          <w:sz w:val="23"/>
        </w:rPr>
        <w:t>die</w:t>
      </w:r>
      <w:r>
        <w:rPr>
          <w:spacing w:val="-17"/>
          <w:sz w:val="23"/>
        </w:rPr>
        <w:t> </w:t>
      </w:r>
      <w:r>
        <w:rPr>
          <w:sz w:val="23"/>
        </w:rPr>
        <w:t>Vokabeln</w:t>
      </w:r>
      <w:r>
        <w:rPr>
          <w:spacing w:val="-3"/>
          <w:sz w:val="23"/>
        </w:rPr>
        <w:t> </w:t>
      </w:r>
      <w:r>
        <w:rPr>
          <w:b/>
          <w:sz w:val="23"/>
        </w:rPr>
        <w:t>durchgehend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nummeriert,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wobei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zusammengehörige Vokabeln durch a/b verbunden </w:t>
      </w:r>
      <w:r>
        <w:rPr>
          <w:sz w:val="23"/>
        </w:rPr>
        <w:t>sind,</w:t>
      </w:r>
      <w:r>
        <w:rPr>
          <w:spacing w:val="-7"/>
          <w:sz w:val="23"/>
        </w:rPr>
        <w:t> </w:t>
      </w:r>
      <w:r>
        <w:rPr>
          <w:sz w:val="23"/>
        </w:rPr>
        <w:t>z.B.: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982"/>
        <w:gridCol w:w="3863"/>
      </w:tblGrid>
      <w:tr>
        <w:trPr>
          <w:trHeight w:val="302" w:hRule="atLeast"/>
        </w:trPr>
        <w:tc>
          <w:tcPr>
            <w:tcW w:w="532" w:type="dxa"/>
          </w:tcPr>
          <w:p>
            <w:pPr>
              <w:pStyle w:val="TableParagraph"/>
              <w:spacing w:before="22"/>
              <w:ind w:left="49" w:right="9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39a</w:t>
            </w:r>
          </w:p>
        </w:tc>
        <w:tc>
          <w:tcPr>
            <w:tcW w:w="2982" w:type="dxa"/>
          </w:tcPr>
          <w:p>
            <w:pPr>
              <w:pStyle w:val="TableParagraph"/>
              <w:spacing w:before="27"/>
              <w:ind w:left="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κοιμάω</w:t>
            </w:r>
            <w:r>
              <w:rPr>
                <w:rFonts w:ascii="Times New Roman" w:hAnsi="Times New Roman"/>
                <w:sz w:val="22"/>
              </w:rPr>
              <w:t>, κοιμήσω, ἐκοίμησα</w:t>
            </w:r>
          </w:p>
        </w:tc>
        <w:tc>
          <w:tcPr>
            <w:tcW w:w="3863" w:type="dxa"/>
          </w:tcPr>
          <w:p>
            <w:pPr>
              <w:pStyle w:val="TableParagraph"/>
              <w:spacing w:line="259" w:lineRule="exact" w:before="23"/>
              <w:ind w:left="53"/>
              <w:rPr>
                <w:sz w:val="22"/>
              </w:rPr>
            </w:pPr>
            <w:r>
              <w:rPr>
                <w:sz w:val="22"/>
              </w:rPr>
              <w:t>zur Ruhe legen, zu Bett bringen</w:t>
            </w:r>
          </w:p>
        </w:tc>
      </w:tr>
      <w:tr>
        <w:trPr>
          <w:trHeight w:val="302" w:hRule="atLeast"/>
        </w:trPr>
        <w:tc>
          <w:tcPr>
            <w:tcW w:w="532" w:type="dxa"/>
          </w:tcPr>
          <w:p>
            <w:pPr>
              <w:pStyle w:val="TableParagraph"/>
              <w:spacing w:before="22"/>
              <w:ind w:left="60" w:right="9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39b</w:t>
            </w:r>
          </w:p>
        </w:tc>
        <w:tc>
          <w:tcPr>
            <w:tcW w:w="2982" w:type="dxa"/>
          </w:tcPr>
          <w:p>
            <w:pPr>
              <w:pStyle w:val="TableParagraph"/>
              <w:spacing w:before="27"/>
              <w:ind w:left="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κοιμάομαι </w:t>
            </w:r>
            <w:r>
              <w:rPr>
                <w:rFonts w:ascii="Times New Roman" w:hAnsi="Times New Roman"/>
                <w:sz w:val="22"/>
              </w:rPr>
              <w:t>(med.-pass. von ↑)</w:t>
            </w:r>
          </w:p>
        </w:tc>
        <w:tc>
          <w:tcPr>
            <w:tcW w:w="3863" w:type="dxa"/>
          </w:tcPr>
          <w:p>
            <w:pPr>
              <w:pStyle w:val="TableParagraph"/>
              <w:spacing w:line="259" w:lineRule="exact" w:before="23"/>
              <w:ind w:left="53"/>
              <w:rPr>
                <w:sz w:val="22"/>
              </w:rPr>
            </w:pPr>
            <w:r>
              <w:rPr>
                <w:sz w:val="22"/>
              </w:rPr>
              <w:t>sich schlafen legen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134" w:after="0"/>
        <w:ind w:left="470" w:right="167" w:hanging="360"/>
        <w:jc w:val="left"/>
        <w:rPr>
          <w:sz w:val="23"/>
        </w:rPr>
      </w:pPr>
      <w:r>
        <w:rPr>
          <w:sz w:val="23"/>
        </w:rPr>
        <w:t>In der </w:t>
      </w:r>
      <w:r>
        <w:rPr>
          <w:b/>
          <w:sz w:val="23"/>
        </w:rPr>
        <w:t>2. Spalte </w:t>
      </w:r>
      <w:r>
        <w:rPr>
          <w:sz w:val="23"/>
        </w:rPr>
        <w:t>sind die </w:t>
      </w:r>
      <w:r>
        <w:rPr>
          <w:b/>
          <w:sz w:val="23"/>
        </w:rPr>
        <w:t>Vokabeln </w:t>
      </w:r>
      <w:r>
        <w:rPr>
          <w:sz w:val="23"/>
        </w:rPr>
        <w:t>- geordnet von der Sachgruppe 1.1 „Die (griechische) Familie“ bis Sachgruppe 9 „Namen“ – und </w:t>
      </w:r>
      <w:r>
        <w:rPr>
          <w:b/>
          <w:sz w:val="23"/>
        </w:rPr>
        <w:t>die (homerischen) Formen</w:t>
      </w:r>
      <w:r>
        <w:rPr>
          <w:b/>
          <w:spacing w:val="-5"/>
          <w:sz w:val="23"/>
        </w:rPr>
        <w:t> </w:t>
      </w:r>
      <w:r>
        <w:rPr>
          <w:sz w:val="23"/>
        </w:rPr>
        <w:t>zusammengestellt.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253" w:hanging="360"/>
        <w:jc w:val="left"/>
        <w:rPr>
          <w:sz w:val="23"/>
        </w:rPr>
      </w:pPr>
      <w:r>
        <w:rPr>
          <w:sz w:val="23"/>
        </w:rPr>
        <w:t>Bei</w:t>
      </w:r>
      <w:r>
        <w:rPr>
          <w:spacing w:val="-19"/>
          <w:sz w:val="23"/>
        </w:rPr>
        <w:t> </w:t>
      </w:r>
      <w:r>
        <w:rPr>
          <w:sz w:val="23"/>
        </w:rPr>
        <w:t>Verben</w:t>
      </w:r>
      <w:r>
        <w:rPr>
          <w:spacing w:val="-3"/>
          <w:sz w:val="23"/>
        </w:rPr>
        <w:t> </w:t>
      </w:r>
      <w:r>
        <w:rPr>
          <w:sz w:val="23"/>
        </w:rPr>
        <w:t>sind</w:t>
      </w:r>
      <w:r>
        <w:rPr>
          <w:spacing w:val="-4"/>
          <w:sz w:val="23"/>
        </w:rPr>
        <w:t> </w:t>
      </w:r>
      <w:r>
        <w:rPr>
          <w:sz w:val="23"/>
        </w:rPr>
        <w:t>im</w:t>
      </w:r>
      <w:r>
        <w:rPr>
          <w:spacing w:val="-4"/>
          <w:sz w:val="23"/>
        </w:rPr>
        <w:t> </w:t>
      </w:r>
      <w:r>
        <w:rPr>
          <w:sz w:val="23"/>
        </w:rPr>
        <w:t>Normalfall</w:t>
      </w:r>
      <w:r>
        <w:rPr>
          <w:spacing w:val="-5"/>
          <w:sz w:val="23"/>
        </w:rPr>
        <w:t> </w:t>
      </w:r>
      <w:r>
        <w:rPr>
          <w:sz w:val="23"/>
        </w:rPr>
        <w:t>nur</w:t>
      </w:r>
      <w:r>
        <w:rPr>
          <w:spacing w:val="-4"/>
          <w:sz w:val="23"/>
        </w:rPr>
        <w:t> </w:t>
      </w:r>
      <w:r>
        <w:rPr>
          <w:sz w:val="23"/>
        </w:rPr>
        <w:t>die</w:t>
      </w:r>
      <w:r>
        <w:rPr>
          <w:spacing w:val="-2"/>
          <w:sz w:val="23"/>
        </w:rPr>
        <w:t> </w:t>
      </w:r>
      <w:r>
        <w:rPr>
          <w:b/>
          <w:sz w:val="23"/>
        </w:rPr>
        <w:t>Stammformen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Präsens,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Futur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und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Aorist</w:t>
      </w:r>
      <w:r>
        <w:rPr>
          <w:b/>
          <w:spacing w:val="-3"/>
          <w:sz w:val="23"/>
        </w:rPr>
        <w:t> </w:t>
      </w:r>
      <w:r>
        <w:rPr>
          <w:sz w:val="23"/>
        </w:rPr>
        <w:t>angege- ben, manchmal (in Klammer) weitere Stammformen. Für das ausführliche Wiederholen der Stammformen vor der SRP kann die Stammformen-Liste (vgl. </w:t>
      </w:r>
      <w:hyperlink r:id="rId8">
        <w:r>
          <w:rPr>
            <w:sz w:val="23"/>
            <w:u w:val="single"/>
          </w:rPr>
          <w:t>https://www.srdp.at/</w:t>
        </w:r>
      </w:hyperlink>
      <w:hyperlink r:id="rId8">
        <w:r>
          <w:rPr>
            <w:sz w:val="23"/>
            <w:u w:val="single"/>
          </w:rPr>
          <w:t> schriftliche-pruefungen/klassische-sprachen/begleitmaterialien/</w:t>
        </w:r>
        <w:r>
          <w:rPr>
            <w:sz w:val="23"/>
          </w:rPr>
          <w:t> </w:t>
        </w:r>
      </w:hyperlink>
      <w:r>
        <w:rPr>
          <w:sz w:val="23"/>
        </w:rPr>
        <w:t>verwendet werden, bei der</w:t>
      </w:r>
      <w:r>
        <w:rPr>
          <w:spacing w:val="-7"/>
          <w:sz w:val="23"/>
        </w:rPr>
        <w:t> </w:t>
      </w:r>
      <w:r>
        <w:rPr>
          <w:sz w:val="23"/>
        </w:rPr>
        <w:t>SRP</w:t>
      </w:r>
      <w:r>
        <w:rPr>
          <w:spacing w:val="-1"/>
          <w:sz w:val="23"/>
        </w:rPr>
        <w:t> </w:t>
      </w:r>
      <w:r>
        <w:rPr>
          <w:sz w:val="23"/>
        </w:rPr>
        <w:t>selbst</w:t>
      </w:r>
      <w:r>
        <w:rPr>
          <w:spacing w:val="-1"/>
          <w:sz w:val="23"/>
        </w:rPr>
        <w:t> </w:t>
      </w:r>
      <w:r>
        <w:rPr>
          <w:sz w:val="23"/>
        </w:rPr>
        <w:t>bietet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Wörterbuch</w:t>
      </w:r>
      <w:r>
        <w:rPr>
          <w:spacing w:val="-1"/>
          <w:sz w:val="23"/>
        </w:rPr>
        <w:t> </w:t>
      </w:r>
      <w:r>
        <w:rPr>
          <w:sz w:val="23"/>
        </w:rPr>
        <w:t>(z.B.</w:t>
      </w:r>
      <w:r>
        <w:rPr>
          <w:spacing w:val="-10"/>
          <w:sz w:val="23"/>
        </w:rPr>
        <w:t> </w:t>
      </w:r>
      <w:r>
        <w:rPr>
          <w:sz w:val="23"/>
        </w:rPr>
        <w:t>Gemoll</w:t>
      </w:r>
      <w:r>
        <w:rPr>
          <w:spacing w:val="-6"/>
          <w:sz w:val="23"/>
        </w:rPr>
        <w:t> </w:t>
      </w:r>
      <w:r>
        <w:rPr>
          <w:sz w:val="23"/>
        </w:rPr>
        <w:t>S.</w:t>
      </w:r>
      <w:r>
        <w:rPr>
          <w:spacing w:val="-1"/>
          <w:sz w:val="23"/>
        </w:rPr>
        <w:t> </w:t>
      </w:r>
      <w:r>
        <w:rPr>
          <w:sz w:val="23"/>
        </w:rPr>
        <w:t>880-888)</w:t>
      </w:r>
      <w:r>
        <w:rPr>
          <w:spacing w:val="-9"/>
          <w:sz w:val="23"/>
        </w:rPr>
        <w:t> </w:t>
      </w:r>
      <w:r>
        <w:rPr>
          <w:sz w:val="23"/>
        </w:rPr>
        <w:t>Unterstützung.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289" w:hanging="360"/>
        <w:jc w:val="left"/>
        <w:rPr>
          <w:b/>
          <w:sz w:val="23"/>
        </w:rPr>
      </w:pPr>
      <w:r>
        <w:rPr>
          <w:sz w:val="23"/>
        </w:rPr>
        <w:t>Die </w:t>
      </w:r>
      <w:r>
        <w:rPr>
          <w:b/>
          <w:sz w:val="23"/>
        </w:rPr>
        <w:t>3. Spalte </w:t>
      </w:r>
      <w:r>
        <w:rPr>
          <w:sz w:val="23"/>
        </w:rPr>
        <w:t>listet wichtige Bedeutungen der Vokabeln </w:t>
      </w:r>
      <w:r>
        <w:rPr>
          <w:spacing w:val="-3"/>
          <w:sz w:val="23"/>
        </w:rPr>
        <w:t>auf. </w:t>
      </w:r>
      <w:r>
        <w:rPr>
          <w:sz w:val="23"/>
        </w:rPr>
        <w:t>Stark voneinander abge- grenzte </w:t>
      </w:r>
      <w:r>
        <w:rPr>
          <w:b/>
          <w:sz w:val="23"/>
        </w:rPr>
        <w:t>Bedeutungsfelder sind durch die Nummerierung 1); 2) etc. </w:t>
      </w:r>
      <w:r>
        <w:rPr>
          <w:sz w:val="23"/>
        </w:rPr>
        <w:t>voneinander </w:t>
      </w:r>
      <w:r>
        <w:rPr>
          <w:b/>
          <w:sz w:val="23"/>
        </w:rPr>
        <w:t>abge- trennt.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507" w:right="2089" w:hanging="397"/>
        <w:jc w:val="left"/>
        <w:rPr>
          <w:sz w:val="23"/>
        </w:rPr>
      </w:pPr>
      <w:r>
        <w:rPr>
          <w:sz w:val="23"/>
        </w:rPr>
        <w:t>Die </w:t>
      </w:r>
      <w:r>
        <w:rPr>
          <w:b/>
          <w:sz w:val="23"/>
        </w:rPr>
        <w:t>4. Spalte </w:t>
      </w:r>
      <w:r>
        <w:rPr>
          <w:sz w:val="23"/>
        </w:rPr>
        <w:t>soll der Lern-Unterstützung dienen und enthält </w:t>
      </w:r>
      <w:r>
        <w:rPr>
          <w:b/>
          <w:spacing w:val="-5"/>
          <w:sz w:val="23"/>
        </w:rPr>
        <w:t>„Varia“</w:t>
      </w:r>
      <w:r>
        <w:rPr>
          <w:spacing w:val="-5"/>
          <w:sz w:val="23"/>
        </w:rPr>
        <w:t>: </w:t>
      </w:r>
      <w:r>
        <w:rPr>
          <w:sz w:val="23"/>
        </w:rPr>
        <w:t>Fremdwörter,</w:t>
      </w:r>
      <w:r>
        <w:rPr>
          <w:spacing w:val="-1"/>
          <w:sz w:val="23"/>
        </w:rPr>
        <w:t> </w:t>
      </w:r>
      <w:r>
        <w:rPr>
          <w:sz w:val="23"/>
        </w:rPr>
        <w:t>z.B.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982"/>
        <w:gridCol w:w="1357"/>
        <w:gridCol w:w="2506"/>
      </w:tblGrid>
      <w:tr>
        <w:trPr>
          <w:trHeight w:val="302" w:hRule="atLeast"/>
        </w:trPr>
        <w:tc>
          <w:tcPr>
            <w:tcW w:w="532" w:type="dxa"/>
          </w:tcPr>
          <w:p>
            <w:pPr>
              <w:pStyle w:val="TableParagraph"/>
              <w:spacing w:before="22"/>
              <w:ind w:left="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2"/>
              <w:ind w:left="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ἄνθρωπος, </w:t>
            </w:r>
            <w:r>
              <w:rPr>
                <w:rFonts w:ascii="Times New Roman" w:hAnsi="Times New Roman"/>
                <w:sz w:val="22"/>
              </w:rPr>
              <w:t>-ου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 w:before="29"/>
              <w:ind w:left="52"/>
              <w:rPr>
                <w:sz w:val="21"/>
              </w:rPr>
            </w:pPr>
            <w:r>
              <w:rPr>
                <w:sz w:val="21"/>
              </w:rPr>
              <w:t>Mensch</w:t>
            </w:r>
          </w:p>
        </w:tc>
        <w:tc>
          <w:tcPr>
            <w:tcW w:w="2506" w:type="dxa"/>
            <w:shd w:val="clear" w:color="auto" w:fill="DAE3E8"/>
          </w:tcPr>
          <w:p>
            <w:pPr>
              <w:pStyle w:val="TableParagraph"/>
              <w:spacing w:line="253" w:lineRule="exact" w:before="29"/>
              <w:ind w:left="52"/>
              <w:rPr>
                <w:sz w:val="21"/>
              </w:rPr>
            </w:pPr>
            <w:r>
              <w:rPr>
                <w:sz w:val="21"/>
              </w:rPr>
              <w:t>vgl. Anthropo-logie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spacing w:before="0"/>
        <w:ind w:left="507"/>
      </w:pPr>
      <w:r>
        <w:rPr/>
        <w:t>Verweise auf griechische Grundwörter im GWS, z.B.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982"/>
        <w:gridCol w:w="1357"/>
        <w:gridCol w:w="2520"/>
      </w:tblGrid>
      <w:tr>
        <w:trPr>
          <w:trHeight w:val="302" w:hRule="atLeast"/>
        </w:trPr>
        <w:tc>
          <w:tcPr>
            <w:tcW w:w="532" w:type="dxa"/>
          </w:tcPr>
          <w:p>
            <w:pPr>
              <w:pStyle w:val="TableParagraph"/>
              <w:spacing w:before="22"/>
              <w:ind w:left="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2982" w:type="dxa"/>
          </w:tcPr>
          <w:p>
            <w:pPr>
              <w:pStyle w:val="TableParagraph"/>
              <w:spacing w:before="22"/>
              <w:ind w:left="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οἱ </w:t>
            </w:r>
            <w:r>
              <w:rPr>
                <w:rFonts w:ascii="Times New Roman" w:hAnsi="Times New Roman"/>
                <w:b/>
                <w:sz w:val="22"/>
              </w:rPr>
              <w:t>τοκεῖς, </w:t>
            </w:r>
            <w:r>
              <w:rPr>
                <w:rFonts w:ascii="Times New Roman" w:hAnsi="Times New Roman"/>
                <w:sz w:val="22"/>
              </w:rPr>
              <w:t>-έων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 w:before="29"/>
              <w:ind w:left="52"/>
              <w:rPr>
                <w:sz w:val="21"/>
              </w:rPr>
            </w:pPr>
            <w:r>
              <w:rPr>
                <w:sz w:val="21"/>
              </w:rPr>
              <w:t>Eltern</w:t>
            </w:r>
          </w:p>
        </w:tc>
        <w:tc>
          <w:tcPr>
            <w:tcW w:w="2520" w:type="dxa"/>
            <w:shd w:val="clear" w:color="auto" w:fill="DAE3E8"/>
          </w:tcPr>
          <w:p>
            <w:pPr>
              <w:pStyle w:val="TableParagraph"/>
              <w:spacing w:line="259" w:lineRule="exact" w:before="24"/>
              <w:ind w:left="5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τίκτω </w:t>
            </w:r>
            <w:r>
              <w:rPr>
                <w:sz w:val="21"/>
              </w:rPr>
              <w:t>(49)</w:t>
            </w:r>
          </w:p>
        </w:tc>
      </w:tr>
    </w:tbl>
    <w:p>
      <w:pPr>
        <w:spacing w:after="0" w:line="259" w:lineRule="exact"/>
        <w:rPr>
          <w:sz w:val="21"/>
        </w:rPr>
        <w:sectPr>
          <w:footerReference w:type="default" r:id="rId5"/>
          <w:type w:val="continuous"/>
          <w:pgSz w:w="11910" w:h="16840"/>
          <w:pgMar w:footer="519" w:top="960" w:bottom="700" w:left="1420" w:right="1380"/>
          <w:pgNumType w:start="1"/>
        </w:sectPr>
      </w:pPr>
    </w:p>
    <w:p>
      <w:pPr>
        <w:spacing w:before="28"/>
        <w:ind w:left="507" w:right="0" w:firstLine="0"/>
        <w:jc w:val="left"/>
        <w:rPr>
          <w:sz w:val="22"/>
        </w:rPr>
      </w:pPr>
      <w:r>
        <w:rPr>
          <w:sz w:val="22"/>
        </w:rPr>
        <w:t>Homer-Zitate, z.B.</w:t>
      </w:r>
    </w:p>
    <w:p>
      <w:pPr>
        <w:pStyle w:val="BodyText"/>
        <w:spacing w:before="0"/>
        <w:rPr>
          <w:sz w:val="11"/>
        </w:rPr>
      </w:pPr>
    </w:p>
    <w:tbl>
      <w:tblPr>
        <w:tblW w:w="0" w:type="auto"/>
        <w:jc w:val="left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2993"/>
        <w:gridCol w:w="1425"/>
        <w:gridCol w:w="3499"/>
      </w:tblGrid>
      <w:tr>
        <w:trPr>
          <w:trHeight w:val="1404" w:hRule="atLeast"/>
        </w:trPr>
        <w:tc>
          <w:tcPr>
            <w:tcW w:w="5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29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auto" w:before="148"/>
              <w:ind w:left="113" w:right="9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ὁράω, ὄψομαι, εἶδον, (ἑώρακα, ὤφθην)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>sehen</w:t>
            </w:r>
          </w:p>
        </w:tc>
        <w:tc>
          <w:tcPr>
            <w:tcW w:w="3499" w:type="dxa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sz w:val="21"/>
              </w:rPr>
            </w:pPr>
            <w:r>
              <w:rPr>
                <w:sz w:val="21"/>
              </w:rPr>
              <w:t>Formelvers zu Achill:</w:t>
            </w:r>
          </w:p>
          <w:p>
            <w:pPr>
              <w:pStyle w:val="TableParagraph"/>
              <w:spacing w:line="249" w:lineRule="auto" w:before="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Τὸν δ᾿ ἄρ᾿ ὑπόδρα ἰδὼν προσέφη πόδας ὠκὺς ᾿Αχιλλεύς · </w:t>
            </w:r>
            <w:r>
              <w:rPr>
                <w:sz w:val="21"/>
              </w:rPr>
              <w:t>(Il. 22, 260) =</w:t>
            </w:r>
          </w:p>
          <w:p>
            <w:pPr>
              <w:pStyle w:val="TableParagraph"/>
              <w:spacing w:line="235" w:lineRule="auto"/>
              <w:ind w:left="113" w:right="144"/>
              <w:rPr>
                <w:sz w:val="21"/>
              </w:rPr>
            </w:pPr>
            <w:r>
              <w:rPr>
                <w:sz w:val="21"/>
              </w:rPr>
              <w:t>„Finster blickend entgegnete ihm der schnelle Achilleus:“</w:t>
            </w:r>
          </w:p>
        </w:tc>
      </w:tr>
    </w:tbl>
    <w:p>
      <w:pPr>
        <w:pStyle w:val="BodyText"/>
        <w:spacing w:line="273" w:lineRule="auto" w:before="77"/>
        <w:ind w:left="507" w:right="1005"/>
      </w:pPr>
      <w:r>
        <w:rPr/>
        <w:t>Mit Ausnahme der Präpositionen (Sachgruppe 5.3) stehen diese Zitate nur in der Word-Version unseres „Homer-Grundwortschatzes“ (vgl. dazu nächster Punkt).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  <w:rPr>
          <w:sz w:val="23"/>
        </w:rPr>
      </w:pPr>
      <w:r>
        <w:rPr>
          <w:sz w:val="23"/>
        </w:rPr>
        <w:t>Der</w:t>
      </w:r>
      <w:r>
        <w:rPr>
          <w:spacing w:val="-11"/>
          <w:sz w:val="23"/>
        </w:rPr>
        <w:t> </w:t>
      </w:r>
      <w:r>
        <w:rPr>
          <w:sz w:val="23"/>
        </w:rPr>
        <w:t>GWS</w:t>
      </w:r>
      <w:r>
        <w:rPr>
          <w:spacing w:val="-1"/>
          <w:sz w:val="23"/>
        </w:rPr>
        <w:t> </w:t>
      </w:r>
      <w:r>
        <w:rPr>
          <w:sz w:val="23"/>
        </w:rPr>
        <w:t>wird</w:t>
      </w:r>
      <w:r>
        <w:rPr>
          <w:spacing w:val="-1"/>
          <w:sz w:val="23"/>
        </w:rPr>
        <w:t> </w:t>
      </w:r>
      <w:r>
        <w:rPr>
          <w:sz w:val="23"/>
        </w:rPr>
        <w:t>nämlich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zwei</w:t>
      </w:r>
      <w:r>
        <w:rPr>
          <w:spacing w:val="-16"/>
          <w:sz w:val="23"/>
        </w:rPr>
        <w:t> </w:t>
      </w:r>
      <w:r>
        <w:rPr>
          <w:sz w:val="23"/>
        </w:rPr>
        <w:t>Versionen zur</w:t>
      </w:r>
      <w:r>
        <w:rPr>
          <w:spacing w:val="-17"/>
          <w:sz w:val="23"/>
        </w:rPr>
        <w:t> </w:t>
      </w:r>
      <w:r>
        <w:rPr>
          <w:sz w:val="23"/>
        </w:rPr>
        <w:t>Verfügung gestellt:</w:t>
      </w:r>
    </w:p>
    <w:p>
      <w:pPr>
        <w:pStyle w:val="Heading2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40" w:after="0"/>
        <w:ind w:left="470" w:right="467" w:hanging="360"/>
        <w:jc w:val="left"/>
        <w:rPr>
          <w:b w:val="0"/>
        </w:rPr>
      </w:pPr>
      <w:r>
        <w:rPr/>
        <w:t>Die</w:t>
      </w:r>
      <w:r>
        <w:rPr>
          <w:spacing w:val="-3"/>
        </w:rPr>
        <w:t> </w:t>
      </w:r>
      <w:r>
        <w:rPr/>
        <w:t>pdf-Datei</w:t>
      </w:r>
      <w:r>
        <w:rPr>
          <w:spacing w:val="-2"/>
        </w:rPr>
        <w:t> </w:t>
      </w:r>
      <w:r>
        <w:rPr/>
        <w:t>kann</w:t>
      </w:r>
      <w:r>
        <w:rPr>
          <w:spacing w:val="-3"/>
        </w:rPr>
        <w:t> </w:t>
      </w:r>
      <w:r>
        <w:rPr/>
        <w:t>von</w:t>
      </w:r>
      <w:r>
        <w:rPr>
          <w:spacing w:val="-4"/>
        </w:rPr>
        <w:t> </w:t>
      </w:r>
      <w:r>
        <w:rPr/>
        <w:t>Kandidatinnen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Kandidaten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21"/>
        </w:rPr>
        <w:t> </w:t>
      </w:r>
      <w:r>
        <w:rPr/>
        <w:t>Vorbereitung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die SRP </w:t>
      </w:r>
      <w:r>
        <w:rPr>
          <w:b w:val="0"/>
        </w:rPr>
        <w:t>benützt</w:t>
      </w:r>
      <w:r>
        <w:rPr>
          <w:b w:val="0"/>
          <w:spacing w:val="-3"/>
        </w:rPr>
        <w:t> </w:t>
      </w:r>
      <w:r>
        <w:rPr>
          <w:b w:val="0"/>
        </w:rPr>
        <w:t>werden.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200" w:hanging="360"/>
        <w:jc w:val="left"/>
        <w:rPr>
          <w:sz w:val="23"/>
        </w:rPr>
      </w:pPr>
      <w:r>
        <w:rPr>
          <w:b/>
          <w:sz w:val="23"/>
        </w:rPr>
        <w:t>Die Word-Datei kann von LehrerInnen während der Homer-Lektüre an spezifische Bedürfnisse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angepasst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werden,</w:t>
      </w:r>
      <w:r>
        <w:rPr>
          <w:b/>
          <w:spacing w:val="-8"/>
          <w:sz w:val="23"/>
        </w:rPr>
        <w:t> </w:t>
      </w:r>
      <w:r>
        <w:rPr>
          <w:sz w:val="23"/>
        </w:rPr>
        <w:t>indem</w:t>
      </w:r>
      <w:r>
        <w:rPr>
          <w:spacing w:val="-7"/>
          <w:sz w:val="23"/>
        </w:rPr>
        <w:t> </w:t>
      </w:r>
      <w:r>
        <w:rPr>
          <w:sz w:val="23"/>
        </w:rPr>
        <w:t>z.B.</w:t>
      </w:r>
      <w:r>
        <w:rPr>
          <w:spacing w:val="-6"/>
          <w:sz w:val="23"/>
        </w:rPr>
        <w:t> </w:t>
      </w:r>
      <w:r>
        <w:rPr>
          <w:sz w:val="23"/>
        </w:rPr>
        <w:t>weitere</w:t>
      </w:r>
      <w:r>
        <w:rPr>
          <w:spacing w:val="-6"/>
          <w:sz w:val="23"/>
        </w:rPr>
        <w:t> </w:t>
      </w:r>
      <w:r>
        <w:rPr>
          <w:sz w:val="23"/>
        </w:rPr>
        <w:t>(Schularbeits-)Vokabeln</w:t>
      </w:r>
      <w:r>
        <w:rPr>
          <w:spacing w:val="-6"/>
          <w:sz w:val="23"/>
        </w:rPr>
        <w:t> </w:t>
      </w:r>
      <w:r>
        <w:rPr>
          <w:sz w:val="23"/>
        </w:rPr>
        <w:t>hinzugefügt und Homerzitate (in der rechten Spalte) aus jenen Stellen ausgewählt werden, die im Unterricht gelesen wurden.</w:t>
      </w:r>
    </w:p>
    <w:p>
      <w:pPr>
        <w:pStyle w:val="Heading2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73" w:lineRule="auto" w:before="0" w:after="0"/>
        <w:ind w:left="470" w:right="359" w:hanging="360"/>
        <w:jc w:val="left"/>
      </w:pPr>
      <w:r>
        <w:rPr>
          <w:b w:val="0"/>
        </w:rPr>
        <w:t>Der</w:t>
      </w:r>
      <w:r>
        <w:rPr>
          <w:b w:val="0"/>
          <w:spacing w:val="-12"/>
        </w:rPr>
        <w:t> </w:t>
      </w:r>
      <w:r>
        <w:rPr>
          <w:b w:val="0"/>
        </w:rPr>
        <w:t>GWS</w:t>
      </w:r>
      <w:r>
        <w:rPr>
          <w:b w:val="0"/>
          <w:spacing w:val="-4"/>
        </w:rPr>
        <w:t> </w:t>
      </w:r>
      <w:r>
        <w:rPr>
          <w:b w:val="0"/>
        </w:rPr>
        <w:t>soll</w:t>
      </w:r>
      <w:r>
        <w:rPr>
          <w:b w:val="0"/>
          <w:spacing w:val="-3"/>
        </w:rPr>
        <w:t> </w:t>
      </w:r>
      <w:r>
        <w:rPr>
          <w:b w:val="0"/>
        </w:rPr>
        <w:t>also</w:t>
      </w:r>
      <w:r>
        <w:rPr>
          <w:b w:val="0"/>
          <w:spacing w:val="-2"/>
        </w:rPr>
        <w:t> </w:t>
      </w:r>
      <w:r>
        <w:rPr>
          <w:b w:val="0"/>
        </w:rPr>
        <w:t>die</w:t>
      </w:r>
      <w:r>
        <w:rPr>
          <w:b w:val="0"/>
          <w:spacing w:val="-3"/>
        </w:rPr>
        <w:t> </w:t>
      </w:r>
      <w:r>
        <w:rPr/>
        <w:t>Vorbereitung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/>
        <w:t>die</w:t>
      </w:r>
      <w:r>
        <w:rPr>
          <w:spacing w:val="-9"/>
        </w:rPr>
        <w:t> </w:t>
      </w:r>
      <w:r>
        <w:rPr/>
        <w:t>SRP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Griechisch</w:t>
      </w:r>
      <w:r>
        <w:rPr>
          <w:spacing w:val="-3"/>
        </w:rPr>
        <w:t> </w:t>
      </w:r>
      <w:r>
        <w:rPr/>
        <w:t>erleichtern,</w:t>
      </w:r>
      <w:r>
        <w:rPr>
          <w:spacing w:val="-2"/>
        </w:rPr>
        <w:t> </w:t>
      </w:r>
      <w:r>
        <w:rPr/>
        <w:t>kann</w:t>
      </w:r>
      <w:r>
        <w:rPr>
          <w:spacing w:val="-4"/>
        </w:rPr>
        <w:t> </w:t>
      </w:r>
      <w:r>
        <w:rPr/>
        <w:t>jedoch nicht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umsichtige</w:t>
      </w:r>
      <w:r>
        <w:rPr>
          <w:spacing w:val="-18"/>
        </w:rPr>
        <w:t> </w:t>
      </w:r>
      <w:r>
        <w:rPr/>
        <w:t>Verwendung</w:t>
      </w:r>
      <w:r>
        <w:rPr>
          <w:spacing w:val="-1"/>
        </w:rPr>
        <w:t> </w:t>
      </w:r>
      <w:r>
        <w:rPr/>
        <w:t>des</w:t>
      </w:r>
      <w:r>
        <w:rPr>
          <w:spacing w:val="-14"/>
        </w:rPr>
        <w:t> </w:t>
      </w:r>
      <w:r>
        <w:rPr/>
        <w:t>Wörterbuches</w:t>
      </w:r>
      <w:r>
        <w:rPr>
          <w:spacing w:val="-2"/>
        </w:rPr>
        <w:t> </w:t>
      </w:r>
      <w:r>
        <w:rPr/>
        <w:t>bei</w:t>
      </w:r>
      <w:r>
        <w:rPr>
          <w:spacing w:val="-2"/>
        </w:rPr>
        <w:t> </w:t>
      </w:r>
      <w:r>
        <w:rPr/>
        <w:t>der</w:t>
      </w:r>
      <w:r>
        <w:rPr>
          <w:spacing w:val="-8"/>
        </w:rPr>
        <w:t> </w:t>
      </w:r>
      <w:r>
        <w:rPr/>
        <w:t>SRP</w:t>
      </w:r>
      <w:r>
        <w:rPr>
          <w:spacing w:val="-3"/>
        </w:rPr>
        <w:t> </w:t>
      </w:r>
      <w:r>
        <w:rPr/>
        <w:t>selbst</w:t>
      </w:r>
      <w:r>
        <w:rPr>
          <w:spacing w:val="-1"/>
        </w:rPr>
        <w:t> </w:t>
      </w:r>
      <w:r>
        <w:rPr/>
        <w:t>ersetzen.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line="273" w:lineRule="auto" w:before="0"/>
        <w:ind w:left="110" w:right="270"/>
        <w:jc w:val="both"/>
      </w:pPr>
      <w:r>
        <w:rPr/>
        <w:t>Wir hoffen, den Kandidatinnen und Kandidaten sowie den Lehrerinnen und Lehrern mit die- sem Homer-GWS ein praktikables Lern- und Lehrmittel zur Verfügung zu stellen, und freuen uns</w:t>
      </w:r>
      <w:r>
        <w:rPr>
          <w:spacing w:val="-5"/>
        </w:rPr>
        <w:t> </w:t>
      </w:r>
      <w:r>
        <w:rPr/>
        <w:t>sehr</w:t>
      </w:r>
      <w:r>
        <w:rPr>
          <w:spacing w:val="-5"/>
        </w:rPr>
        <w:t> </w:t>
      </w:r>
      <w:r>
        <w:rPr/>
        <w:t>über</w:t>
      </w:r>
      <w:r>
        <w:rPr>
          <w:spacing w:val="-14"/>
        </w:rPr>
        <w:t> </w:t>
      </w:r>
      <w:r>
        <w:rPr/>
        <w:t>Anregungen</w:t>
      </w:r>
      <w:r>
        <w:rPr>
          <w:spacing w:val="-6"/>
        </w:rPr>
        <w:t> </w:t>
      </w:r>
      <w:r>
        <w:rPr/>
        <w:t>und</w:t>
      </w:r>
      <w:r>
        <w:rPr>
          <w:spacing w:val="-19"/>
        </w:rPr>
        <w:t> </w:t>
      </w:r>
      <w:r>
        <w:rPr/>
        <w:t>Verbesserungsvorschläge,</w:t>
      </w:r>
      <w:r>
        <w:rPr>
          <w:spacing w:val="-4"/>
        </w:rPr>
        <w:t> </w:t>
      </w:r>
      <w:r>
        <w:rPr/>
        <w:t>damit</w:t>
      </w:r>
      <w:r>
        <w:rPr>
          <w:spacing w:val="-4"/>
        </w:rPr>
        <w:t> </w:t>
      </w:r>
      <w:r>
        <w:rPr/>
        <w:t>dieses</w:t>
      </w:r>
      <w:r>
        <w:rPr>
          <w:spacing w:val="-5"/>
        </w:rPr>
        <w:t> </w:t>
      </w:r>
      <w:r>
        <w:rPr/>
        <w:t>Hilfsmittel</w:t>
      </w:r>
      <w:r>
        <w:rPr>
          <w:spacing w:val="-5"/>
        </w:rPr>
        <w:t> </w:t>
      </w:r>
      <w:r>
        <w:rPr/>
        <w:t>weiterent- wickelt werden</w:t>
      </w:r>
      <w:r>
        <w:rPr>
          <w:spacing w:val="-1"/>
        </w:rPr>
        <w:t> </w:t>
      </w:r>
      <w:r>
        <w:rPr/>
        <w:t>kann.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0"/>
        <w:ind w:left="110"/>
      </w:pPr>
      <w:r>
        <w:rPr/>
        <w:t>Mit freundlichen Grüßen</w:t>
      </w:r>
    </w:p>
    <w:p>
      <w:pPr>
        <w:pStyle w:val="BodyText"/>
        <w:ind w:left="110"/>
      </w:pPr>
      <w:r>
        <w:rPr/>
        <w:t>das BMBWF-Team für klassische Sprachen</w:t>
      </w:r>
    </w:p>
    <w:p>
      <w:pPr>
        <w:spacing w:after="0"/>
        <w:sectPr>
          <w:pgSz w:w="11910" w:h="16840"/>
          <w:pgMar w:header="0" w:footer="519" w:top="900" w:bottom="780" w:left="1420" w:right="1380"/>
        </w:sectPr>
      </w:pPr>
    </w:p>
    <w:p>
      <w:pPr>
        <w:pStyle w:val="Heading1"/>
        <w:spacing w:before="11"/>
      </w:pPr>
      <w:bookmarkStart w:name="Sachgruppen" w:id="3"/>
      <w:bookmarkEnd w:id="3"/>
      <w:r>
        <w:rPr>
          <w:b w:val="0"/>
        </w:rPr>
      </w:r>
      <w:r>
        <w:rPr>
          <w:color w:val="E43314"/>
        </w:rPr>
        <w:t>Sachgruppen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Mensch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40" w:lineRule="auto" w:before="40" w:after="0"/>
        <w:ind w:left="832" w:right="0" w:hanging="382"/>
        <w:jc w:val="left"/>
        <w:rPr>
          <w:sz w:val="23"/>
        </w:rPr>
      </w:pPr>
      <w:r>
        <w:rPr>
          <w:sz w:val="23"/>
        </w:rPr>
        <w:t>Die (griechische)</w:t>
      </w:r>
      <w:r>
        <w:rPr>
          <w:spacing w:val="-1"/>
          <w:sz w:val="23"/>
        </w:rPr>
        <w:t> </w:t>
      </w:r>
      <w:r>
        <w:rPr>
          <w:sz w:val="23"/>
        </w:rPr>
        <w:t>Familie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</w:tabs>
        <w:spacing w:line="240" w:lineRule="auto" w:before="39" w:after="0"/>
        <w:ind w:left="847" w:right="0" w:hanging="397"/>
        <w:jc w:val="left"/>
        <w:rPr>
          <w:sz w:val="23"/>
        </w:rPr>
      </w:pPr>
      <w:r>
        <w:rPr>
          <w:sz w:val="23"/>
        </w:rPr>
        <w:t>Körperliches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39" w:after="0"/>
        <w:ind w:left="833" w:right="0" w:hanging="383"/>
        <w:jc w:val="left"/>
        <w:rPr>
          <w:sz w:val="23"/>
        </w:rPr>
      </w:pPr>
      <w:r>
        <w:rPr>
          <w:sz w:val="23"/>
        </w:rPr>
        <w:t>Leben und</w:t>
      </w:r>
      <w:r>
        <w:rPr>
          <w:spacing w:val="-17"/>
          <w:sz w:val="23"/>
        </w:rPr>
        <w:t> </w:t>
      </w:r>
      <w:r>
        <w:rPr>
          <w:spacing w:val="-6"/>
          <w:sz w:val="23"/>
        </w:rPr>
        <w:t>Tod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39" w:after="0"/>
        <w:ind w:left="848" w:right="0" w:hanging="398"/>
        <w:jc w:val="left"/>
        <w:rPr>
          <w:sz w:val="23"/>
        </w:rPr>
      </w:pPr>
      <w:r>
        <w:rPr>
          <w:sz w:val="23"/>
        </w:rPr>
        <w:t>Wahrnehmung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Gefühle und</w:t>
      </w:r>
      <w:r>
        <w:rPr>
          <w:spacing w:val="-2"/>
        </w:rPr>
        <w:t> </w:t>
      </w:r>
      <w:r>
        <w:rPr/>
        <w:t>Denken</w:t>
      </w:r>
    </w:p>
    <w:p>
      <w:pPr>
        <w:pStyle w:val="ListParagraph"/>
        <w:numPr>
          <w:ilvl w:val="1"/>
          <w:numId w:val="2"/>
        </w:numPr>
        <w:tabs>
          <w:tab w:pos="848" w:val="left" w:leader="none"/>
        </w:tabs>
        <w:spacing w:line="240" w:lineRule="auto" w:before="39" w:after="0"/>
        <w:ind w:left="847" w:right="0" w:hanging="397"/>
        <w:jc w:val="left"/>
        <w:rPr>
          <w:sz w:val="23"/>
        </w:rPr>
      </w:pPr>
      <w:r>
        <w:rPr>
          <w:sz w:val="23"/>
        </w:rPr>
        <w:t>Gefühle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40" w:after="0"/>
        <w:ind w:left="861" w:right="0" w:hanging="411"/>
        <w:jc w:val="left"/>
        <w:rPr>
          <w:sz w:val="23"/>
        </w:rPr>
      </w:pPr>
      <w:r>
        <w:rPr>
          <w:sz w:val="23"/>
        </w:rPr>
        <w:t>Denken und Glauben, Lernen und</w:t>
      </w:r>
      <w:r>
        <w:rPr>
          <w:spacing w:val="-24"/>
          <w:sz w:val="23"/>
        </w:rPr>
        <w:t> </w:t>
      </w:r>
      <w:r>
        <w:rPr>
          <w:sz w:val="23"/>
        </w:rPr>
        <w:t>Wissen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39" w:after="0"/>
        <w:ind w:left="848" w:right="0" w:hanging="398"/>
        <w:jc w:val="left"/>
        <w:rPr>
          <w:sz w:val="23"/>
        </w:rPr>
      </w:pPr>
      <w:r>
        <w:rPr>
          <w:sz w:val="23"/>
        </w:rPr>
        <w:t>Eigenschaften</w:t>
      </w:r>
      <w:r>
        <w:rPr>
          <w:spacing w:val="-2"/>
          <w:sz w:val="23"/>
        </w:rPr>
        <w:t> </w:t>
      </w:r>
      <w:r>
        <w:rPr>
          <w:sz w:val="23"/>
        </w:rPr>
        <w:t>und</w:t>
      </w:r>
      <w:r>
        <w:rPr>
          <w:spacing w:val="-10"/>
          <w:sz w:val="23"/>
        </w:rPr>
        <w:t> </w:t>
      </w:r>
      <w:r>
        <w:rPr>
          <w:sz w:val="23"/>
        </w:rPr>
        <w:t>Adverbia</w:t>
      </w:r>
      <w:r>
        <w:rPr>
          <w:spacing w:val="-1"/>
          <w:sz w:val="23"/>
        </w:rPr>
        <w:t> </w:t>
      </w:r>
      <w:r>
        <w:rPr>
          <w:sz w:val="23"/>
        </w:rPr>
        <w:t>der</w:t>
      </w:r>
      <w:r>
        <w:rPr>
          <w:spacing w:val="-12"/>
          <w:sz w:val="23"/>
        </w:rPr>
        <w:t> </w:t>
      </w:r>
      <w:r>
        <w:rPr>
          <w:sz w:val="23"/>
        </w:rPr>
        <w:t>Art</w:t>
      </w:r>
      <w:r>
        <w:rPr>
          <w:spacing w:val="-1"/>
          <w:sz w:val="23"/>
        </w:rPr>
        <w:t> </w:t>
      </w:r>
      <w:r>
        <w:rPr>
          <w:sz w:val="23"/>
        </w:rPr>
        <w:t>und</w:t>
      </w:r>
      <w:r>
        <w:rPr>
          <w:spacing w:val="-13"/>
          <w:sz w:val="23"/>
        </w:rPr>
        <w:t> </w:t>
      </w:r>
      <w:r>
        <w:rPr>
          <w:sz w:val="23"/>
        </w:rPr>
        <w:t>Weise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Adjektiva +</w:t>
      </w:r>
      <w:r>
        <w:rPr>
          <w:spacing w:val="-7"/>
          <w:sz w:val="23"/>
        </w:rPr>
        <w:t> </w:t>
      </w:r>
      <w:r>
        <w:rPr>
          <w:sz w:val="23"/>
        </w:rPr>
        <w:t>Steigerung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Adjektiva (nur</w:t>
      </w:r>
      <w:r>
        <w:rPr>
          <w:spacing w:val="-11"/>
          <w:sz w:val="23"/>
        </w:rPr>
        <w:t> </w:t>
      </w:r>
      <w:r>
        <w:rPr>
          <w:sz w:val="23"/>
        </w:rPr>
        <w:t>Grundstufe)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0" w:lineRule="auto" w:before="40" w:after="0"/>
        <w:ind w:left="862" w:right="0" w:hanging="412"/>
        <w:jc w:val="left"/>
        <w:rPr>
          <w:sz w:val="23"/>
        </w:rPr>
      </w:pPr>
      <w:r>
        <w:rPr>
          <w:sz w:val="23"/>
        </w:rPr>
        <w:t>Zahlwörter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Sprache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39" w:after="0"/>
        <w:ind w:left="833" w:right="0" w:hanging="383"/>
        <w:jc w:val="left"/>
        <w:rPr>
          <w:sz w:val="23"/>
        </w:rPr>
      </w:pPr>
      <w:r>
        <w:rPr>
          <w:sz w:val="23"/>
        </w:rPr>
        <w:t>Sprechen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40" w:after="0"/>
        <w:ind w:left="848" w:right="0" w:hanging="398"/>
        <w:jc w:val="left"/>
        <w:rPr>
          <w:sz w:val="23"/>
        </w:rPr>
      </w:pPr>
      <w:r>
        <w:rPr>
          <w:sz w:val="23"/>
        </w:rPr>
        <w:t>Pronomina und</w:t>
      </w:r>
      <w:r>
        <w:rPr>
          <w:spacing w:val="-2"/>
          <w:sz w:val="23"/>
        </w:rPr>
        <w:t> </w:t>
      </w:r>
      <w:r>
        <w:rPr>
          <w:sz w:val="23"/>
        </w:rPr>
        <w:t>Korrelativa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personal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possessiv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interrogativ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40" w:after="0"/>
        <w:ind w:left="1790" w:right="0" w:hanging="860"/>
        <w:jc w:val="left"/>
        <w:rPr>
          <w:sz w:val="23"/>
        </w:rPr>
      </w:pPr>
      <w:r>
        <w:rPr>
          <w:sz w:val="23"/>
        </w:rPr>
        <w:t>demonstrativ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relativ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indefinit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Korrelativa (Pronomina und</w:t>
      </w:r>
      <w:r>
        <w:rPr>
          <w:spacing w:val="-13"/>
          <w:sz w:val="23"/>
        </w:rPr>
        <w:t> </w:t>
      </w:r>
      <w:r>
        <w:rPr>
          <w:sz w:val="23"/>
        </w:rPr>
        <w:t>Adverbia)</w: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40" w:after="0"/>
        <w:ind w:left="834" w:right="0" w:hanging="384"/>
        <w:jc w:val="left"/>
        <w:rPr>
          <w:sz w:val="23"/>
        </w:rPr>
      </w:pPr>
      <w:r>
        <w:rPr>
          <w:sz w:val="23"/>
        </w:rPr>
        <w:t>Negationen</w:t>
      </w: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39" w:after="0"/>
        <w:ind w:left="849" w:right="0" w:hanging="399"/>
        <w:jc w:val="left"/>
        <w:rPr>
          <w:sz w:val="23"/>
        </w:rPr>
      </w:pPr>
      <w:r>
        <w:rPr>
          <w:sz w:val="23"/>
        </w:rPr>
        <w:t>Satzverbindungen und</w:t>
      </w:r>
      <w:r>
        <w:rPr>
          <w:spacing w:val="-1"/>
          <w:sz w:val="23"/>
        </w:rPr>
        <w:t> </w:t>
      </w:r>
      <w:r>
        <w:rPr>
          <w:sz w:val="23"/>
        </w:rPr>
        <w:t>Partikeln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verbindend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betonend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40" w:after="0"/>
        <w:ind w:left="1790" w:right="0" w:hanging="860"/>
        <w:jc w:val="left"/>
        <w:rPr>
          <w:sz w:val="23"/>
        </w:rPr>
      </w:pPr>
      <w:r>
        <w:rPr>
          <w:sz w:val="23"/>
        </w:rPr>
        <w:t>entgegensetzend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unterordnend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>
          <w:spacing w:val="-3"/>
        </w:rPr>
        <w:t>Verben</w:t>
      </w:r>
    </w:p>
    <w:p>
      <w:pPr>
        <w:pStyle w:val="ListParagraph"/>
        <w:numPr>
          <w:ilvl w:val="1"/>
          <w:numId w:val="2"/>
        </w:numPr>
        <w:tabs>
          <w:tab w:pos="849" w:val="left" w:leader="none"/>
        </w:tabs>
        <w:spacing w:line="240" w:lineRule="auto" w:before="40" w:after="0"/>
        <w:ind w:left="848" w:right="0" w:hanging="398"/>
        <w:jc w:val="left"/>
        <w:rPr>
          <w:sz w:val="23"/>
        </w:rPr>
      </w:pPr>
      <w:r>
        <w:rPr>
          <w:sz w:val="23"/>
        </w:rPr>
        <w:t>Werden, Sein, Erwerben und</w:t>
      </w:r>
      <w:r>
        <w:rPr>
          <w:spacing w:val="-8"/>
          <w:sz w:val="23"/>
        </w:rPr>
        <w:t> </w:t>
      </w:r>
      <w:r>
        <w:rPr>
          <w:sz w:val="23"/>
        </w:rPr>
        <w:t>Haben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0" w:lineRule="auto" w:before="39" w:after="0"/>
        <w:ind w:left="862" w:right="0" w:hanging="412"/>
        <w:jc w:val="left"/>
        <w:rPr>
          <w:sz w:val="23"/>
        </w:rPr>
      </w:pPr>
      <w:r>
        <w:rPr>
          <w:sz w:val="23"/>
        </w:rPr>
        <w:t>Handeln</w:t>
      </w:r>
    </w:p>
    <w:p>
      <w:pPr>
        <w:pStyle w:val="ListParagraph"/>
        <w:numPr>
          <w:ilvl w:val="1"/>
          <w:numId w:val="2"/>
        </w:numPr>
        <w:tabs>
          <w:tab w:pos="850" w:val="left" w:leader="none"/>
        </w:tabs>
        <w:spacing w:line="240" w:lineRule="auto" w:before="39" w:after="0"/>
        <w:ind w:left="849" w:right="0" w:hanging="399"/>
        <w:jc w:val="left"/>
        <w:rPr>
          <w:sz w:val="23"/>
        </w:rPr>
      </w:pPr>
      <w:r>
        <w:rPr>
          <w:sz w:val="23"/>
        </w:rPr>
        <w:t>unpersönliche</w:t>
      </w:r>
      <w:r>
        <w:rPr>
          <w:spacing w:val="-17"/>
          <w:sz w:val="23"/>
        </w:rPr>
        <w:t> </w:t>
      </w:r>
      <w:r>
        <w:rPr>
          <w:sz w:val="23"/>
        </w:rPr>
        <w:t>Verben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39" w:after="0"/>
        <w:ind w:left="864" w:right="0" w:hanging="414"/>
        <w:jc w:val="left"/>
        <w:rPr>
          <w:sz w:val="23"/>
        </w:rPr>
      </w:pPr>
      <w:r>
        <w:rPr>
          <w:sz w:val="23"/>
        </w:rPr>
        <w:t>Sitzen, Liegen,</w:t>
      </w:r>
      <w:r>
        <w:rPr>
          <w:spacing w:val="-1"/>
          <w:sz w:val="23"/>
        </w:rPr>
        <w:t> </w:t>
      </w:r>
      <w:r>
        <w:rPr>
          <w:sz w:val="23"/>
        </w:rPr>
        <w:t>Bleiben</w:t>
      </w:r>
    </w:p>
    <w:p>
      <w:pPr>
        <w:pStyle w:val="ListParagraph"/>
        <w:numPr>
          <w:ilvl w:val="1"/>
          <w:numId w:val="2"/>
        </w:numPr>
        <w:tabs>
          <w:tab w:pos="856" w:val="left" w:leader="none"/>
        </w:tabs>
        <w:spacing w:line="240" w:lineRule="auto" w:before="40" w:after="0"/>
        <w:ind w:left="855" w:right="0" w:hanging="405"/>
        <w:jc w:val="left"/>
        <w:rPr>
          <w:sz w:val="23"/>
        </w:rPr>
      </w:pPr>
      <w:r>
        <w:rPr>
          <w:sz w:val="23"/>
        </w:rPr>
        <w:t>(Sich)</w:t>
      </w:r>
      <w:r>
        <w:rPr>
          <w:spacing w:val="-1"/>
          <w:sz w:val="23"/>
        </w:rPr>
        <w:t> </w:t>
      </w:r>
      <w:r>
        <w:rPr>
          <w:sz w:val="23"/>
        </w:rPr>
        <w:t>Bewegen</w:t>
      </w:r>
    </w:p>
    <w:p>
      <w:pPr>
        <w:pStyle w:val="ListParagraph"/>
        <w:numPr>
          <w:ilvl w:val="1"/>
          <w:numId w:val="2"/>
        </w:numPr>
        <w:tabs>
          <w:tab w:pos="866" w:val="left" w:leader="none"/>
        </w:tabs>
        <w:spacing w:line="240" w:lineRule="auto" w:before="39" w:after="0"/>
        <w:ind w:left="865" w:right="0" w:hanging="415"/>
        <w:jc w:val="left"/>
        <w:rPr>
          <w:sz w:val="23"/>
        </w:rPr>
      </w:pPr>
      <w:r>
        <w:rPr>
          <w:sz w:val="23"/>
        </w:rPr>
        <w:t>athematische Verben auf</w:t>
      </w:r>
      <w:r>
        <w:rPr>
          <w:spacing w:val="-17"/>
          <w:sz w:val="23"/>
        </w:rPr>
        <w:t> </w:t>
      </w:r>
      <w:r>
        <w:rPr>
          <w:sz w:val="23"/>
        </w:rPr>
        <w:t>-μι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0" w:footer="519" w:top="900" w:bottom="780" w:left="1420" w:right="1380"/>
        </w:sect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6" w:after="0"/>
        <w:ind w:left="470" w:right="0" w:hanging="360"/>
        <w:jc w:val="left"/>
      </w:pPr>
      <w:r>
        <w:rPr/>
        <w:t>Zeit und</w:t>
      </w:r>
      <w:r>
        <w:rPr>
          <w:spacing w:val="-2"/>
        </w:rPr>
        <w:t> </w:t>
      </w:r>
      <w:r>
        <w:rPr/>
        <w:t>Raum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39" w:after="0"/>
        <w:ind w:left="839" w:right="0" w:hanging="389"/>
        <w:jc w:val="left"/>
        <w:rPr>
          <w:sz w:val="23"/>
        </w:rPr>
      </w:pPr>
      <w:r>
        <w:rPr>
          <w:sz w:val="23"/>
        </w:rPr>
        <w:t>Zeit-Begriffe</w:t>
      </w: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40" w:lineRule="auto" w:before="40" w:after="0"/>
        <w:ind w:left="854" w:right="0" w:hanging="404"/>
        <w:jc w:val="left"/>
        <w:rPr>
          <w:sz w:val="23"/>
        </w:rPr>
      </w:pPr>
      <w:r>
        <w:rPr>
          <w:sz w:val="23"/>
        </w:rPr>
        <w:t>Adverbien und Suffixe der Zeit und des</w:t>
      </w:r>
      <w:r>
        <w:rPr>
          <w:spacing w:val="-19"/>
          <w:sz w:val="23"/>
        </w:rPr>
        <w:t> </w:t>
      </w:r>
      <w:r>
        <w:rPr>
          <w:sz w:val="23"/>
        </w:rPr>
        <w:t>Raumes</w:t>
      </w:r>
    </w:p>
    <w:p>
      <w:pPr>
        <w:pStyle w:val="ListParagraph"/>
        <w:numPr>
          <w:ilvl w:val="1"/>
          <w:numId w:val="2"/>
        </w:numPr>
        <w:tabs>
          <w:tab w:pos="842" w:val="left" w:leader="none"/>
        </w:tabs>
        <w:spacing w:line="240" w:lineRule="auto" w:before="39" w:after="0"/>
        <w:ind w:left="841" w:right="0" w:hanging="391"/>
        <w:jc w:val="left"/>
        <w:rPr>
          <w:sz w:val="23"/>
        </w:rPr>
      </w:pPr>
      <w:r>
        <w:rPr>
          <w:sz w:val="23"/>
        </w:rPr>
        <w:t>Präpositionen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nur +</w:t>
      </w:r>
      <w:r>
        <w:rPr>
          <w:spacing w:val="-10"/>
          <w:sz w:val="23"/>
        </w:rPr>
        <w:t> </w:t>
      </w:r>
      <w:r>
        <w:rPr>
          <w:sz w:val="23"/>
        </w:rPr>
        <w:t>Genitiv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39" w:after="0"/>
        <w:ind w:left="1790" w:right="0" w:hanging="860"/>
        <w:jc w:val="left"/>
        <w:rPr>
          <w:sz w:val="23"/>
        </w:rPr>
      </w:pPr>
      <w:r>
        <w:rPr>
          <w:sz w:val="23"/>
        </w:rPr>
        <w:t>nur +</w:t>
      </w:r>
      <w:r>
        <w:rPr>
          <w:spacing w:val="-2"/>
          <w:sz w:val="23"/>
        </w:rPr>
        <w:t> </w:t>
      </w:r>
      <w:r>
        <w:rPr>
          <w:sz w:val="23"/>
        </w:rPr>
        <w:t>Dativ</w:t>
      </w:r>
    </w:p>
    <w:p>
      <w:pPr>
        <w:pStyle w:val="ListParagraph"/>
        <w:numPr>
          <w:ilvl w:val="2"/>
          <w:numId w:val="2"/>
        </w:numPr>
        <w:tabs>
          <w:tab w:pos="1790" w:val="left" w:leader="none"/>
          <w:tab w:pos="1791" w:val="left" w:leader="none"/>
        </w:tabs>
        <w:spacing w:line="240" w:lineRule="auto" w:before="40" w:after="0"/>
        <w:ind w:left="1790" w:right="0" w:hanging="860"/>
        <w:jc w:val="left"/>
        <w:rPr>
          <w:sz w:val="23"/>
        </w:rPr>
      </w:pPr>
      <w:r>
        <w:rPr>
          <w:sz w:val="23"/>
        </w:rPr>
        <w:t>nur +</w:t>
      </w:r>
      <w:r>
        <w:rPr>
          <w:spacing w:val="-12"/>
          <w:sz w:val="23"/>
        </w:rPr>
        <w:t> </w:t>
      </w:r>
      <w:r>
        <w:rPr>
          <w:sz w:val="23"/>
        </w:rPr>
        <w:t>Akkusativ</w:t>
      </w:r>
    </w:p>
    <w:p>
      <w:pPr>
        <w:pStyle w:val="BodyText"/>
        <w:tabs>
          <w:tab w:pos="1790" w:val="left" w:leader="none"/>
        </w:tabs>
        <w:ind w:left="930"/>
      </w:pPr>
      <w:r>
        <w:rPr/>
        <w:t>5.3.4</w:t>
        <w:tab/>
        <w:t>+ Gen. oder</w:t>
      </w:r>
      <w:r>
        <w:rPr>
          <w:spacing w:val="-27"/>
        </w:rPr>
        <w:t> </w:t>
      </w:r>
      <w:r>
        <w:rPr/>
        <w:t>Akk.</w:t>
      </w:r>
    </w:p>
    <w:p>
      <w:pPr>
        <w:pStyle w:val="BodyText"/>
        <w:tabs>
          <w:tab w:pos="1790" w:val="left" w:leader="none"/>
        </w:tabs>
        <w:ind w:left="930"/>
      </w:pPr>
      <w:r>
        <w:rPr/>
        <w:t>5.3.5</w:t>
        <w:tab/>
        <w:t>+ Dat. oder</w:t>
      </w:r>
      <w:r>
        <w:rPr>
          <w:spacing w:val="-18"/>
        </w:rPr>
        <w:t> </w:t>
      </w:r>
      <w:r>
        <w:rPr/>
        <w:t>Akk.</w:t>
      </w:r>
    </w:p>
    <w:p>
      <w:pPr>
        <w:pStyle w:val="BodyText"/>
        <w:tabs>
          <w:tab w:pos="1790" w:val="left" w:leader="none"/>
        </w:tabs>
        <w:ind w:left="930"/>
      </w:pPr>
      <w:r>
        <w:rPr/>
        <w:t>5.3.6</w:t>
        <w:tab/>
        <w:t>+ Gen., Dat. oder</w:t>
      </w:r>
      <w:r>
        <w:rPr>
          <w:spacing w:val="-22"/>
        </w:rPr>
        <w:t> </w:t>
      </w:r>
      <w:r>
        <w:rPr/>
        <w:t>Akk.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Zusammenleben</w:t>
      </w:r>
    </w:p>
    <w:p>
      <w:pPr>
        <w:pStyle w:val="ListParagraph"/>
        <w:numPr>
          <w:ilvl w:val="1"/>
          <w:numId w:val="2"/>
        </w:numPr>
        <w:tabs>
          <w:tab w:pos="851" w:val="left" w:leader="none"/>
        </w:tabs>
        <w:spacing w:line="240" w:lineRule="auto" w:before="39" w:after="0"/>
        <w:ind w:left="850" w:right="0" w:hanging="400"/>
        <w:jc w:val="left"/>
        <w:rPr>
          <w:sz w:val="23"/>
        </w:rPr>
      </w:pPr>
      <w:r>
        <w:rPr>
          <w:sz w:val="23"/>
        </w:rPr>
        <w:t>Haus und</w:t>
      </w:r>
      <w:r>
        <w:rPr>
          <w:spacing w:val="-8"/>
          <w:sz w:val="23"/>
        </w:rPr>
        <w:t> </w:t>
      </w:r>
      <w:r>
        <w:rPr>
          <w:sz w:val="23"/>
        </w:rPr>
        <w:t>Stadt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39" w:after="0"/>
        <w:ind w:left="864" w:right="0" w:hanging="414"/>
        <w:jc w:val="left"/>
        <w:rPr>
          <w:sz w:val="23"/>
        </w:rPr>
      </w:pPr>
      <w:r>
        <w:rPr>
          <w:sz w:val="23"/>
        </w:rPr>
        <w:t>Zusammenleben und</w:t>
      </w:r>
      <w:r>
        <w:rPr>
          <w:spacing w:val="-11"/>
          <w:sz w:val="23"/>
        </w:rPr>
        <w:t> </w:t>
      </w:r>
      <w:r>
        <w:rPr>
          <w:sz w:val="23"/>
        </w:rPr>
        <w:t>Gesellschaft</w:t>
      </w:r>
    </w:p>
    <w:p>
      <w:pPr>
        <w:pStyle w:val="ListParagraph"/>
        <w:numPr>
          <w:ilvl w:val="1"/>
          <w:numId w:val="2"/>
        </w:numPr>
        <w:tabs>
          <w:tab w:pos="852" w:val="left" w:leader="none"/>
        </w:tabs>
        <w:spacing w:line="240" w:lineRule="auto" w:before="40" w:after="0"/>
        <w:ind w:left="851" w:right="0" w:hanging="401"/>
        <w:jc w:val="left"/>
        <w:rPr>
          <w:sz w:val="23"/>
        </w:rPr>
      </w:pPr>
      <w:r>
        <w:rPr>
          <w:sz w:val="23"/>
        </w:rPr>
        <w:t>Kleidung</w:t>
      </w:r>
    </w:p>
    <w:p>
      <w:pPr>
        <w:pStyle w:val="ListParagraph"/>
        <w:numPr>
          <w:ilvl w:val="1"/>
          <w:numId w:val="2"/>
        </w:numPr>
        <w:tabs>
          <w:tab w:pos="866" w:val="left" w:leader="none"/>
        </w:tabs>
        <w:spacing w:line="240" w:lineRule="auto" w:before="39" w:after="0"/>
        <w:ind w:left="865" w:right="0" w:hanging="415"/>
        <w:jc w:val="left"/>
        <w:rPr>
          <w:sz w:val="23"/>
        </w:rPr>
      </w:pPr>
      <w:r>
        <w:rPr>
          <w:sz w:val="23"/>
        </w:rPr>
        <w:t>Religion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</w:tabs>
        <w:spacing w:line="240" w:lineRule="auto" w:before="39" w:after="0"/>
        <w:ind w:left="857" w:right="0" w:hanging="407"/>
        <w:jc w:val="left"/>
        <w:rPr>
          <w:sz w:val="23"/>
        </w:rPr>
      </w:pPr>
      <w:r>
        <w:rPr>
          <w:sz w:val="23"/>
        </w:rPr>
        <w:t>Kampf und</w:t>
      </w:r>
      <w:r>
        <w:rPr>
          <w:spacing w:val="-1"/>
          <w:sz w:val="23"/>
        </w:rPr>
        <w:t> </w:t>
      </w:r>
      <w:r>
        <w:rPr>
          <w:sz w:val="23"/>
        </w:rPr>
        <w:t>Militär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Freie</w:t>
      </w:r>
      <w:r>
        <w:rPr>
          <w:spacing w:val="-1"/>
        </w:rPr>
        <w:t> </w:t>
      </w:r>
      <w:r>
        <w:rPr/>
        <w:t>Natur</w:t>
      </w: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39" w:after="0"/>
        <w:ind w:left="827" w:right="0" w:hanging="377"/>
        <w:jc w:val="left"/>
        <w:rPr>
          <w:sz w:val="23"/>
        </w:rPr>
      </w:pPr>
      <w:r>
        <w:rPr>
          <w:sz w:val="23"/>
        </w:rPr>
        <w:t>Geographie</w:t>
      </w:r>
    </w:p>
    <w:p>
      <w:pPr>
        <w:pStyle w:val="ListParagraph"/>
        <w:numPr>
          <w:ilvl w:val="1"/>
          <w:numId w:val="2"/>
        </w:numPr>
        <w:tabs>
          <w:tab w:pos="843" w:val="left" w:leader="none"/>
        </w:tabs>
        <w:spacing w:line="240" w:lineRule="auto" w:before="39" w:after="0"/>
        <w:ind w:left="842" w:right="0" w:hanging="392"/>
        <w:jc w:val="left"/>
        <w:rPr>
          <w:sz w:val="23"/>
        </w:rPr>
      </w:pPr>
      <w:r>
        <w:rPr>
          <w:sz w:val="23"/>
        </w:rPr>
        <w:t>Tiere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0"/>
        <w:jc w:val="left"/>
      </w:pPr>
      <w:r>
        <w:rPr/>
        <w:t>Epitheta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" w:after="0"/>
        <w:ind w:left="470" w:right="0" w:hanging="360"/>
        <w:jc w:val="left"/>
        <w:rPr>
          <w:b/>
          <w:sz w:val="23"/>
        </w:rPr>
      </w:pPr>
      <w:r>
        <w:rPr>
          <w:b/>
          <w:sz w:val="23"/>
        </w:rPr>
        <w:t>Namen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360"/>
        <w:jc w:val="left"/>
        <w:rPr>
          <w:b/>
          <w:sz w:val="23"/>
        </w:rPr>
      </w:pPr>
      <w:r>
        <w:rPr>
          <w:b/>
          <w:sz w:val="23"/>
        </w:rPr>
        <w:t>Patronymika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0" w:footer="519" w:top="900" w:bottom="78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1.1 Die (griechische) Familie" w:id="4"/>
            <w:bookmarkEnd w:id="4"/>
            <w:r>
              <w:rPr/>
            </w:r>
            <w:r>
              <w:rPr>
                <w:b/>
                <w:sz w:val="21"/>
              </w:rPr>
              <w:t>1.1 Die (griechische) Familie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ἄνθρωπος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Mensch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Anthropo-logie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βροτός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Mensch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βροτός </w:t>
            </w:r>
            <w:r>
              <w:rPr>
                <w:sz w:val="21"/>
              </w:rPr>
              <w:t>als Adjektiv (52)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οἱ </w:t>
            </w:r>
            <w:r>
              <w:rPr>
                <w:rFonts w:ascii="Times New Roman" w:hAnsi="Times New Roman"/>
                <w:b/>
                <w:sz w:val="22"/>
              </w:rPr>
              <w:t>θνητοί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ῶν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1094"/>
              <w:rPr>
                <w:sz w:val="21"/>
              </w:rPr>
            </w:pPr>
            <w:r>
              <w:rPr>
                <w:sz w:val="21"/>
              </w:rPr>
              <w:t>die Sterblichen, die Menschen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ἀνήρ</w:t>
            </w:r>
            <w:r>
              <w:rPr>
                <w:rFonts w:ascii="Times New Roman" w:hAnsi="Times New Roman"/>
                <w:sz w:val="22"/>
              </w:rPr>
              <w:t>, ἀνδρός /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(hom. Gen. auch:) ἀνέρος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Μann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φώς</w:t>
            </w:r>
            <w:r>
              <w:rPr>
                <w:rFonts w:ascii="Times New Roman" w:hAnsi="Times New Roman"/>
                <w:sz w:val="22"/>
              </w:rPr>
              <w:t>, φωτός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Mann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γυνή</w:t>
            </w:r>
            <w:r>
              <w:rPr>
                <w:rFonts w:ascii="Times New Roman" w:hAnsi="Times New Roman"/>
                <w:sz w:val="22"/>
              </w:rPr>
              <w:t>, γυναικός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Frau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Gynäko-loge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νέος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Jüngling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κοῦρος</w:t>
            </w:r>
            <w:r>
              <w:rPr>
                <w:rFonts w:ascii="Times New Roman" w:hAnsi="Times New Roman"/>
                <w:sz w:val="22"/>
              </w:rPr>
              <w:t>, -oυ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junger Mann, Bursche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κούρη/κόρη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Mädchen, Tochter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Koren</w:t>
            </w:r>
            <w:r>
              <w:rPr>
                <w:sz w:val="21"/>
              </w:rPr>
              <w:t>-Halle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παρθένος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Jungfrau, Mädchen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Parthenon</w:t>
            </w:r>
            <w:r>
              <w:rPr>
                <w:sz w:val="21"/>
              </w:rPr>
              <w:t>-Tempel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5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γέρων</w:t>
            </w:r>
            <w:r>
              <w:rPr>
                <w:rFonts w:ascii="Times New Roman" w:hAnsi="Times New Roman"/>
                <w:sz w:val="22"/>
              </w:rPr>
              <w:t>, γέροντος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alter (ehrwürdiger) Mann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lat. </w:t>
            </w:r>
            <w:r>
              <w:rPr>
                <w:rFonts w:ascii="Times New Roman"/>
                <w:sz w:val="22"/>
              </w:rPr>
              <w:t>senator</w:t>
            </w:r>
          </w:p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(von </w:t>
            </w:r>
            <w:r>
              <w:rPr>
                <w:rFonts w:ascii="Times New Roman"/>
                <w:sz w:val="22"/>
              </w:rPr>
              <w:t>senex</w:t>
            </w:r>
            <w:r>
              <w:rPr>
                <w:sz w:val="21"/>
              </w:rPr>
              <w:t>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γεραιός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ά,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alt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γέρας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αος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Ehrengeschenk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wörtl. „Vorrecht (des Alters)“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πατήρ</w:t>
            </w:r>
            <w:r>
              <w:rPr>
                <w:rFonts w:ascii="Times New Roman" w:hAnsi="Times New Roman"/>
                <w:sz w:val="22"/>
              </w:rPr>
              <w:t>, πατρός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Vater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μήτηρ</w:t>
            </w:r>
            <w:r>
              <w:rPr>
                <w:rFonts w:ascii="Times New Roman" w:hAnsi="Times New Roman"/>
                <w:sz w:val="22"/>
              </w:rPr>
              <w:t>, μητρός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Mutter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οἱ </w:t>
            </w:r>
            <w:r>
              <w:rPr>
                <w:rFonts w:ascii="Times New Roman" w:hAnsi="Times New Roman"/>
                <w:b/>
                <w:sz w:val="22"/>
              </w:rPr>
              <w:t>τοκεῖς</w:t>
            </w:r>
            <w:r>
              <w:rPr>
                <w:rFonts w:ascii="Times New Roman" w:hAnsi="Times New Roman"/>
                <w:sz w:val="22"/>
              </w:rPr>
              <w:t>, -έων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Eltern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τίκτω </w:t>
            </w:r>
            <w:r>
              <w:rPr>
                <w:sz w:val="21"/>
              </w:rPr>
              <w:t>(49)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τέκνον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ου / τὸ </w:t>
            </w:r>
            <w:r>
              <w:rPr>
                <w:rFonts w:ascii="Times New Roman" w:hAnsi="Times New Roman"/>
                <w:b/>
                <w:sz w:val="22"/>
              </w:rPr>
              <w:t>τέκος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Kind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τίκτω </w:t>
            </w:r>
            <w:r>
              <w:rPr>
                <w:sz w:val="21"/>
              </w:rPr>
              <w:t>(49)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ὁ/ἡ </w:t>
            </w:r>
            <w:r>
              <w:rPr>
                <w:rFonts w:ascii="Times New Roman" w:hAnsi="Times New Roman"/>
                <w:b/>
                <w:sz w:val="22"/>
              </w:rPr>
              <w:t>παῖς</w:t>
            </w:r>
            <w:r>
              <w:rPr>
                <w:rFonts w:ascii="Times New Roman" w:hAnsi="Times New Roman"/>
                <w:sz w:val="22"/>
              </w:rPr>
              <w:t>, παιδός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Kind, Sohn/Tochter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Päd-agoge</w:t>
            </w:r>
          </w:p>
        </w:tc>
      </w:tr>
      <w:tr>
        <w:trPr>
          <w:trHeight w:val="1425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υἱός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οῦ</w:t>
            </w:r>
          </w:p>
          <w:p>
            <w:pPr>
              <w:pStyle w:val="TableParagraph"/>
              <w:spacing w:before="16"/>
              <w:ind w:left="113"/>
              <w:rPr>
                <w:sz w:val="21"/>
              </w:rPr>
            </w:pPr>
            <w:r>
              <w:rPr>
                <w:sz w:val="21"/>
              </w:rPr>
              <w:t>(hom. auch 3. Dekl.:)</w:t>
            </w:r>
          </w:p>
          <w:p>
            <w:pPr>
              <w:pStyle w:val="TableParagraph"/>
              <w:spacing w:line="247" w:lineRule="auto" w:before="2"/>
              <w:ind w:left="113" w:right="18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υἷος, υἷι, υἷα </w:t>
            </w:r>
            <w:r>
              <w:rPr>
                <w:sz w:val="21"/>
              </w:rPr>
              <w:t>(Gen., Dat., Akk. Sg.),</w:t>
            </w:r>
          </w:p>
          <w:p>
            <w:pPr>
              <w:pStyle w:val="TableParagraph"/>
              <w:spacing w:line="256" w:lineRule="exact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υἷες </w:t>
            </w:r>
            <w:r>
              <w:rPr>
                <w:rFonts w:ascii="Times New Roman" w:hAnsi="Times New Roman"/>
                <w:b/>
                <w:sz w:val="22"/>
              </w:rPr>
              <w:t>/ </w:t>
            </w:r>
            <w:r>
              <w:rPr>
                <w:rFonts w:ascii="Times New Roman" w:hAnsi="Times New Roman"/>
                <w:sz w:val="22"/>
              </w:rPr>
              <w:t>υἱεῖς </w:t>
            </w:r>
            <w:r>
              <w:rPr>
                <w:sz w:val="21"/>
              </w:rPr>
              <w:t>(Nom. Pl.)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Sohn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θυγάτηρ</w:t>
            </w:r>
            <w:r>
              <w:rPr>
                <w:rFonts w:ascii="Times New Roman" w:hAnsi="Times New Roman"/>
                <w:sz w:val="22"/>
              </w:rPr>
              <w:t>, θυγατρός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Tochter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πόσις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Gatte, Ehemann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ἄκοιτις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Gattin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ἄλοχος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Gattin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von </w:t>
            </w:r>
            <w:r>
              <w:rPr>
                <w:rFonts w:ascii="Times New Roman" w:hAnsi="Times New Roman"/>
                <w:sz w:val="22"/>
              </w:rPr>
              <w:t>τὸ λέχος </w:t>
            </w:r>
            <w:r>
              <w:rPr>
                <w:sz w:val="21"/>
              </w:rPr>
              <w:t>= „Bett“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ἀδελφ(ε)ός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Bruder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κασίγνητος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sz w:val="21"/>
              </w:rPr>
              <w:t>(bei H. häufiger als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Bruder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μνηστήρ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ῆρος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Freier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1.2 Körperliches" w:id="5"/>
            <w:bookmarkEnd w:id="5"/>
            <w:r>
              <w:rPr/>
            </w:r>
            <w:r>
              <w:rPr>
                <w:b/>
                <w:sz w:val="21"/>
              </w:rPr>
              <w:t>1.2 Körperliches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κεφαλή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Kopf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3"/>
              <w:ind w:left="113" w:right="4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κάρη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1"/>
              </w:rPr>
              <w:t>Gen</w:t>
            </w:r>
            <w:r>
              <w:rPr>
                <w:rFonts w:ascii="Times New Roman" w:hAnsi="Times New Roman"/>
                <w:sz w:val="22"/>
              </w:rPr>
              <w:t>. κάρητος/ κρατός /</w:t>
            </w:r>
          </w:p>
          <w:p>
            <w:pPr>
              <w:pStyle w:val="TableParagraph"/>
              <w:spacing w:before="8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κάρηνον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Kopf,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Haupt;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8" w:val="left" w:leader="none"/>
              </w:tabs>
              <w:spacing w:line="254" w:lineRule="exact" w:before="0" w:after="0"/>
              <w:ind w:left="317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Gipfel,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Spitze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ὀφθαλμός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Auge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Ophthalmo-loge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ὦμος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Schulter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στῆθος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Brust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Stetho-skop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καρδίη/κραδίη</w:t>
            </w:r>
            <w:r>
              <w:rPr>
                <w:rFonts w:ascii="Times New Roman" w:hAnsi="Times New Roman"/>
                <w:sz w:val="22"/>
              </w:rPr>
              <w:t>/τὸ </w:t>
            </w:r>
            <w:r>
              <w:rPr>
                <w:rFonts w:ascii="Times New Roman" w:hAnsi="Times New Roman"/>
                <w:b/>
                <w:sz w:val="22"/>
              </w:rPr>
              <w:t>κῆρ</w:t>
            </w:r>
            <w:r>
              <w:rPr>
                <w:rFonts w:ascii="Times New Roman" w:hAnsi="Times New Roman"/>
                <w:sz w:val="22"/>
              </w:rPr>
              <w:t>, Gen.: κῆρος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Herz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Kardio-loge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αἷμα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Blut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Hämat-om; Leuk-ämie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χείρ</w:t>
            </w:r>
            <w:r>
              <w:rPr>
                <w:rFonts w:ascii="Times New Roman" w:hAnsi="Times New Roman"/>
                <w:sz w:val="22"/>
              </w:rPr>
              <w:t>, χειρός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Hand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Chir-urg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γόνυ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(hom. Pl. auch: γοῦνα)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Knie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ποῦς, ποδός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Fuß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Anti-poden</w:t>
            </w: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χρώς, </w:t>
            </w:r>
            <w:r>
              <w:rPr>
                <w:rFonts w:ascii="Times New Roman" w:hAnsi="Times New Roman"/>
                <w:sz w:val="22"/>
              </w:rPr>
              <w:t>χρωτός</w:t>
            </w:r>
          </w:p>
          <w:p>
            <w:pPr>
              <w:pStyle w:val="TableParagraph"/>
              <w:spacing w:before="16"/>
              <w:ind w:left="113"/>
              <w:rPr>
                <w:sz w:val="21"/>
              </w:rPr>
            </w:pPr>
            <w:r>
              <w:rPr>
                <w:sz w:val="21"/>
              </w:rPr>
              <w:t>(Dat. + Akk. Sg. hom. auch: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χροΐ, χρόα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Haut;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Körper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2665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κάμνω</w:t>
            </w:r>
            <w:r>
              <w:rPr>
                <w:rFonts w:ascii="Times New Roman" w:hAnsi="Times New Roman"/>
                <w:sz w:val="22"/>
              </w:rPr>
              <w:t>, καμοῦμαι, ἔκαμον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54" w:lineRule="exact" w:before="1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sich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abmühen;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6" w:val="left" w:leader="none"/>
              </w:tabs>
              <w:spacing w:line="252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müde werden;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54" w:lineRule="exact" w:before="0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leiden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3"/>
              <w:ind w:left="112" w:right="697"/>
              <w:rPr>
                <w:sz w:val="21"/>
              </w:rPr>
            </w:pPr>
            <w:r>
              <w:rPr>
                <w:sz w:val="21"/>
              </w:rPr>
              <w:t>+ Part.: </w:t>
            </w:r>
            <w:r>
              <w:rPr>
                <w:rFonts w:ascii="Times New Roman" w:hAnsi="Times New Roman"/>
                <w:sz w:val="22"/>
              </w:rPr>
              <w:t>ἐπεί κε κάμω πολεμίζων </w:t>
            </w:r>
            <w:r>
              <w:rPr>
                <w:sz w:val="21"/>
              </w:rPr>
              <w:t>(Il. 1, 168)</w:t>
            </w:r>
          </w:p>
          <w:p>
            <w:pPr>
              <w:pStyle w:val="TableParagraph"/>
              <w:spacing w:line="235" w:lineRule="auto"/>
              <w:ind w:left="112" w:right="184"/>
              <w:rPr>
                <w:sz w:val="21"/>
              </w:rPr>
            </w:pPr>
            <w:r>
              <w:rPr>
                <w:sz w:val="21"/>
              </w:rPr>
              <w:t>= „Nachdem ich vom Kampfe ermattet bin“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39a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1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κοιμάω, </w:t>
            </w:r>
            <w:r>
              <w:rPr>
                <w:rFonts w:ascii="Times New Roman" w:hAnsi="Times New Roman"/>
                <w:sz w:val="22"/>
              </w:rPr>
              <w:t>κοιμήσω, ἐκοίμησα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7"/>
              <w:ind w:left="112" w:right="521"/>
              <w:rPr>
                <w:sz w:val="21"/>
              </w:rPr>
            </w:pPr>
            <w:r>
              <w:rPr>
                <w:sz w:val="21"/>
              </w:rPr>
              <w:t>zur Ruhe legen, zu Bett bringen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κοιμάομαι </w:t>
            </w:r>
            <w:r>
              <w:rPr>
                <w:sz w:val="21"/>
              </w:rPr>
              <w:t>(med.-pass. v.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sich schlafen legen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ὕπνος, </w:t>
            </w:r>
            <w:r>
              <w:rPr>
                <w:rFonts w:ascii="Times New Roman" w:hAnsi="Times New Roman"/>
                <w:sz w:val="22"/>
              </w:rPr>
              <w:t>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Schlaf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Hypnose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ὄνειρος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Traum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καθεύδω / εὕδω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schlafen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ἔδω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1"/>
              </w:rPr>
              <w:t>Futur: </w:t>
            </w:r>
            <w:r>
              <w:rPr>
                <w:rFonts w:ascii="Times New Roman" w:hAnsi="Times New Roman"/>
                <w:b/>
                <w:sz w:val="22"/>
              </w:rPr>
              <w:t>ἔδομαι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essen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ἐσθίω</w:t>
            </w:r>
            <w:r>
              <w:rPr>
                <w:rFonts w:ascii="Times New Roman" w:hAnsi="Times New Roman"/>
                <w:sz w:val="22"/>
              </w:rPr>
              <w:t>, ἔδομαι, ἔφαγον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essen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Loto-phagen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(„Lotosesser“)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πίνω</w:t>
            </w:r>
            <w:r>
              <w:rPr>
                <w:sz w:val="21"/>
              </w:rPr>
              <w:t>, </w:t>
            </w:r>
            <w:r>
              <w:rPr>
                <w:rFonts w:ascii="Times New Roman" w:hAnsi="Times New Roman"/>
                <w:sz w:val="22"/>
              </w:rPr>
              <w:t>πίομαι, ἔπιον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trinken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σῖτος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Brot, Speise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Para-sit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οἶνος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δέπας</w:t>
            </w:r>
            <w:r>
              <w:rPr>
                <w:rFonts w:ascii="Times New Roman" w:hAnsi="Times New Roman"/>
                <w:sz w:val="22"/>
              </w:rPr>
              <w:t>, -αος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Trinkbecher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tcBorders>
              <w:top w:val="single" w:sz="8" w:space="0" w:color="000000"/>
            </w:tcBorders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tcBorders>
              <w:top w:val="single" w:sz="8" w:space="0" w:color="000000"/>
            </w:tcBorders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1.3 Leben und Tod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τίκτω</w:t>
            </w:r>
            <w:r>
              <w:rPr>
                <w:rFonts w:ascii="Times New Roman" w:hAnsi="Times New Roman"/>
                <w:sz w:val="22"/>
              </w:rPr>
              <w:t>, τέξομαι, ἔτεκον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gebären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οἱ τοκεῖς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1"/>
              </w:rPr>
              <w:t>(16),</w:t>
            </w:r>
          </w:p>
          <w:p>
            <w:pPr>
              <w:pStyle w:val="TableParagraph"/>
              <w:spacing w:before="2"/>
              <w:ind w:left="467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τὸ τέκνον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sz w:val="21"/>
              </w:rPr>
              <w:t>(17)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ψυχή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35" w:lineRule="auto" w:before="63" w:after="0"/>
              <w:ind w:left="302" w:right="1125" w:hanging="190"/>
              <w:jc w:val="left"/>
              <w:rPr>
                <w:sz w:val="21"/>
              </w:rPr>
            </w:pPr>
            <w:r>
              <w:rPr>
                <w:sz w:val="21"/>
              </w:rPr>
              <w:t>Atem, Leben(skraft);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1" w:val="left" w:leader="none"/>
              </w:tabs>
              <w:spacing w:line="254" w:lineRule="exact" w:before="0" w:after="0"/>
              <w:ind w:left="320" w:right="0" w:hanging="208"/>
              <w:jc w:val="left"/>
              <w:rPr>
                <w:sz w:val="21"/>
              </w:rPr>
            </w:pPr>
            <w:r>
              <w:rPr>
                <w:sz w:val="21"/>
              </w:rPr>
              <w:t>Seele,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Geist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1.3 Leben und Tod" w:id="6"/>
            <w:bookmarkEnd w:id="6"/>
            <w:r>
              <w:rPr/>
            </w:r>
            <w:r>
              <w:rPr>
                <w:b/>
                <w:sz w:val="21"/>
              </w:rPr>
              <w:t>1.3 Leben und Tod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μοῖρα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ας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Anteil, Los, Schicksal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βροτός</w:t>
            </w:r>
            <w:r>
              <w:rPr>
                <w:rFonts w:ascii="Times New Roman" w:hAnsi="Times New Roman"/>
                <w:sz w:val="22"/>
              </w:rPr>
              <w:t>, -</w:t>
            </w:r>
            <w:r>
              <w:rPr>
                <w:rFonts w:ascii="Times New Roman" w:hAnsi="Times New Roman"/>
                <w:b/>
                <w:sz w:val="22"/>
              </w:rPr>
              <w:t>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(Adj.:) sterblich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57"/>
              <w:ind w:left="112" w:right="1094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ὁ βροτός </w:t>
            </w:r>
            <w:r>
              <w:rPr>
                <w:sz w:val="21"/>
              </w:rPr>
              <w:t>als Substantiv (2)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θάνατος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Τοd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Eu-thanasie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ἀθάνατος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(Adj.:) unsterblich;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6" w:val="left" w:leader="none"/>
              </w:tabs>
              <w:spacing w:line="235" w:lineRule="auto" w:before="1" w:after="0"/>
              <w:ind w:left="325" w:right="294" w:hanging="213"/>
              <w:jc w:val="left"/>
              <w:rPr>
                <w:sz w:val="21"/>
              </w:rPr>
            </w:pPr>
            <w:r>
              <w:rPr>
                <w:sz w:val="21"/>
              </w:rPr>
              <w:t>(Subst.:)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(unsterb-liche) Götter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(ἀπο-)θνῄσκω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>
            <w:pPr>
              <w:pStyle w:val="TableParagraph"/>
              <w:spacing w:line="249" w:lineRule="auto" w:before="11"/>
              <w:ind w:left="113" w:right="57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(ἀπο-)θανοῦμαι, (ἀπ-) έθανον, (τέθνηκα)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sterben, Perf.: tot 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(ἀπο-)κτείνω,</w:t>
            </w:r>
          </w:p>
          <w:p>
            <w:pPr>
              <w:pStyle w:val="TableParagraph"/>
              <w:spacing w:line="249" w:lineRule="auto" w:before="11"/>
              <w:ind w:left="113" w:right="18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(ἀπο-)κτενῶ/κτενέω, (ἀπ-) έκτεινα </w:t>
            </w:r>
            <w:r>
              <w:rPr>
                <w:sz w:val="21"/>
              </w:rPr>
              <w:t>(v. </w:t>
            </w:r>
            <w:r>
              <w:rPr>
                <w:rFonts w:ascii="Times New Roman" w:hAnsi="Times New Roman"/>
                <w:sz w:val="22"/>
              </w:rPr>
              <w:t>liquidum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töten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(ἀπ-)όλλυμι </w:t>
            </w:r>
            <w:r>
              <w:rPr>
                <w:rFonts w:ascii="Times New Roman" w:hAnsi="Times New Roman"/>
                <w:sz w:val="22"/>
              </w:rPr>
              <w:t>(akt.),</w:t>
            </w:r>
          </w:p>
          <w:p>
            <w:pPr>
              <w:pStyle w:val="TableParagraph"/>
              <w:spacing w:line="249" w:lineRule="auto" w:before="11"/>
              <w:ind w:left="113" w:right="4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(ἀπ-)ολῶ/ὀλέσσω, (ἀπ-) ώλεσα,</w:t>
            </w: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((ἀπ-)ολώλεκα)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54" w:lineRule="exact" w:before="1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zugrunde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richten;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verlieren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57b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(ἀπ-)όλλυμαι </w:t>
            </w:r>
            <w:r>
              <w:rPr>
                <w:sz w:val="21"/>
              </w:rPr>
              <w:t>(med.-pass. von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>
            <w:pPr>
              <w:pStyle w:val="TableParagraph"/>
              <w:spacing w:line="252" w:lineRule="exact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ἀπ-)ολοῦμαι, (ἀπ-)ωλόμην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zugrunde gehen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tcBorders>
              <w:top w:val="single" w:sz="8" w:space="0" w:color="000000"/>
            </w:tcBorders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tcBorders>
              <w:top w:val="single" w:sz="8" w:space="0" w:color="000000"/>
            </w:tcBorders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1.4 Wahrnehmung" w:id="7"/>
            <w:bookmarkEnd w:id="7"/>
            <w:r>
              <w:rPr/>
            </w:r>
            <w:r>
              <w:rPr>
                <w:b/>
                <w:sz w:val="21"/>
              </w:rPr>
              <w:t>1.4 Wahrnehmung</w:t>
            </w:r>
          </w:p>
        </w:tc>
      </w:tr>
      <w:tr>
        <w:trPr>
          <w:trHeight w:val="1668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58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auto"/>
              <w:ind w:left="113" w:right="6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ὁράω, </w:t>
            </w:r>
            <w:r>
              <w:rPr>
                <w:rFonts w:ascii="Times New Roman" w:hAnsi="Times New Roman"/>
                <w:sz w:val="22"/>
              </w:rPr>
              <w:t>ὄψομαι, εἶδον, (ἑώρακα, ὤφθην)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sehen</w:t>
            </w:r>
          </w:p>
        </w:tc>
        <w:tc>
          <w:tcPr>
            <w:tcW w:w="2665" w:type="dxa"/>
          </w:tcPr>
          <w:p>
            <w:pPr>
              <w:pStyle w:val="TableParagraph"/>
              <w:spacing w:line="247" w:lineRule="auto" w:before="59"/>
              <w:ind w:left="112" w:right="418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Formelvers zu Achill: </w:t>
            </w:r>
            <w:r>
              <w:rPr>
                <w:rFonts w:ascii="Times New Roman" w:hAnsi="Times New Roman"/>
                <w:sz w:val="22"/>
              </w:rPr>
              <w:t>Τὸν δ᾿ ἄρ᾿ ὑπόδρα ἰδὼν προσέφη πόδας ὠκὺς</w:t>
            </w:r>
          </w:p>
          <w:p>
            <w:pPr>
              <w:pStyle w:val="TableParagraph"/>
              <w:spacing w:line="260" w:lineRule="exact" w:before="1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᾿Αχιλλεύς · </w:t>
            </w:r>
            <w:r>
              <w:rPr>
                <w:sz w:val="21"/>
              </w:rPr>
              <w:t>(Il. 22, 260) =</w:t>
            </w:r>
          </w:p>
          <w:p>
            <w:pPr>
              <w:pStyle w:val="TableParagraph"/>
              <w:spacing w:line="235" w:lineRule="auto" w:before="2"/>
              <w:ind w:left="112" w:right="17"/>
              <w:rPr>
                <w:sz w:val="21"/>
              </w:rPr>
            </w:pPr>
            <w:r>
              <w:rPr>
                <w:sz w:val="21"/>
              </w:rPr>
              <w:t>„Finster blickend entgegnete ihm der schnelle Achilleus:“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φαίνω</w:t>
            </w:r>
            <w:r>
              <w:rPr>
                <w:rFonts w:ascii="Times New Roman" w:hAnsi="Times New Roman"/>
                <w:sz w:val="22"/>
              </w:rPr>
              <w:t>, φανῶ/φανέω, ἔφηνα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sz w:val="21"/>
              </w:rPr>
              <w:t>(v. </w:t>
            </w:r>
            <w:r>
              <w:rPr>
                <w:rFonts w:ascii="Times New Roman"/>
                <w:sz w:val="22"/>
              </w:rPr>
              <w:t>liquidum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54" w:lineRule="exact" w:before="63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sichtbar machen,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zeigen;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leuchten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59b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φαίνομαι </w:t>
            </w:r>
            <w:r>
              <w:rPr>
                <w:rFonts w:ascii="Times New Roman" w:hAnsi="Times New Roman"/>
                <w:sz w:val="22"/>
              </w:rPr>
              <w:t>(med.-pass. von</w:t>
            </w:r>
          </w:p>
          <w:p>
            <w:pPr>
              <w:pStyle w:val="TableParagraph"/>
              <w:spacing w:line="249" w:lineRule="auto" w:before="11"/>
              <w:ind w:left="113" w:right="4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↑), φανοῦμαι/φανέομαι, ἐφάνην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sich zeigen, erscheinen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Phänomen</w:t>
            </w:r>
          </w:p>
        </w:tc>
      </w:tr>
      <w:tr>
        <w:trPr>
          <w:trHeight w:val="1140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60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177"/>
              <w:ind w:left="113" w:right="4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λανθάνω/λήθω</w:t>
            </w:r>
            <w:r>
              <w:rPr>
                <w:rFonts w:ascii="Times New Roman" w:hAnsi="Times New Roman"/>
                <w:sz w:val="22"/>
              </w:rPr>
              <w:t>, λήσω, ἔλαθον</w:t>
            </w:r>
          </w:p>
          <w:p>
            <w:pPr>
              <w:pStyle w:val="TableParagraph"/>
              <w:spacing w:line="252" w:lineRule="exact"/>
              <w:ind w:left="113"/>
              <w:rPr>
                <w:sz w:val="21"/>
              </w:rPr>
            </w:pPr>
            <w:r>
              <w:rPr>
                <w:sz w:val="21"/>
              </w:rPr>
              <w:t>(+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Akk.)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12" w:right="227"/>
              <w:rPr>
                <w:sz w:val="21"/>
              </w:rPr>
            </w:pPr>
            <w:r>
              <w:rPr>
                <w:sz w:val="21"/>
              </w:rPr>
              <w:t>verborgen bleiben (jeman- dem)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3"/>
              <w:ind w:left="112" w:right="184"/>
              <w:rPr>
                <w:sz w:val="21"/>
              </w:rPr>
            </w:pPr>
            <w:r>
              <w:rPr>
                <w:sz w:val="21"/>
              </w:rPr>
              <w:t>+ Part.: </w:t>
            </w:r>
            <w:r>
              <w:rPr>
                <w:rFonts w:ascii="Times New Roman" w:hAnsi="Times New Roman"/>
                <w:sz w:val="22"/>
              </w:rPr>
              <w:t>βάλλοντες ἐλάνθανον </w:t>
            </w:r>
            <w:r>
              <w:rPr>
                <w:sz w:val="21"/>
              </w:rPr>
              <w:t>(Il. 13, 721) =</w:t>
            </w:r>
          </w:p>
          <w:p>
            <w:pPr>
              <w:pStyle w:val="TableParagraph"/>
              <w:spacing w:line="235" w:lineRule="auto"/>
              <w:ind w:left="112" w:right="231"/>
              <w:rPr>
                <w:sz w:val="21"/>
              </w:rPr>
            </w:pPr>
            <w:r>
              <w:rPr>
                <w:sz w:val="21"/>
              </w:rPr>
              <w:t>„Sie schleuderten aus dem Verborgenen.“</w:t>
            </w:r>
          </w:p>
        </w:tc>
      </w:tr>
      <w:tr>
        <w:trPr>
          <w:trHeight w:val="1244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61</w:t>
            </w:r>
          </w:p>
        </w:tc>
        <w:tc>
          <w:tcPr>
            <w:tcW w:w="2665" w:type="dxa"/>
          </w:tcPr>
          <w:p>
            <w:pPr>
              <w:pStyle w:val="TableParagraph"/>
              <w:spacing w:line="247" w:lineRule="auto" w:before="97"/>
              <w:ind w:left="113" w:right="521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ἀκούω</w:t>
            </w:r>
            <w:r>
              <w:rPr>
                <w:rFonts w:ascii="Times New Roman" w:hAnsi="Times New Roman"/>
                <w:sz w:val="22"/>
              </w:rPr>
              <w:t>, ἀκούσομαι, ἤκουσα, (ἀκήκοα, ἤκουσμαι, ἠκούσθην) </w:t>
            </w:r>
            <w:r>
              <w:rPr>
                <w:sz w:val="21"/>
              </w:rPr>
              <w:t>(+ Gen.)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hören (jemanden)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vgl. Akustik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κλύω</w:t>
            </w:r>
            <w:r>
              <w:rPr>
                <w:rFonts w:ascii="Times New Roman" w:hAnsi="Times New Roman"/>
                <w:sz w:val="22"/>
              </w:rPr>
              <w:t>, κλύσω, ἔκλυσα</w:t>
            </w:r>
          </w:p>
          <w:p>
            <w:pPr>
              <w:pStyle w:val="TableParagraph"/>
              <w:spacing w:before="5"/>
              <w:ind w:left="113"/>
              <w:rPr>
                <w:sz w:val="21"/>
              </w:rPr>
            </w:pPr>
            <w:r>
              <w:rPr>
                <w:sz w:val="21"/>
              </w:rPr>
              <w:t>(+ Gen.)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hören (jemanden)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3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Κλῦθί μευ, ἀργυρότοξ‘</w:t>
            </w:r>
            <w:r>
              <w:rPr>
                <w:sz w:val="21"/>
              </w:rPr>
              <w:t>,</w:t>
            </w:r>
          </w:p>
          <w:p>
            <w:pPr>
              <w:pStyle w:val="TableParagraph"/>
              <w:spacing w:line="235" w:lineRule="auto" w:before="2"/>
              <w:ind w:left="112"/>
              <w:rPr>
                <w:sz w:val="21"/>
              </w:rPr>
            </w:pPr>
            <w:r>
              <w:rPr>
                <w:sz w:val="21"/>
              </w:rPr>
              <w:t>= „Höre mich, Gott mit dem silbernen Bogen!“ (Il. 1, 37)</w:t>
            </w:r>
          </w:p>
        </w:tc>
      </w:tr>
    </w:tbl>
    <w:p>
      <w:pPr>
        <w:spacing w:after="0" w:line="235" w:lineRule="auto"/>
        <w:rPr>
          <w:sz w:val="21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2.1 Gefühle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63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θυμός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Herz,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Empfindung;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6" w:val="left" w:leader="none"/>
              </w:tabs>
              <w:spacing w:line="252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Mut;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54" w:lineRule="exact" w:before="0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Leidenschaft,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Zorn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Thymus-drüse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(ἐ)θέλω</w:t>
            </w:r>
            <w:r>
              <w:rPr>
                <w:rFonts w:ascii="Times New Roman" w:hAnsi="Times New Roman"/>
                <w:sz w:val="22"/>
              </w:rPr>
              <w:t>, θελήσω, ἐθέλησα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wollen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65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40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βούλομαι</w:t>
            </w:r>
            <w:r>
              <w:rPr>
                <w:rFonts w:ascii="Times New Roman" w:hAnsi="Times New Roman"/>
                <w:sz w:val="22"/>
              </w:rPr>
              <w:t>, βουλήσομαι, ἐβουλήθην (DP)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wollen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φιλέω</w:t>
            </w:r>
            <w:r>
              <w:rPr>
                <w:rFonts w:ascii="Times New Roman" w:hAnsi="Times New Roman"/>
                <w:sz w:val="22"/>
              </w:rPr>
              <w:t>, φιλήσω, ἐφίλησα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lieben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(</w:t>
            </w:r>
            <w:r>
              <w:rPr>
                <w:rFonts w:ascii="Times New Roman" w:hAnsi="Times New Roman"/>
                <w:sz w:val="22"/>
              </w:rPr>
              <w:t>ὁ) φίλος </w:t>
            </w:r>
            <w:r>
              <w:rPr>
                <w:sz w:val="21"/>
              </w:rPr>
              <w:t>(380)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ἔρως</w:t>
            </w:r>
            <w:r>
              <w:rPr>
                <w:rFonts w:ascii="Times New Roman" w:hAnsi="Times New Roman"/>
                <w:sz w:val="22"/>
              </w:rPr>
              <w:t>, ἔρωτος (+ Gen.)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(leidenschaftliche)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Liebe;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Begehren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(nach)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Erotik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68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γελάω</w:t>
            </w:r>
            <w:r>
              <w:rPr>
                <w:rFonts w:ascii="Times New Roman" w:hAnsi="Times New Roman"/>
                <w:sz w:val="22"/>
              </w:rPr>
              <w:t>, γελάσ(σ)ομαι, ἐγέλασ(σ)α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lachen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69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τέρπω</w:t>
            </w:r>
            <w:r>
              <w:rPr>
                <w:rFonts w:ascii="Times New Roman" w:hAnsi="Times New Roman"/>
                <w:sz w:val="22"/>
              </w:rPr>
              <w:t>, τέρψω, ἔτερψα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3" w:val="left" w:leader="none"/>
              </w:tabs>
              <w:spacing w:line="254" w:lineRule="exact" w:before="59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erfreuen;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sättigen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χαίρω</w:t>
            </w:r>
            <w:r>
              <w:rPr>
                <w:rFonts w:ascii="Times New Roman" w:hAnsi="Times New Roman"/>
                <w:sz w:val="22"/>
              </w:rPr>
              <w:t>, χαιρήσω, ἐχάρην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sich freuen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Gruß: </w:t>
            </w:r>
            <w:r>
              <w:rPr>
                <w:rFonts w:ascii="Times New Roman" w:hAnsi="Times New Roman"/>
                <w:sz w:val="22"/>
              </w:rPr>
              <w:t>χαῖρε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ἡδύς</w:t>
            </w:r>
            <w:r>
              <w:rPr>
                <w:rFonts w:ascii="Times New Roman" w:hAnsi="Times New Roman"/>
                <w:sz w:val="22"/>
              </w:rPr>
              <w:t>, ἡδεῖα, ἡδύ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süß, angenehm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πιστός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treu, zuverlässig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ἔλπομαι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hoffen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ἐλπίζω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αἰδοῖος</w:t>
            </w:r>
            <w:r>
              <w:rPr>
                <w:rFonts w:ascii="Times New Roman" w:hAnsi="Times New Roman"/>
                <w:sz w:val="22"/>
              </w:rPr>
              <w:t>, -α,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ehrwürdig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τιμή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Ehre;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5" w:val="left" w:leader="none"/>
              </w:tabs>
              <w:spacing w:line="254" w:lineRule="exact" w:before="0" w:after="0"/>
              <w:ind w:left="314" w:right="0" w:hanging="202"/>
              <w:jc w:val="left"/>
              <w:rPr>
                <w:sz w:val="21"/>
              </w:rPr>
            </w:pPr>
            <w:r>
              <w:rPr>
                <w:sz w:val="21"/>
              </w:rPr>
              <w:t>Wert,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Preis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76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τιμάω</w:t>
            </w:r>
            <w:r>
              <w:rPr>
                <w:rFonts w:ascii="Times New Roman" w:hAnsi="Times New Roman"/>
                <w:sz w:val="22"/>
              </w:rPr>
              <w:t>, τιμήσω, ἐτίμησα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ehren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Tίμησόν μοι υἱόν</w:t>
            </w:r>
          </w:p>
          <w:p>
            <w:pPr>
              <w:pStyle w:val="TableParagraph"/>
              <w:spacing w:line="235" w:lineRule="auto" w:before="2"/>
              <w:ind w:left="112" w:right="184"/>
              <w:rPr>
                <w:sz w:val="21"/>
              </w:rPr>
            </w:pPr>
            <w:r>
              <w:rPr>
                <w:sz w:val="21"/>
              </w:rPr>
              <w:t>= „Ehre mir meinen Sohn!“ (Il. 1, 505)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ἄτιμος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ungeachtet, verachtet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ἀτιμάζω</w:t>
            </w:r>
            <w:r>
              <w:rPr>
                <w:rFonts w:ascii="Times New Roman" w:hAnsi="Times New Roman"/>
                <w:sz w:val="22"/>
              </w:rPr>
              <w:t>, ἀτιμάσω, ἠτίμασα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277"/>
              <w:rPr>
                <w:sz w:val="21"/>
              </w:rPr>
            </w:pPr>
            <w:r>
              <w:rPr>
                <w:sz w:val="21"/>
              </w:rPr>
              <w:t>verachten, verächtlich be- handeln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ἄλγος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Schmerz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Neur-algie, Nost-algie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δάκρυον</w:t>
            </w:r>
            <w:r>
              <w:rPr>
                <w:rFonts w:ascii="Times New Roman" w:hAnsi="Times New Roman"/>
                <w:sz w:val="22"/>
              </w:rPr>
              <w:t>, -ου / δάκρυ,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-υος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Träne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79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δακρύω</w:t>
            </w:r>
            <w:r>
              <w:rPr>
                <w:rFonts w:ascii="Times New Roman" w:hAnsi="Times New Roman"/>
                <w:sz w:val="22"/>
              </w:rPr>
              <w:t>, δακρύσω, ἐδάκρυσα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weinen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82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8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κλαίω</w:t>
            </w:r>
            <w:r>
              <w:rPr>
                <w:rFonts w:ascii="Times New Roman" w:hAnsi="Times New Roman"/>
                <w:sz w:val="22"/>
              </w:rPr>
              <w:t>, κλαύσομαι, ἔκλαυσα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weinen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ἄχος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(Grund zur) Trauer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ἄχνυμαι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traurig 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85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κῆδος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07" w:val="left" w:leader="none"/>
              </w:tabs>
              <w:spacing w:line="254" w:lineRule="exact" w:before="59" w:after="0"/>
              <w:ind w:left="306" w:right="0" w:hanging="194"/>
              <w:jc w:val="left"/>
              <w:rPr>
                <w:sz w:val="21"/>
              </w:rPr>
            </w:pPr>
            <w:r>
              <w:rPr>
                <w:sz w:val="21"/>
              </w:rPr>
              <w:t>Sorge;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Leid, Not (bes.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Pl.)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86</w:t>
            </w:r>
          </w:p>
        </w:tc>
        <w:tc>
          <w:tcPr>
            <w:tcW w:w="2665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κήδομαι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3" w:val="left" w:leader="none"/>
              </w:tabs>
              <w:spacing w:line="235" w:lineRule="auto" w:before="63" w:after="0"/>
              <w:ind w:left="312" w:right="649" w:hanging="200"/>
              <w:jc w:val="left"/>
              <w:rPr>
                <w:sz w:val="21"/>
              </w:rPr>
            </w:pPr>
            <w:r>
              <w:rPr>
                <w:sz w:val="21"/>
              </w:rPr>
              <w:t>sich sorgen,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Sorgen haben;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sich kümmern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πῆμα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Leid, Qual, Unglück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λυγρός</w:t>
            </w:r>
            <w:r>
              <w:rPr>
                <w:rFonts w:ascii="Times New Roman" w:hAnsi="Times New Roman"/>
                <w:sz w:val="22"/>
              </w:rPr>
              <w:t>, -ά, -όν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traurig;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unheilvoll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2.1 Gefühle" w:id="8"/>
            <w:bookmarkEnd w:id="8"/>
            <w:r>
              <w:rPr/>
            </w:r>
            <w:r>
              <w:rPr>
                <w:b/>
                <w:sz w:val="21"/>
              </w:rPr>
              <w:t>2.1 Gefühle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δείδω</w:t>
            </w:r>
            <w:r>
              <w:rPr>
                <w:rFonts w:ascii="Times New Roman" w:hAnsi="Times New Roman"/>
                <w:sz w:val="22"/>
              </w:rPr>
              <w:t>, δείσομαι, ἔδ(δ)εισα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(sich) fürchten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φοβέω</w:t>
            </w:r>
            <w:r>
              <w:rPr>
                <w:rFonts w:ascii="Times New Roman" w:hAnsi="Times New Roman"/>
                <w:sz w:val="22"/>
              </w:rPr>
              <w:t>, φοβήσω, ἐφόβησα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erschrecken (jemanden)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90b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φοβέομαι </w:t>
            </w:r>
            <w:r>
              <w:rPr>
                <w:sz w:val="21"/>
              </w:rPr>
              <w:t>(med.-pass. von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(sich) fürchten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φόβος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Angst, Furcht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Phobie</w:t>
            </w:r>
          </w:p>
        </w:tc>
      </w:tr>
      <w:tr>
        <w:trPr>
          <w:trHeight w:val="885" w:hRule="atLeas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92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μῆνις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/>
              <w:ind w:left="112" w:right="184"/>
              <w:rPr>
                <w:sz w:val="21"/>
              </w:rPr>
            </w:pPr>
            <w:r>
              <w:rPr>
                <w:sz w:val="21"/>
              </w:rPr>
              <w:t>(lang anhaltender) Zorn, Groll</w:t>
            </w:r>
          </w:p>
        </w:tc>
        <w:tc>
          <w:tcPr>
            <w:tcW w:w="2665" w:type="dxa"/>
          </w:tcPr>
          <w:p>
            <w:pPr>
              <w:pStyle w:val="TableParagraph"/>
              <w:spacing w:line="247" w:lineRule="auto" w:before="50"/>
              <w:ind w:left="112" w:right="52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Μῆνιν ἄειδε, θεά, Πηληιάδεω ᾿Αχιλῆος </w:t>
            </w:r>
            <w:r>
              <w:rPr>
                <w:sz w:val="21"/>
              </w:rPr>
              <w:t>(Il. 1, 1)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χόλος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(plötzlicher) Zorn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cholerisch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94a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χολόω</w:t>
            </w:r>
            <w:r>
              <w:rPr>
                <w:rFonts w:ascii="Times New Roman" w:hAnsi="Times New Roman"/>
                <w:sz w:val="22"/>
              </w:rPr>
              <w:t>, χολώσω, ἐχόλωσα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zornig machen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95b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χολόομαι </w:t>
            </w:r>
            <w:r>
              <w:rPr>
                <w:sz w:val="21"/>
              </w:rPr>
              <w:t>(med.-pass. von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zornig werden, zürnen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2.2 Denken und Glauben, Lernen und Wissen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96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1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γιγνώσκω</w:t>
            </w:r>
            <w:r>
              <w:rPr>
                <w:rFonts w:ascii="Times New Roman" w:hAnsi="Times New Roman"/>
                <w:sz w:val="22"/>
              </w:rPr>
              <w:t>, γνώσομαι, ἔγνων, (ἔγνωκα)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2" w:val="left" w:leader="none"/>
              </w:tabs>
              <w:spacing w:line="254" w:lineRule="exact" w:before="68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erkennen,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wissen;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beschließen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Dia-gnose; Pro-gnose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ἀγνοέω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 w:right="697"/>
              <w:rPr>
                <w:sz w:val="21"/>
              </w:rPr>
            </w:pPr>
            <w:r>
              <w:rPr>
                <w:sz w:val="21"/>
              </w:rPr>
              <w:t>nicht (er)kennen, nicht wissen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Agnostiker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δοκέω</w:t>
            </w:r>
            <w:r>
              <w:rPr>
                <w:rFonts w:ascii="Times New Roman" w:hAnsi="Times New Roman"/>
                <w:sz w:val="22"/>
              </w:rPr>
              <w:t>, δόξω, ἔδοξα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scheinen;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meinen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ortho-dox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99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νοέω</w:t>
            </w:r>
            <w:r>
              <w:rPr>
                <w:rFonts w:ascii="Times New Roman" w:hAnsi="Times New Roman"/>
                <w:sz w:val="22"/>
              </w:rPr>
              <w:t>, νοήσω, ἐνόησα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wahrnehmen,erkennen;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im Sinn haben,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denken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</w:tc>
        <w:tc>
          <w:tcPr>
            <w:tcW w:w="266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νόος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07" w:val="left" w:leader="none"/>
              </w:tabs>
              <w:spacing w:line="254" w:lineRule="exact" w:before="64" w:after="0"/>
              <w:ind w:left="306" w:right="0" w:hanging="194"/>
              <w:jc w:val="left"/>
              <w:rPr>
                <w:sz w:val="21"/>
              </w:rPr>
            </w:pPr>
            <w:r>
              <w:rPr>
                <w:sz w:val="21"/>
              </w:rPr>
              <w:t>Sinn;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1" w:val="left" w:leader="none"/>
              </w:tabs>
              <w:spacing w:line="252" w:lineRule="exact" w:before="0" w:after="0"/>
              <w:ind w:left="310" w:right="0" w:hanging="198"/>
              <w:jc w:val="left"/>
              <w:rPr>
                <w:sz w:val="21"/>
              </w:rPr>
            </w:pPr>
            <w:r>
              <w:rPr>
                <w:sz w:val="21"/>
              </w:rPr>
              <w:t>Verstand,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Vernunft;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5" w:val="left" w:leader="none"/>
              </w:tabs>
              <w:spacing w:line="254" w:lineRule="exact" w:before="0" w:after="0"/>
              <w:ind w:left="304" w:right="0" w:hanging="192"/>
              <w:jc w:val="left"/>
              <w:rPr>
                <w:sz w:val="21"/>
              </w:rPr>
            </w:pPr>
            <w:r>
              <w:rPr>
                <w:sz w:val="21"/>
              </w:rPr>
              <w:t>Gedanke,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Absicht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8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φρονέω</w:t>
            </w:r>
            <w:r>
              <w:rPr>
                <w:rFonts w:ascii="Times New Roman" w:hAnsi="Times New Roman"/>
                <w:sz w:val="22"/>
              </w:rPr>
              <w:t>, φρονήσω, ἐφρόνησα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denken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φρήν</w:t>
            </w:r>
            <w:r>
              <w:rPr>
                <w:rFonts w:ascii="Times New Roman" w:hAnsi="Times New Roman"/>
                <w:sz w:val="22"/>
              </w:rPr>
              <w:t>, φρενός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/>
              <w:rPr>
                <w:sz w:val="21"/>
              </w:rPr>
            </w:pPr>
            <w:r>
              <w:rPr>
                <w:sz w:val="21"/>
              </w:rPr>
              <w:t>(Zwerchfell als Sitz von:) Geist, Verstand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</w:t>
            </w:r>
            <w:r>
              <w:rPr>
                <w:rFonts w:ascii="Times New Roman"/>
                <w:sz w:val="22"/>
              </w:rPr>
              <w:t>. schizo-phren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οἴομαι/οἶμαι/οἴω/ὀΐω,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οἰήσομαι, ᾠήθην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sz w:val="21"/>
              </w:rPr>
              <w:t>(DP)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glauben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104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5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μιμνῄσκομαι</w:t>
            </w:r>
            <w:r>
              <w:rPr>
                <w:rFonts w:ascii="Times New Roman" w:hAnsi="Times New Roman"/>
                <w:sz w:val="22"/>
              </w:rPr>
              <w:t>, μνήσομαι, ἐμνήσθην, </w:t>
            </w:r>
            <w:r>
              <w:rPr>
                <w:sz w:val="21"/>
              </w:rPr>
              <w:t>(Perf. </w:t>
            </w:r>
            <w:r>
              <w:rPr>
                <w:rFonts w:ascii="Times New Roman" w:hAnsi="Times New Roman"/>
                <w:sz w:val="22"/>
              </w:rPr>
              <w:t>μέμνημαι</w:t>
            </w:r>
            <w:r>
              <w:rPr>
                <w:sz w:val="21"/>
              </w:rPr>
              <w:t>) (+ Gen.)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sich erinnern (an etwas)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Παντοίης ἀρετῆς μιμνήσκεο</w:t>
            </w:r>
          </w:p>
          <w:p>
            <w:pPr>
              <w:pStyle w:val="TableParagraph"/>
              <w:spacing w:line="235" w:lineRule="auto" w:before="9"/>
              <w:ind w:left="112" w:right="290"/>
              <w:rPr>
                <w:sz w:val="21"/>
              </w:rPr>
            </w:pPr>
            <w:r>
              <w:rPr>
                <w:sz w:val="21"/>
              </w:rPr>
              <w:t>= „Jeglicher Tapferkeit er- innere dich!“ (Il. 22, 268)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105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8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μήδομαι</w:t>
            </w:r>
            <w:r>
              <w:rPr>
                <w:rFonts w:ascii="Times New Roman" w:hAnsi="Times New Roman"/>
                <w:sz w:val="22"/>
              </w:rPr>
              <w:t>, μήσομαι, ἐμησάμην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72"/>
              <w:ind w:left="112"/>
              <w:rPr>
                <w:sz w:val="21"/>
              </w:rPr>
            </w:pPr>
            <w:r>
              <w:rPr>
                <w:sz w:val="21"/>
              </w:rPr>
              <w:t>ersinnen, sich (etw.) ausden- ken, planen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βουλή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ῆς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Plan, Rat, Beschluss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μῆτις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Klugheit;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Plan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μερμηρίζω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überlegen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109a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φράζω</w:t>
            </w:r>
            <w:r>
              <w:rPr>
                <w:rFonts w:ascii="Times New Roman" w:hAnsi="Times New Roman"/>
                <w:sz w:val="22"/>
              </w:rPr>
              <w:t>, φράσω, ἔφρασα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andeuten, bezeichnen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sagen,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berichten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Phrase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109b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φράζομαι </w:t>
            </w:r>
            <w:r>
              <w:rPr>
                <w:spacing w:val="-3"/>
                <w:sz w:val="21"/>
              </w:rPr>
              <w:t>(med.-pass. </w:t>
            </w:r>
            <w:r>
              <w:rPr>
                <w:sz w:val="21"/>
              </w:rPr>
              <w:t>von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bemerken,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wahrnehmen;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überlegen, beschließen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2.2 Denken und Glauben, Lernen und Wisse" w:id="9"/>
            <w:bookmarkEnd w:id="9"/>
            <w:r>
              <w:rPr/>
            </w:r>
            <w:r>
              <w:rPr>
                <w:b/>
                <w:sz w:val="21"/>
              </w:rPr>
              <w:t>2.2 Denken und Glauben, Lernen und Wissen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διδάσκω</w:t>
            </w:r>
            <w:r>
              <w:rPr>
                <w:rFonts w:ascii="Times New Roman" w:hAnsi="Times New Roman"/>
                <w:sz w:val="22"/>
              </w:rPr>
              <w:t>, διδάξω, ἐδίδαξα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lehren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5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111</w:t>
            </w:r>
          </w:p>
        </w:tc>
        <w:tc>
          <w:tcPr>
            <w:tcW w:w="2665" w:type="dxa"/>
          </w:tcPr>
          <w:p>
            <w:pPr>
              <w:pStyle w:val="TableParagraph"/>
              <w:spacing w:before="4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οἶδα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wissen, kennen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2.3 Eigenschaften und Adverbia der Art und Weise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2.3.1 Adjektiva + Steigerung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καλός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schön, gut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pacing w:val="-4"/>
                <w:sz w:val="22"/>
              </w:rPr>
              <w:t>καλλίων </w:t>
            </w:r>
            <w:r>
              <w:rPr>
                <w:spacing w:val="-4"/>
                <w:sz w:val="21"/>
              </w:rPr>
              <w:t>(m.+f.), </w:t>
            </w:r>
            <w:r>
              <w:rPr>
                <w:rFonts w:ascii="Times New Roman" w:hAnsi="Times New Roman"/>
                <w:spacing w:val="-3"/>
                <w:sz w:val="22"/>
              </w:rPr>
              <w:t>κάλλιον </w:t>
            </w:r>
            <w:r>
              <w:rPr>
                <w:spacing w:val="-4"/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schöner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112c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κάλλιστος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schönste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κάλλος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Schönheit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Kalli-graphie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ἀγαθός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gut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ἀμείνων </w:t>
            </w:r>
            <w:r>
              <w:rPr>
                <w:sz w:val="21"/>
              </w:rPr>
              <w:t>(m. + .f.),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ἄμεινον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besser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114c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ἄριστος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beste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Aristo-kratie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ἀρετή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/>
              <w:rPr>
                <w:sz w:val="21"/>
              </w:rPr>
            </w:pPr>
            <w:r>
              <w:rPr>
                <w:sz w:val="21"/>
              </w:rPr>
              <w:t>Vortrefflichkeit, Vollkommenheit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κρατερός</w:t>
            </w:r>
            <w:r>
              <w:rPr>
                <w:rFonts w:ascii="Times New Roman" w:hAnsi="Times New Roman"/>
                <w:sz w:val="22"/>
              </w:rPr>
              <w:t>, -ή, -όν /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καρτερός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stark, mächtig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κρείσσων </w:t>
            </w:r>
            <w:r>
              <w:rPr>
                <w:sz w:val="21"/>
              </w:rPr>
              <w:t>(m. + f.),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κρεῖσσον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stärker, besser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116c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κράτιστος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stärkste, beste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μέγας</w:t>
            </w:r>
            <w:r>
              <w:rPr>
                <w:rFonts w:ascii="Times New Roman" w:hAnsi="Times New Roman"/>
                <w:sz w:val="22"/>
              </w:rPr>
              <w:t>, μεγάλη, μέγα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groß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Mega-phon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μείζων </w:t>
            </w:r>
            <w:r>
              <w:rPr>
                <w:sz w:val="21"/>
              </w:rPr>
              <w:t>(m. + f.), </w:t>
            </w:r>
            <w:r>
              <w:rPr>
                <w:rFonts w:ascii="Times New Roman" w:hAnsi="Times New Roman"/>
                <w:sz w:val="22"/>
              </w:rPr>
              <w:t>μεῖζον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größer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117c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μέγιστος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größte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κακός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schlecht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Kako-phonie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κακίων </w:t>
            </w:r>
            <w:r>
              <w:rPr>
                <w:sz w:val="21"/>
              </w:rPr>
              <w:t>(m.+ f.), </w:t>
            </w:r>
            <w:r>
              <w:rPr>
                <w:rFonts w:ascii="Times New Roman" w:hAnsi="Times New Roman"/>
                <w:sz w:val="22"/>
              </w:rPr>
              <w:t>κάκιον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schlechter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118c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κάκιστος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schlechteste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κακόν</w:t>
            </w:r>
            <w:r>
              <w:rPr>
                <w:rFonts w:ascii="Times New Roman" w:hAnsi="Times New Roman"/>
                <w:sz w:val="22"/>
              </w:rPr>
              <w:t>, -oῦ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Übel, Unglück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χείρων </w:t>
            </w:r>
            <w:r>
              <w:rPr>
                <w:sz w:val="21"/>
              </w:rPr>
              <w:t>(m.+f.), </w:t>
            </w:r>
            <w:r>
              <w:rPr>
                <w:rFonts w:ascii="Times New Roman" w:hAnsi="Times New Roman"/>
                <w:sz w:val="22"/>
              </w:rPr>
              <w:t>χεῖρον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schwächer, schlechter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2.3.2 Adjektiva (nur Grundstufe)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ἀγλαός</w:t>
            </w:r>
            <w:r>
              <w:rPr>
                <w:rFonts w:ascii="Times New Roman" w:hAnsi="Times New Roman"/>
                <w:sz w:val="22"/>
              </w:rPr>
              <w:t>, (-ή,)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glänzend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αἴτιος</w:t>
            </w:r>
            <w:r>
              <w:rPr>
                <w:rFonts w:ascii="Times New Roman" w:hAnsi="Times New Roman"/>
                <w:sz w:val="22"/>
              </w:rPr>
              <w:t>, -η, -ον </w:t>
            </w:r>
            <w:r>
              <w:rPr>
                <w:sz w:val="21"/>
              </w:rPr>
              <w:t>(+ Gen.)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 w:right="771"/>
              <w:rPr>
                <w:sz w:val="21"/>
              </w:rPr>
            </w:pPr>
            <w:r>
              <w:rPr>
                <w:sz w:val="21"/>
              </w:rPr>
              <w:t>schuld (an etwas) Ursache (von etwas)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123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ἀμβρόσιος</w:t>
            </w:r>
            <w:r>
              <w:rPr>
                <w:rFonts w:ascii="Times New Roman" w:hAnsi="Times New Roman"/>
                <w:sz w:val="22"/>
              </w:rPr>
              <w:t>, (-η,) -ον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/>
              <w:rPr>
                <w:sz w:val="21"/>
              </w:rPr>
            </w:pPr>
            <w:r>
              <w:rPr>
                <w:sz w:val="21"/>
              </w:rPr>
              <w:t>von den Göttern stammend, göttlich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(</w:t>
            </w:r>
            <w:r>
              <w:rPr>
                <w:rFonts w:ascii="Times New Roman"/>
                <w:sz w:val="22"/>
              </w:rPr>
              <w:t>Nektar </w:t>
            </w:r>
            <w:r>
              <w:rPr>
                <w:sz w:val="21"/>
              </w:rPr>
              <w:t>und) </w:t>
            </w:r>
            <w:r>
              <w:rPr>
                <w:rFonts w:ascii="Times New Roman"/>
                <w:sz w:val="22"/>
              </w:rPr>
              <w:t>Ambrosia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124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ἀμύμων </w:t>
            </w:r>
            <w:r>
              <w:rPr>
                <w:sz w:val="21"/>
              </w:rPr>
              <w:t>(m.+f.), -ον (n.),</w:t>
            </w:r>
          </w:p>
          <w:p>
            <w:pPr>
              <w:pStyle w:val="TableParagraph"/>
              <w:spacing w:line="254" w:lineRule="exact"/>
              <w:ind w:left="113"/>
              <w:rPr>
                <w:sz w:val="21"/>
              </w:rPr>
            </w:pPr>
            <w:r>
              <w:rPr>
                <w:sz w:val="21"/>
              </w:rPr>
              <w:t>-ονος (Gen.)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hervorragend, exzellent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ἀτάλαντος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gleich, vergleichbar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ἀτάσθαλος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übermütig, frevelhaft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ἀτρεκέως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sz w:val="21"/>
              </w:rPr>
              <w:t>(Adv. vom Adj. </w:t>
            </w:r>
            <w:r>
              <w:rPr>
                <w:rFonts w:ascii="Times New Roman" w:hAnsi="Times New Roman"/>
                <w:sz w:val="22"/>
              </w:rPr>
              <w:t>ἀτρεκής, -ές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zuverlässig, präzise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2.3 Eigenschaften und Adverbia der Art u" w:id="10"/>
            <w:bookmarkEnd w:id="10"/>
            <w:r>
              <w:rPr/>
            </w:r>
            <w:r>
              <w:rPr>
                <w:b/>
                <w:sz w:val="21"/>
              </w:rPr>
              <w:t>2.3 Eigenschaften und Adverbia der Art und Weise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δεινός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schrecklich;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außerordentlich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Dino-saurier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ἐσθλός</w:t>
            </w:r>
            <w:r>
              <w:rPr>
                <w:rFonts w:ascii="Times New Roman" w:hAnsi="Times New Roman"/>
                <w:sz w:val="22"/>
              </w:rPr>
              <w:t>, -ή, -όν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edel, tüchtig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εὐρύς</w:t>
            </w:r>
            <w:r>
              <w:rPr>
                <w:rFonts w:ascii="Times New Roman" w:hAnsi="Times New Roman"/>
                <w:sz w:val="22"/>
              </w:rPr>
              <w:t>, -εῖα, -ύ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breit, weit ausgedehnt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131a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ἐύς</w:t>
            </w:r>
            <w:r>
              <w:rPr>
                <w:rFonts w:ascii="Times New Roman" w:hAnsi="Times New Roman"/>
                <w:sz w:val="22"/>
              </w:rPr>
              <w:t>, ἐύ / </w:t>
            </w:r>
            <w:r>
              <w:rPr>
                <w:rFonts w:ascii="Times New Roman" w:hAnsi="Times New Roman"/>
                <w:b/>
                <w:sz w:val="22"/>
              </w:rPr>
              <w:t>ἠύς</w:t>
            </w:r>
            <w:r>
              <w:rPr>
                <w:rFonts w:ascii="Times New Roman" w:hAnsi="Times New Roman"/>
                <w:sz w:val="22"/>
              </w:rPr>
              <w:t>, ἠύ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gut, edel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132b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εὖ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gut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θοός</w:t>
            </w:r>
            <w:r>
              <w:rPr>
                <w:rFonts w:ascii="Times New Roman" w:hAnsi="Times New Roman"/>
                <w:sz w:val="22"/>
              </w:rPr>
              <w:t>, -ή, -όν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schnell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ἴσος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gleich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Iso-top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καρπάλιμος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rasch, flink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κοῖλος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hohl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κλυτός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berühmt, herrlich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μακρός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lang, hoch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Makro-kosmos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μέλας</w:t>
            </w:r>
            <w:r>
              <w:rPr>
                <w:rFonts w:ascii="Times New Roman" w:hAnsi="Times New Roman"/>
                <w:sz w:val="22"/>
              </w:rPr>
              <w:t>, μέλαινα, μέλαν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schwarz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Melan-cholie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μέσ(σ)ος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der mittlere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Meso-potamien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μικρός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klein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Mikro-skop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141b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μικρόν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ein wenig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ὁμοῖος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gleich, ähnlich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ὅμοιος</w:t>
            </w:r>
            <w:r>
              <w:rPr>
                <w:sz w:val="21"/>
              </w:rPr>
              <w:t>;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vgl.</w:t>
            </w:r>
          </w:p>
          <w:p>
            <w:pPr>
              <w:pStyle w:val="TableParagraph"/>
              <w:spacing w:before="2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Homöo-pathie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ὀξύς</w:t>
            </w:r>
            <w:r>
              <w:rPr>
                <w:rFonts w:ascii="Times New Roman" w:hAnsi="Times New Roman"/>
                <w:sz w:val="22"/>
              </w:rPr>
              <w:t>, -εῖα, -ύ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scharf, spitz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Oxy-genium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παντοῖoς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vielfältig, verschiedenartig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πολύς</w:t>
            </w:r>
            <w:r>
              <w:rPr>
                <w:rFonts w:ascii="Times New Roman" w:hAnsi="Times New Roman"/>
                <w:sz w:val="22"/>
              </w:rPr>
              <w:t>, πολλή, πολύ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sz w:val="21"/>
              </w:rPr>
              <w:t>(hom. auch: </w:t>
            </w:r>
            <w:r>
              <w:rPr>
                <w:rFonts w:ascii="Times New Roman" w:hAnsi="Times New Roman"/>
                <w:sz w:val="22"/>
              </w:rPr>
              <w:t>πολλός, -ή, -όν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viel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Poly-theismus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ταχύς</w:t>
            </w:r>
            <w:r>
              <w:rPr>
                <w:rFonts w:ascii="Times New Roman" w:hAnsi="Times New Roman"/>
                <w:sz w:val="22"/>
              </w:rPr>
              <w:t>, ταχεῖα, ταχύ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schnell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Tacho-meter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146b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ταχύ/τάχα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bald, schnell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ὠκύς</w:t>
            </w:r>
            <w:r>
              <w:rPr>
                <w:rFonts w:ascii="Times New Roman" w:hAnsi="Times New Roman"/>
                <w:sz w:val="22"/>
              </w:rPr>
              <w:t>, ὠκεῖα, ὠκύ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schnell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hom. Formel: </w:t>
            </w:r>
            <w:r>
              <w:rPr>
                <w:rFonts w:ascii="Times New Roman" w:hAnsi="Times New Roman"/>
                <w:sz w:val="22"/>
              </w:rPr>
              <w:t>πόδας ὠκύς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= „schnellfüßig“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μάλα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sehr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μᾶλλον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mehr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148c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μάλιστα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1165"/>
              <w:rPr>
                <w:sz w:val="21"/>
              </w:rPr>
            </w:pPr>
            <w:r>
              <w:rPr>
                <w:sz w:val="21"/>
              </w:rPr>
              <w:t>am meisten, ganz besonders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0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line="253" w:lineRule="exact" w:before="29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2.4 Zahlwörter</w:t>
            </w:r>
          </w:p>
        </w:tc>
      </w:tr>
      <w:tr>
        <w:trPr>
          <w:trHeight w:val="900" w:hRule="atLeast"/>
        </w:trPr>
        <w:tc>
          <w:tcPr>
            <w:tcW w:w="876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149</w:t>
            </w:r>
          </w:p>
        </w:tc>
        <w:tc>
          <w:tcPr>
            <w:tcW w:w="2665" w:type="dxa"/>
          </w:tcPr>
          <w:p>
            <w:pPr>
              <w:pStyle w:val="TableParagraph"/>
              <w:spacing w:line="247" w:lineRule="auto" w:before="59"/>
              <w:ind w:left="113" w:right="3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οὐδείς</w:t>
            </w:r>
            <w:r>
              <w:rPr>
                <w:rFonts w:ascii="Times New Roman" w:hAnsi="Times New Roman"/>
                <w:sz w:val="22"/>
              </w:rPr>
              <w:t>, οὐδεμία, οὐδέν </w:t>
            </w:r>
            <w:r>
              <w:rPr>
                <w:sz w:val="21"/>
              </w:rPr>
              <w:t>Gen.: </w:t>
            </w:r>
            <w:r>
              <w:rPr>
                <w:rFonts w:ascii="Times New Roman" w:hAnsi="Times New Roman"/>
                <w:sz w:val="22"/>
              </w:rPr>
              <w:t>οὐδενός, οὐδεμιᾶς, οὐδενός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kein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(adjektivisch);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niemand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(substantivisch)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εἷς</w:t>
            </w:r>
            <w:r>
              <w:rPr>
                <w:rFonts w:ascii="Times New Roman" w:hAnsi="Times New Roman"/>
                <w:sz w:val="22"/>
              </w:rPr>
              <w:t>, μία, ἕν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Gen.: </w:t>
            </w:r>
            <w:r>
              <w:rPr>
                <w:rFonts w:ascii="Times New Roman" w:hAnsi="Times New Roman"/>
                <w:sz w:val="22"/>
              </w:rPr>
              <w:t>ἑνός, μιᾶς, ἑνός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μόνος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allein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Mono-pol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μόνον </w:t>
            </w:r>
            <w:r>
              <w:rPr>
                <w:sz w:val="21"/>
              </w:rPr>
              <w:t>(Adv.)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nur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0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23"/>
              <w:ind w:left="52"/>
              <w:rPr>
                <w:b/>
                <w:sz w:val="21"/>
              </w:rPr>
            </w:pPr>
            <w:bookmarkStart w:name="2.4 Zahlwörter" w:id="11"/>
            <w:bookmarkEnd w:id="11"/>
            <w:r>
              <w:rPr/>
            </w:r>
            <w:r>
              <w:rPr>
                <w:b/>
                <w:sz w:val="21"/>
              </w:rPr>
              <w:t>2.4 Zahlwörter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οἶος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allein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δύο</w:t>
            </w:r>
            <w:r>
              <w:rPr>
                <w:rFonts w:ascii="Times New Roman" w:hAnsi="Times New Roman"/>
                <w:sz w:val="22"/>
              </w:rPr>
              <w:t>/δύω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zwei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ἀμφότεροι</w:t>
            </w:r>
            <w:r>
              <w:rPr>
                <w:rFonts w:ascii="Times New Roman" w:hAnsi="Times New Roman"/>
                <w:sz w:val="22"/>
              </w:rPr>
              <w:t>, -αι, -α</w:t>
            </w:r>
          </w:p>
          <w:p>
            <w:pPr>
              <w:pStyle w:val="TableParagraph"/>
              <w:spacing w:before="5"/>
              <w:ind w:left="113"/>
              <w:rPr>
                <w:sz w:val="21"/>
              </w:rPr>
            </w:pPr>
            <w:r>
              <w:rPr>
                <w:sz w:val="21"/>
              </w:rPr>
              <w:t>(meist Pl.)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beide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τρεῖς </w:t>
            </w:r>
            <w:r>
              <w:rPr>
                <w:sz w:val="21"/>
              </w:rPr>
              <w:t>(m.+f.), </w:t>
            </w:r>
            <w:r>
              <w:rPr>
                <w:rFonts w:ascii="Times New Roman" w:hAnsi="Times New Roman"/>
                <w:sz w:val="22"/>
              </w:rPr>
              <w:t>τρία </w:t>
            </w:r>
            <w:r>
              <w:rPr>
                <w:sz w:val="21"/>
              </w:rPr>
              <w:t>(n.)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drei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τέτταρες </w:t>
            </w:r>
            <w:r>
              <w:rPr>
                <w:sz w:val="21"/>
              </w:rPr>
              <w:t>(m.+f.), </w:t>
            </w:r>
            <w:r>
              <w:rPr>
                <w:rFonts w:ascii="Times New Roman" w:hAnsi="Times New Roman"/>
                <w:sz w:val="22"/>
              </w:rPr>
              <w:t>-α </w:t>
            </w:r>
            <w:r>
              <w:rPr>
                <w:sz w:val="21"/>
              </w:rPr>
              <w:t>(n.) /</w:t>
            </w:r>
          </w:p>
          <w:p>
            <w:pPr>
              <w:pStyle w:val="TableParagraph"/>
              <w:spacing w:before="2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τέσσαρες, -α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vier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πέντε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fünf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Penta-gon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πρῶτος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der erste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Proto-typ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δεύτερος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der zweite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Deutero-nomium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τρίτος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der dritte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δέκατος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der zehnte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ἕκαστος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1094"/>
              <w:rPr>
                <w:sz w:val="21"/>
              </w:rPr>
            </w:pPr>
            <w:r>
              <w:rPr>
                <w:sz w:val="21"/>
              </w:rPr>
              <w:t>jeder (für sich), jeder (einzelne)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πᾶς/ἅπας</w:t>
            </w:r>
            <w:r>
              <w:rPr>
                <w:rFonts w:ascii="Times New Roman" w:hAnsi="Times New Roman"/>
                <w:sz w:val="22"/>
              </w:rPr>
              <w:t>, πᾶσα, πᾶν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all, ganz, jeder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Pan-orama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3.1 Sprechen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164</w:t>
            </w:r>
          </w:p>
        </w:tc>
        <w:tc>
          <w:tcPr>
            <w:tcW w:w="266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λόγος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(Sprechen:) </w:t>
            </w:r>
            <w:r>
              <w:rPr>
                <w:spacing w:val="-3"/>
                <w:sz w:val="21"/>
              </w:rPr>
              <w:t>Wort,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Rede;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6" w:val="left" w:leader="none"/>
              </w:tabs>
              <w:spacing w:line="235" w:lineRule="auto" w:before="2" w:after="0"/>
              <w:ind w:left="325" w:right="446" w:hanging="213"/>
              <w:jc w:val="left"/>
              <w:rPr>
                <w:sz w:val="21"/>
              </w:rPr>
            </w:pPr>
            <w:r>
              <w:rPr>
                <w:sz w:val="21"/>
              </w:rPr>
              <w:t>(Denken:)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Berechnen, Vernunft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Logik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165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4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λέγω</w:t>
            </w:r>
            <w:r>
              <w:rPr>
                <w:rFonts w:ascii="Times New Roman" w:hAnsi="Times New Roman"/>
                <w:sz w:val="22"/>
              </w:rPr>
              <w:t>, ἐρῶ/ἐρέω, εἶπον, (εἴρηκα, εἴρημαι)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sagen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4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166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ἔπος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1" w:val="left" w:leader="none"/>
              </w:tabs>
              <w:spacing w:line="254" w:lineRule="exact" w:before="1" w:after="0"/>
              <w:ind w:left="300" w:right="0" w:hanging="18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Wort;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Rede,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Erzählung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homerische Formel:</w:t>
            </w:r>
          </w:p>
          <w:p>
            <w:pPr>
              <w:pStyle w:val="TableParagraph"/>
              <w:spacing w:line="260" w:lineRule="exact" w:before="3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ἔπεα πτερόεντα προσηύδα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ind w:left="112" w:right="265"/>
              <w:jc w:val="both"/>
              <w:rPr>
                <w:sz w:val="21"/>
              </w:rPr>
            </w:pPr>
            <w:r>
              <w:rPr>
                <w:sz w:val="21"/>
              </w:rPr>
              <w:t>„er sprach die gefiederten </w:t>
            </w:r>
            <w:r>
              <w:rPr>
                <w:spacing w:val="-3"/>
                <w:sz w:val="21"/>
              </w:rPr>
              <w:t>Worte“, </w:t>
            </w:r>
            <w:r>
              <w:rPr>
                <w:sz w:val="21"/>
              </w:rPr>
              <w:t>vgl. auch </w:t>
            </w:r>
            <w:r>
              <w:rPr>
                <w:rFonts w:ascii="Times New Roman" w:hAnsi="Times New Roman"/>
                <w:sz w:val="22"/>
              </w:rPr>
              <w:t>πτερόεις </w:t>
            </w:r>
            <w:r>
              <w:rPr>
                <w:sz w:val="21"/>
              </w:rPr>
              <w:t>(468)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167</w:t>
            </w:r>
          </w:p>
        </w:tc>
        <w:tc>
          <w:tcPr>
            <w:tcW w:w="266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μῦθος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01" w:val="left" w:leader="none"/>
              </w:tabs>
              <w:spacing w:line="254" w:lineRule="exact" w:before="64" w:after="0"/>
              <w:ind w:left="300" w:right="0" w:hanging="18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Wort,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Rede;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26" w:val="left" w:leader="none"/>
              </w:tabs>
              <w:spacing w:line="235" w:lineRule="auto" w:before="2" w:after="0"/>
              <w:ind w:left="272" w:right="1399" w:hanging="16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Erzählung, </w:t>
            </w:r>
            <w:r>
              <w:rPr>
                <w:sz w:val="21"/>
              </w:rPr>
              <w:t>Gespräch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φωνή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8" w:val="left" w:leader="none"/>
              </w:tabs>
              <w:spacing w:line="254" w:lineRule="exact" w:before="64" w:after="0"/>
              <w:ind w:left="297" w:right="0" w:hanging="18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Ton;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21" w:val="left" w:leader="none"/>
              </w:tabs>
              <w:spacing w:line="254" w:lineRule="exact" w:before="0" w:after="0"/>
              <w:ind w:left="320" w:right="0" w:hanging="208"/>
              <w:jc w:val="left"/>
              <w:rPr>
                <w:sz w:val="21"/>
              </w:rPr>
            </w:pPr>
            <w:r>
              <w:rPr>
                <w:sz w:val="21"/>
              </w:rPr>
              <w:t>Stimme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Mikro-phon</w:t>
            </w: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64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169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φωνέω</w:t>
            </w:r>
            <w:r>
              <w:rPr>
                <w:rFonts w:ascii="Times New Roman" w:hAnsi="Times New Roman"/>
                <w:sz w:val="22"/>
              </w:rPr>
              <w:t>, φωνήσω, ἐφώνησα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72"/>
              <w:ind w:left="112"/>
              <w:rPr>
                <w:sz w:val="21"/>
              </w:rPr>
            </w:pPr>
            <w:r>
              <w:rPr>
                <w:sz w:val="21"/>
              </w:rPr>
              <w:t>sprechen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(προσ-)</w:t>
            </w:r>
            <w:r>
              <w:rPr>
                <w:rFonts w:ascii="Times New Roman" w:hAnsi="Times New Roman"/>
                <w:b/>
                <w:sz w:val="22"/>
              </w:rPr>
              <w:t>φημί</w:t>
            </w:r>
            <w:r>
              <w:rPr>
                <w:rFonts w:ascii="Times New Roman" w:hAnsi="Times New Roman"/>
                <w:sz w:val="22"/>
              </w:rPr>
              <w:t>, φήσω </w:t>
            </w:r>
            <w:r>
              <w:rPr>
                <w:sz w:val="21"/>
              </w:rPr>
              <w:t>(Futur),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ἔφην/ἐφάμην </w:t>
            </w:r>
            <w:r>
              <w:rPr>
                <w:sz w:val="21"/>
              </w:rPr>
              <w:t>(Impf./ Aor.)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sagen, (an)sprechen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65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῝Ως ἔφατ᾿ εὐχόμενος </w:t>
            </w:r>
            <w:r>
              <w:rPr>
                <w:sz w:val="21"/>
              </w:rPr>
              <w:t>(Il. 1,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43) = „So sprach er betend“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34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(προσ-)</w:t>
            </w:r>
            <w:r>
              <w:rPr>
                <w:rFonts w:ascii="Times New Roman" w:hAnsi="Times New Roman"/>
                <w:b/>
                <w:sz w:val="22"/>
              </w:rPr>
              <w:t>αὐδάω</w:t>
            </w:r>
            <w:r>
              <w:rPr>
                <w:rFonts w:ascii="Times New Roman" w:hAnsi="Times New Roman"/>
                <w:sz w:val="22"/>
              </w:rPr>
              <w:t>, αὐδήσω, ηὔδασα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(an)sprechen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(ἀπ-)</w:t>
            </w:r>
            <w:r>
              <w:rPr>
                <w:rFonts w:ascii="Times New Roman" w:hAnsi="Times New Roman"/>
                <w:b/>
                <w:sz w:val="22"/>
              </w:rPr>
              <w:t>ἀμείβομαι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antworten (Worte wechseln)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Amöbe</w:t>
            </w: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64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173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(ἀν-)</w:t>
            </w:r>
            <w:r>
              <w:rPr>
                <w:rFonts w:ascii="Times New Roman" w:hAnsi="Times New Roman"/>
                <w:b/>
                <w:sz w:val="22"/>
              </w:rPr>
              <w:t>είρομαι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72"/>
              <w:ind w:left="112"/>
              <w:rPr>
                <w:sz w:val="21"/>
              </w:rPr>
            </w:pPr>
            <w:r>
              <w:rPr>
                <w:sz w:val="21"/>
              </w:rPr>
              <w:t>(aus)fragen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7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6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καλέω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>
            <w:pPr>
              <w:pStyle w:val="TableParagraph"/>
              <w:spacing w:line="242" w:lineRule="auto" w:before="11"/>
              <w:ind w:left="113" w:right="824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Aorist: </w:t>
            </w:r>
            <w:r>
              <w:rPr>
                <w:rFonts w:ascii="Times New Roman" w:hAnsi="Times New Roman"/>
                <w:sz w:val="22"/>
              </w:rPr>
              <w:t>ἐκάλεσ(σ)α/ ἐκαλεσ(σ)άμην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rufen;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nennen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ἀγορήνδε καλέσσατο λαὸν</w:t>
            </w:r>
          </w:p>
          <w:p>
            <w:pPr>
              <w:pStyle w:val="TableParagraph"/>
              <w:spacing w:line="235" w:lineRule="auto" w:before="15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᾿Αχιλλεύς </w:t>
            </w:r>
            <w:r>
              <w:rPr>
                <w:sz w:val="21"/>
              </w:rPr>
              <w:t>(Il. 1, 54) = „Achill rief das Volk zur Versamm- lung.“</w:t>
            </w:r>
          </w:p>
        </w:tc>
      </w:tr>
    </w:tbl>
    <w:p>
      <w:pPr>
        <w:spacing w:after="0" w:line="235" w:lineRule="auto"/>
        <w:rPr>
          <w:sz w:val="21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3.1 Sprechen" w:id="12"/>
            <w:bookmarkEnd w:id="12"/>
            <w:r>
              <w:rPr/>
            </w:r>
            <w:r>
              <w:rPr>
                <w:b/>
                <w:sz w:val="21"/>
              </w:rPr>
              <w:t>3.1 Sprechen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λίσσομαι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anflehen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Litanei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ἀγορή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Versammlung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ion. für </w:t>
            </w:r>
            <w:r>
              <w:rPr>
                <w:rFonts w:ascii="Times New Roman" w:hAnsi="Times New Roman"/>
                <w:sz w:val="22"/>
              </w:rPr>
              <w:t>ἀγορά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ἀγορεύω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/>
              <w:rPr>
                <w:sz w:val="21"/>
              </w:rPr>
            </w:pPr>
            <w:r>
              <w:rPr>
                <w:sz w:val="21"/>
              </w:rPr>
              <w:t>(in der Versammlung) spre- 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ἄγγελος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Bote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Engel</w:t>
            </w: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ἀγγέλλω</w:t>
            </w:r>
            <w:r>
              <w:rPr>
                <w:rFonts w:ascii="Times New Roman" w:hAnsi="Times New Roman"/>
                <w:sz w:val="22"/>
              </w:rPr>
              <w:t>, ἀγγελῶ/ἀγγελέω, ἤγγειλα</w:t>
            </w: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>(v. </w:t>
            </w:r>
            <w:r>
              <w:rPr>
                <w:rFonts w:ascii="Times New Roman"/>
                <w:sz w:val="22"/>
              </w:rPr>
              <w:t>liquidum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melden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ὄνομα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Name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an-onym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ὀνομάζω</w:t>
            </w:r>
            <w:r>
              <w:rPr>
                <w:rFonts w:ascii="Times New Roman" w:hAnsi="Times New Roman"/>
                <w:sz w:val="22"/>
              </w:rPr>
              <w:t>, ὀνομάσω, ὠνόμασα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(be)nennen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5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ἄνωγα </w:t>
            </w:r>
            <w:r>
              <w:rPr>
                <w:rFonts w:ascii="Times New Roman" w:hAnsi="Times New Roman"/>
                <w:sz w:val="22"/>
              </w:rPr>
              <w:t>(präsent. Perf.)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6"/>
              <w:ind w:left="112"/>
              <w:rPr>
                <w:sz w:val="21"/>
              </w:rPr>
            </w:pPr>
            <w:r>
              <w:rPr>
                <w:sz w:val="21"/>
              </w:rPr>
              <w:t>befehlen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183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87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κελεύω</w:t>
            </w:r>
            <w:r>
              <w:rPr>
                <w:rFonts w:ascii="Times New Roman" w:hAnsi="Times New Roman"/>
                <w:sz w:val="22"/>
              </w:rPr>
              <w:t>, κελεύσω, ἐκέλευσα/</w:t>
            </w:r>
            <w:r>
              <w:rPr>
                <w:rFonts w:ascii="Times New Roman" w:hAnsi="Times New Roman"/>
                <w:b/>
                <w:sz w:val="22"/>
              </w:rPr>
              <w:t>κέλομαι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befehlen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5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πείθω</w:t>
            </w:r>
            <w:r>
              <w:rPr>
                <w:rFonts w:ascii="Times New Roman" w:hAnsi="Times New Roman"/>
                <w:sz w:val="22"/>
              </w:rPr>
              <w:t>, πείσω, ἔπεισα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6"/>
              <w:ind w:left="112"/>
              <w:rPr>
                <w:sz w:val="21"/>
              </w:rPr>
            </w:pPr>
            <w:r>
              <w:rPr>
                <w:sz w:val="21"/>
              </w:rPr>
              <w:t>1) überreden; 2) überzeugen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5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184b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πείθομαι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6"/>
              <w:ind w:left="112"/>
              <w:rPr>
                <w:sz w:val="21"/>
              </w:rPr>
            </w:pPr>
            <w:r>
              <w:rPr>
                <w:sz w:val="21"/>
              </w:rPr>
              <w:t>2) gehorchen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76" w:type="dxa"/>
          </w:tcPr>
          <w:p>
            <w:pPr>
              <w:pStyle w:val="TableParagraph"/>
              <w:spacing w:before="5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ἀπιθέω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66"/>
              <w:ind w:left="112"/>
              <w:rPr>
                <w:sz w:val="21"/>
              </w:rPr>
            </w:pPr>
            <w:r>
              <w:rPr>
                <w:sz w:val="21"/>
              </w:rPr>
              <w:t>ungehorsam 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 Pronomina und Korrelativa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3.2.1 personal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ἐγώ</w:t>
            </w:r>
            <w:r>
              <w:rPr>
                <w:rFonts w:ascii="Times New Roman" w:hAnsi="Times New Roman"/>
                <w:sz w:val="22"/>
              </w:rPr>
              <w:t>, ἐμεῖο </w:t>
            </w:r>
            <w:r>
              <w:rPr>
                <w:sz w:val="21"/>
              </w:rPr>
              <w:t>(Gen.)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187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σύ</w:t>
            </w:r>
            <w:r>
              <w:rPr>
                <w:rFonts w:ascii="Times New Roman" w:hAnsi="Times New Roman"/>
                <w:sz w:val="22"/>
              </w:rPr>
              <w:t>, σέο/σέθεν </w:t>
            </w:r>
            <w:r>
              <w:rPr>
                <w:sz w:val="21"/>
              </w:rPr>
              <w:t>(Gen.), </w:t>
            </w:r>
            <w:r>
              <w:rPr>
                <w:rFonts w:ascii="Times New Roman" w:hAnsi="Times New Roman"/>
                <w:sz w:val="22"/>
              </w:rPr>
              <w:t>τοι</w:t>
            </w:r>
          </w:p>
          <w:p>
            <w:pPr>
              <w:pStyle w:val="TableParagraph"/>
              <w:spacing w:line="254" w:lineRule="exact"/>
              <w:ind w:left="113"/>
              <w:rPr>
                <w:sz w:val="21"/>
              </w:rPr>
            </w:pPr>
            <w:r>
              <w:rPr>
                <w:sz w:val="21"/>
              </w:rPr>
              <w:t>(Dat.)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du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oἱ </w:t>
            </w:r>
            <w:r>
              <w:rPr>
                <w:sz w:val="21"/>
              </w:rPr>
              <w:t>(3. P. Sg. Dat.)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ihm, ihr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μιν </w:t>
            </w:r>
            <w:r>
              <w:rPr>
                <w:rFonts w:ascii="Times New Roman" w:hAnsi="Times New Roman"/>
                <w:sz w:val="22"/>
              </w:rPr>
              <w:t>/ ἑ </w:t>
            </w:r>
            <w:r>
              <w:rPr>
                <w:sz w:val="21"/>
              </w:rPr>
              <w:t>(3. P. Sg. Akk.)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ihn, sie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ἡμεῖς / ἄμμες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wir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ὑμεῖς / ὔμμες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ihr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pacing w:val="-5"/>
                <w:sz w:val="22"/>
              </w:rPr>
              <w:t>σφι(ν)/σφισι(ν) </w:t>
            </w:r>
            <w:r>
              <w:rPr>
                <w:spacing w:val="-4"/>
                <w:sz w:val="21"/>
              </w:rPr>
              <w:t>(3. </w:t>
            </w:r>
            <w:r>
              <w:rPr>
                <w:spacing w:val="-15"/>
                <w:sz w:val="21"/>
              </w:rPr>
              <w:t>P. </w:t>
            </w:r>
            <w:r>
              <w:rPr>
                <w:spacing w:val="-4"/>
                <w:sz w:val="21"/>
              </w:rPr>
              <w:t>Pl. </w:t>
            </w:r>
            <w:r>
              <w:rPr>
                <w:spacing w:val="-5"/>
                <w:sz w:val="21"/>
              </w:rPr>
              <w:t>Dat.)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ihnen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192b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σφεας </w:t>
            </w:r>
            <w:r>
              <w:rPr>
                <w:sz w:val="21"/>
              </w:rPr>
              <w:t>(3. P. Pl. Akk.)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sie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3.2.2 possessiv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ἐμός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mein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σός</w:t>
            </w:r>
            <w:r>
              <w:rPr>
                <w:rFonts w:ascii="Times New Roman" w:hAnsi="Times New Roman"/>
                <w:sz w:val="22"/>
              </w:rPr>
              <w:t>, -ή, -όν / </w:t>
            </w:r>
            <w:r>
              <w:rPr>
                <w:rFonts w:ascii="Times New Roman" w:hAnsi="Times New Roman"/>
                <w:b/>
                <w:sz w:val="22"/>
              </w:rPr>
              <w:t>τεός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195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ὅς</w:t>
            </w:r>
            <w:r>
              <w:rPr>
                <w:rFonts w:ascii="Times New Roman" w:hAnsi="Times New Roman"/>
                <w:sz w:val="22"/>
              </w:rPr>
              <w:t>, ἥ, ὅν / </w:t>
            </w:r>
            <w:r>
              <w:rPr>
                <w:rFonts w:ascii="Times New Roman" w:hAnsi="Times New Roman"/>
                <w:b/>
                <w:sz w:val="22"/>
              </w:rPr>
              <w:t>ἑός</w:t>
            </w:r>
            <w:r>
              <w:rPr>
                <w:rFonts w:ascii="Times New Roman" w:hAnsi="Times New Roman"/>
                <w:sz w:val="22"/>
              </w:rPr>
              <w:t>, ἑή, ἑόν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sein, ihr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2" w:right="121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sz w:val="21"/>
                <w:szCs w:val="21"/>
              </w:rPr>
              <w:t>vgl. lat.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suus (&lt; σϝός); Ζεὺς δὲ πρὸς ὃν λέχος ἤιε</w:t>
            </w:r>
          </w:p>
          <w:p>
            <w:pPr>
              <w:pStyle w:val="TableParagraph"/>
              <w:spacing w:line="235" w:lineRule="auto" w:before="5"/>
              <w:ind w:left="112" w:right="315"/>
              <w:rPr>
                <w:sz w:val="21"/>
              </w:rPr>
            </w:pPr>
            <w:r>
              <w:rPr>
                <w:sz w:val="21"/>
              </w:rPr>
              <w:t>(Il. 1, 609) = „Zeus ging zu seinem Bett“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3.2.3 interrogativ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τίς</w:t>
            </w:r>
            <w:r>
              <w:rPr>
                <w:sz w:val="21"/>
              </w:rPr>
              <w:t>, τί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wer? was?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3.2.4 demonstrativ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197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ὁ</w:t>
            </w:r>
            <w:r>
              <w:rPr>
                <w:rFonts w:ascii="Times New Roman" w:hAnsi="Times New Roman"/>
                <w:sz w:val="22"/>
              </w:rPr>
              <w:t>, ἡ, τό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/>
              <w:rPr>
                <w:sz w:val="21"/>
              </w:rPr>
            </w:pPr>
            <w:r>
              <w:rPr>
                <w:sz w:val="21"/>
              </w:rPr>
              <w:t>dieser, diese, dieses (Artikel als Dem. pron.)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464"/>
        <w:gridCol w:w="201"/>
        <w:gridCol w:w="1333"/>
        <w:gridCol w:w="1348"/>
        <w:gridCol w:w="2650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6" w:type="dxa"/>
            <w:gridSpan w:val="5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3.2 Pronomina und Korrelativa" w:id="13"/>
            <w:bookmarkEnd w:id="13"/>
            <w:r>
              <w:rPr/>
            </w:r>
            <w:r>
              <w:rPr>
                <w:b/>
                <w:sz w:val="21"/>
              </w:rPr>
              <w:t>3.2 Pronomina und Korrelativa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6" w:type="dxa"/>
            <w:gridSpan w:val="5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3.2.4 demonstrativ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198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ὅδε</w:t>
            </w:r>
            <w:r>
              <w:rPr>
                <w:rFonts w:ascii="Times New Roman" w:hAnsi="Times New Roman"/>
                <w:sz w:val="22"/>
              </w:rPr>
              <w:t>, ἥδε, τόδε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dieser, diese, dieses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199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οὗτος, </w:t>
            </w:r>
            <w:r>
              <w:rPr>
                <w:rFonts w:ascii="Times New Roman" w:hAnsi="Times New Roman"/>
                <w:sz w:val="22"/>
              </w:rPr>
              <w:t>αὕτη, τοῦτο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dieser, diese, dieses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200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(ἐ)κεῖνος</w:t>
            </w:r>
            <w:r>
              <w:rPr>
                <w:rFonts w:ascii="Times New Roman" w:hAnsi="Times New Roman"/>
                <w:sz w:val="22"/>
              </w:rPr>
              <w:t>, -η, -ο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jener, jene, jenes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201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αὐτός</w:t>
            </w:r>
            <w:r>
              <w:rPr>
                <w:rFonts w:ascii="Times New Roman" w:hAnsi="Times New Roman"/>
                <w:sz w:val="22"/>
              </w:rPr>
              <w:t>, -ή, -ό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selbst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6" w:type="dxa"/>
            <w:gridSpan w:val="5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3.2.5 relativ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ὅς</w:t>
            </w:r>
            <w:r>
              <w:rPr>
                <w:rFonts w:ascii="Times New Roman" w:hAnsi="Times New Roman"/>
                <w:sz w:val="22"/>
              </w:rPr>
              <w:t>, ἥ, ὅ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Nom Pl. auch: </w:t>
            </w:r>
            <w:r>
              <w:rPr>
                <w:rFonts w:ascii="Times New Roman" w:hAnsi="Times New Roman"/>
                <w:sz w:val="22"/>
              </w:rPr>
              <w:t>τοί, ταί, τά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line="235" w:lineRule="auto" w:before="69"/>
              <w:ind w:left="112"/>
              <w:rPr>
                <w:sz w:val="21"/>
              </w:rPr>
            </w:pPr>
            <w:r>
              <w:rPr>
                <w:sz w:val="21"/>
              </w:rPr>
              <w:t>als Rel.pron.: welcher, wel- che, welches / der, die, das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203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ὅστις</w:t>
            </w:r>
            <w:r>
              <w:rPr>
                <w:rFonts w:ascii="Times New Roman" w:hAnsi="Times New Roman"/>
                <w:sz w:val="22"/>
              </w:rPr>
              <w:t>, ἥτις, ὅ τι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line="235" w:lineRule="auto" w:before="63"/>
              <w:ind w:left="112" w:right="962"/>
              <w:rPr>
                <w:sz w:val="21"/>
              </w:rPr>
            </w:pPr>
            <w:r>
              <w:rPr>
                <w:sz w:val="21"/>
              </w:rPr>
              <w:t>wer (auch immer), was (auch immer)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6" w:type="dxa"/>
            <w:gridSpan w:val="5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3.2.6 indefinit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204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τις</w:t>
            </w:r>
            <w:r>
              <w:rPr>
                <w:rFonts w:ascii="Times New Roman" w:hAnsi="Times New Roman"/>
                <w:sz w:val="22"/>
              </w:rPr>
              <w:t>, τι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line="235" w:lineRule="auto" w:before="63"/>
              <w:ind w:left="112" w:right="350"/>
              <w:rPr>
                <w:sz w:val="21"/>
              </w:rPr>
            </w:pPr>
            <w:r>
              <w:rPr>
                <w:sz w:val="21"/>
              </w:rPr>
              <w:t>irgendjemand, irgendein, irgendetwas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205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ἄλλος</w:t>
            </w:r>
            <w:r>
              <w:rPr>
                <w:rFonts w:ascii="Times New Roman" w:hAnsi="Times New Roman"/>
                <w:sz w:val="22"/>
              </w:rPr>
              <w:t>, -η, -ο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ein anderer, der andere</w:t>
            </w:r>
          </w:p>
        </w:tc>
        <w:tc>
          <w:tcPr>
            <w:tcW w:w="2650" w:type="dxa"/>
          </w:tcPr>
          <w:p>
            <w:pPr>
              <w:pStyle w:val="TableParagraph"/>
              <w:spacing w:before="53"/>
              <w:ind w:left="96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alius</w:t>
            </w:r>
          </w:p>
        </w:tc>
      </w:tr>
      <w:tr>
        <w:trPr>
          <w:trHeight w:val="900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206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spacing w:line="242" w:lineRule="auto" w:before="53"/>
              <w:ind w:left="113" w:right="407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-, ἀλλήλων </w:t>
            </w:r>
            <w:r>
              <w:rPr>
                <w:sz w:val="21"/>
              </w:rPr>
              <w:t>(Gen.), </w:t>
            </w:r>
            <w:r>
              <w:rPr>
                <w:rFonts w:ascii="Times New Roman" w:hAnsi="Times New Roman"/>
                <w:sz w:val="22"/>
              </w:rPr>
              <w:t>ἀλλήλοις </w:t>
            </w:r>
            <w:r>
              <w:rPr>
                <w:sz w:val="21"/>
              </w:rPr>
              <w:t>(Dat.), </w:t>
            </w:r>
            <w:r>
              <w:rPr>
                <w:rFonts w:ascii="Times New Roman" w:hAnsi="Times New Roman"/>
                <w:sz w:val="22"/>
              </w:rPr>
              <w:t>ἀλλήλους </w:t>
            </w:r>
            <w:r>
              <w:rPr>
                <w:sz w:val="21"/>
              </w:rPr>
              <w:t>(Αkk.)</w:t>
            </w:r>
          </w:p>
        </w:tc>
        <w:tc>
          <w:tcPr>
            <w:tcW w:w="2681" w:type="dxa"/>
            <w:gridSpan w:val="2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einander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96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par-allel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6" w:type="dxa"/>
            <w:gridSpan w:val="5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3.2.7 Korrelativa (Pronomina und Adverbia)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interrogativ</w:t>
            </w:r>
          </w:p>
        </w:tc>
        <w:tc>
          <w:tcPr>
            <w:tcW w:w="1534" w:type="dxa"/>
            <w:gridSpan w:val="2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demonstrativ</w:t>
            </w:r>
          </w:p>
        </w:tc>
        <w:tc>
          <w:tcPr>
            <w:tcW w:w="1348" w:type="dxa"/>
            <w:shd w:val="clear" w:color="auto" w:fill="DAE3E8"/>
          </w:tcPr>
          <w:p>
            <w:pPr>
              <w:pStyle w:val="TableParagraph"/>
              <w:spacing w:before="59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relativ</w:t>
            </w:r>
          </w:p>
        </w:tc>
        <w:tc>
          <w:tcPr>
            <w:tcW w:w="2650" w:type="dxa"/>
            <w:shd w:val="clear" w:color="auto" w:fill="DAE3E8"/>
          </w:tcPr>
          <w:p>
            <w:pPr>
              <w:pStyle w:val="TableParagraph"/>
              <w:spacing w:before="59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indefinit</w:t>
            </w:r>
          </w:p>
        </w:tc>
      </w:tr>
      <w:tr>
        <w:trPr>
          <w:trHeight w:val="1413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207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ποῖος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  <w:p>
            <w:pPr>
              <w:pStyle w:val="TableParagraph"/>
              <w:spacing w:before="4"/>
              <w:ind w:left="113"/>
              <w:rPr>
                <w:sz w:val="21"/>
              </w:rPr>
            </w:pPr>
            <w:r>
              <w:rPr>
                <w:sz w:val="21"/>
              </w:rPr>
              <w:t>wie beschaffen?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τοῖος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  <w:p>
            <w:pPr>
              <w:pStyle w:val="TableParagraph"/>
              <w:spacing w:line="249" w:lineRule="auto" w:before="11"/>
              <w:ind w:left="113" w:right="4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 </w:t>
            </w:r>
            <w:r>
              <w:rPr>
                <w:rFonts w:ascii="Times New Roman" w:hAnsi="Times New Roman"/>
                <w:b/>
                <w:sz w:val="22"/>
              </w:rPr>
              <w:t>τοιοῦτος</w:t>
            </w:r>
            <w:r>
              <w:rPr>
                <w:rFonts w:ascii="Times New Roman" w:hAnsi="Times New Roman"/>
                <w:sz w:val="22"/>
              </w:rPr>
              <w:t>, τοιαύτη, τοιοῦτο(ν)</w:t>
            </w:r>
          </w:p>
          <w:p>
            <w:pPr>
              <w:pStyle w:val="TableParagraph"/>
              <w:spacing w:line="252" w:lineRule="exact"/>
              <w:ind w:left="113"/>
              <w:rPr>
                <w:sz w:val="21"/>
              </w:rPr>
            </w:pPr>
            <w:r>
              <w:rPr>
                <w:sz w:val="21"/>
              </w:rPr>
              <w:t>so beschaffen</w:t>
            </w:r>
          </w:p>
        </w:tc>
        <w:tc>
          <w:tcPr>
            <w:tcW w:w="134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12" w:right="137"/>
              <w:jc w:val="both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οἷος</w:t>
            </w:r>
            <w:r>
              <w:rPr>
                <w:rFonts w:ascii="Times New Roman" w:hAnsi="Times New Roman"/>
                <w:sz w:val="22"/>
              </w:rPr>
              <w:t>, -η, -ον </w:t>
            </w:r>
            <w:r>
              <w:rPr>
                <w:sz w:val="21"/>
              </w:rPr>
              <w:t>wie </w:t>
            </w:r>
            <w:r>
              <w:rPr>
                <w:spacing w:val="-3"/>
                <w:sz w:val="21"/>
              </w:rPr>
              <w:t>beschaf- </w:t>
            </w:r>
            <w:r>
              <w:rPr>
                <w:sz w:val="21"/>
              </w:rPr>
              <w:t>fen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3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208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πόσος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  <w:p>
            <w:pPr>
              <w:pStyle w:val="TableParagraph"/>
              <w:spacing w:before="4"/>
              <w:ind w:left="113"/>
              <w:rPr>
                <w:sz w:val="21"/>
              </w:rPr>
            </w:pPr>
            <w:r>
              <w:rPr>
                <w:sz w:val="21"/>
              </w:rPr>
              <w:t>wie groß?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47" w:lineRule="auto" w:before="50"/>
              <w:ind w:left="113" w:right="49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τόσος</w:t>
            </w:r>
            <w:r>
              <w:rPr>
                <w:rFonts w:ascii="Times New Roman" w:hAnsi="Times New Roman"/>
                <w:sz w:val="22"/>
              </w:rPr>
              <w:t>, -η, -ον / </w:t>
            </w:r>
            <w:r>
              <w:rPr>
                <w:rFonts w:ascii="Times New Roman" w:hAnsi="Times New Roman"/>
                <w:b/>
                <w:sz w:val="22"/>
              </w:rPr>
              <w:t>τοσοῦτος</w:t>
            </w:r>
            <w:r>
              <w:rPr>
                <w:rFonts w:ascii="Times New Roman" w:hAnsi="Times New Roman"/>
                <w:sz w:val="22"/>
              </w:rPr>
              <w:t>, τοσαύτη, τοσοῦτο(ν) </w:t>
            </w:r>
            <w:r>
              <w:rPr>
                <w:sz w:val="21"/>
              </w:rPr>
              <w:t>so groß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ὅσος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  <w:p>
            <w:pPr>
              <w:pStyle w:val="TableParagraph"/>
              <w:spacing w:before="5"/>
              <w:ind w:left="112"/>
              <w:rPr>
                <w:sz w:val="21"/>
              </w:rPr>
            </w:pPr>
            <w:r>
              <w:rPr>
                <w:sz w:val="21"/>
              </w:rPr>
              <w:t>wie groß</w:t>
            </w:r>
          </w:p>
        </w:tc>
        <w:tc>
          <w:tcPr>
            <w:tcW w:w="2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209</w:t>
            </w:r>
          </w:p>
        </w:tc>
        <w:tc>
          <w:tcPr>
            <w:tcW w:w="2464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πῶς </w:t>
            </w:r>
            <w:r>
              <w:rPr>
                <w:sz w:val="21"/>
              </w:rPr>
              <w:t>wie?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ὥς / oὕτω(ς)</w:t>
            </w:r>
          </w:p>
          <w:p>
            <w:pPr>
              <w:pStyle w:val="TableParagraph"/>
              <w:spacing w:before="5"/>
              <w:ind w:left="113"/>
              <w:rPr>
                <w:sz w:val="21"/>
              </w:rPr>
            </w:pPr>
            <w:r>
              <w:rPr>
                <w:sz w:val="21"/>
              </w:rPr>
              <w:t>so</w:t>
            </w:r>
          </w:p>
        </w:tc>
        <w:tc>
          <w:tcPr>
            <w:tcW w:w="1348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ὡς / ὥσπερ</w:t>
            </w:r>
          </w:p>
          <w:p>
            <w:pPr>
              <w:pStyle w:val="TableParagraph"/>
              <w:spacing w:before="5"/>
              <w:ind w:left="112"/>
              <w:rPr>
                <w:sz w:val="21"/>
              </w:rPr>
            </w:pPr>
            <w:r>
              <w:rPr>
                <w:sz w:val="21"/>
              </w:rPr>
              <w:t>wie</w:t>
            </w:r>
          </w:p>
        </w:tc>
        <w:tc>
          <w:tcPr>
            <w:tcW w:w="2650" w:type="dxa"/>
          </w:tcPr>
          <w:p>
            <w:pPr>
              <w:pStyle w:val="TableParagraph"/>
              <w:spacing w:before="179"/>
              <w:ind w:left="156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πως </w:t>
            </w:r>
            <w:r>
              <w:rPr>
                <w:sz w:val="21"/>
              </w:rPr>
              <w:t>irgendwie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6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210</w:t>
            </w:r>
          </w:p>
        </w:tc>
        <w:tc>
          <w:tcPr>
            <w:tcW w:w="2464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πότε </w:t>
            </w:r>
            <w:r>
              <w:rPr>
                <w:sz w:val="21"/>
              </w:rPr>
              <w:t>wann?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spacing w:line="235" w:lineRule="auto" w:before="57"/>
              <w:ind w:left="113" w:right="248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τότε </w:t>
            </w:r>
            <w:r>
              <w:rPr>
                <w:sz w:val="21"/>
              </w:rPr>
              <w:t>damals, dann</w:t>
            </w:r>
          </w:p>
        </w:tc>
        <w:tc>
          <w:tcPr>
            <w:tcW w:w="1348" w:type="dxa"/>
          </w:tcPr>
          <w:p>
            <w:pPr>
              <w:pStyle w:val="TableParagraph"/>
              <w:spacing w:before="17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ὅτε </w:t>
            </w:r>
            <w:r>
              <w:rPr>
                <w:sz w:val="21"/>
              </w:rPr>
              <w:t>wenn, als</w:t>
            </w:r>
          </w:p>
        </w:tc>
        <w:tc>
          <w:tcPr>
            <w:tcW w:w="2650" w:type="dxa"/>
          </w:tcPr>
          <w:p>
            <w:pPr>
              <w:pStyle w:val="TableParagraph"/>
              <w:spacing w:before="179"/>
              <w:ind w:left="156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ποτε </w:t>
            </w:r>
            <w:r>
              <w:rPr>
                <w:sz w:val="21"/>
              </w:rPr>
              <w:t>(enklit.) irgendwann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7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211</w:t>
            </w:r>
          </w:p>
        </w:tc>
        <w:tc>
          <w:tcPr>
            <w:tcW w:w="24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ποῦ </w:t>
            </w:r>
            <w:r>
              <w:rPr>
                <w:sz w:val="21"/>
              </w:rPr>
              <w:t>wo?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17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ὅθι </w:t>
            </w:r>
            <w:r>
              <w:rPr>
                <w:sz w:val="21"/>
              </w:rPr>
              <w:t>wo</w:t>
            </w:r>
          </w:p>
        </w:tc>
        <w:tc>
          <w:tcPr>
            <w:tcW w:w="2650" w:type="dxa"/>
          </w:tcPr>
          <w:p>
            <w:pPr>
              <w:pStyle w:val="TableParagraph"/>
              <w:spacing w:line="260" w:lineRule="exact" w:before="53"/>
              <w:ind w:left="156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που </w:t>
            </w:r>
            <w:r>
              <w:rPr>
                <w:sz w:val="21"/>
              </w:rPr>
              <w:t>1) irgendwo;</w:t>
            </w:r>
          </w:p>
          <w:p>
            <w:pPr>
              <w:pStyle w:val="TableParagraph"/>
              <w:spacing w:line="254" w:lineRule="exact"/>
              <w:ind w:left="543"/>
              <w:rPr>
                <w:sz w:val="21"/>
              </w:rPr>
            </w:pPr>
            <w:r>
              <w:rPr>
                <w:sz w:val="21"/>
              </w:rPr>
              <w:t>2) vielleicht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664"/>
        <w:gridCol w:w="2664"/>
        <w:gridCol w:w="2664"/>
      </w:tblGrid>
      <w:tr>
        <w:trPr>
          <w:trHeight w:val="372" w:hRule="atLeast"/>
        </w:trPr>
        <w:tc>
          <w:tcPr>
            <w:tcW w:w="850" w:type="dxa"/>
            <w:tcBorders>
              <w:right w:val="single" w:sz="8" w:space="0" w:color="000000"/>
            </w:tcBorders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tcBorders>
              <w:left w:val="single" w:sz="8" w:space="0" w:color="000000"/>
            </w:tcBorders>
            <w:shd w:val="clear" w:color="auto" w:fill="DAE3E8"/>
          </w:tcPr>
          <w:p>
            <w:pPr>
              <w:pStyle w:val="TableParagraph"/>
              <w:spacing w:before="64"/>
              <w:ind w:left="108"/>
              <w:rPr>
                <w:b/>
                <w:sz w:val="21"/>
              </w:rPr>
            </w:pPr>
            <w:bookmarkStart w:name="3.3 Negationen" w:id="14"/>
            <w:bookmarkEnd w:id="14"/>
            <w:r>
              <w:rPr/>
            </w:r>
            <w:r>
              <w:rPr>
                <w:b/>
                <w:sz w:val="21"/>
              </w:rPr>
              <w:t>3.3 Negationen</w:t>
            </w:r>
          </w:p>
        </w:tc>
      </w:tr>
      <w:tr>
        <w:trPr>
          <w:trHeight w:val="636" w:hRule="atLeast"/>
        </w:trPr>
        <w:tc>
          <w:tcPr>
            <w:tcW w:w="850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212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9"/>
              <w:ind w:left="113" w:right="23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οὐ/oὐκ </w:t>
            </w:r>
            <w:r>
              <w:rPr>
                <w:sz w:val="21"/>
              </w:rPr>
              <w:t>(vor Vokal)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b/>
                <w:sz w:val="22"/>
              </w:rPr>
              <w:t>οὐχ </w:t>
            </w:r>
            <w:r>
              <w:rPr>
                <w:sz w:val="21"/>
              </w:rPr>
              <w:t>(vor Spiritus </w:t>
            </w:r>
            <w:r>
              <w:rPr>
                <w:rFonts w:ascii="Times New Roman" w:hAnsi="Times New Roman"/>
                <w:sz w:val="22"/>
              </w:rPr>
              <w:t>asper</w:t>
            </w:r>
            <w:r>
              <w:rPr>
                <w:sz w:val="21"/>
              </w:rPr>
              <w:t>)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b/>
                <w:sz w:val="22"/>
              </w:rPr>
              <w:t>μή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nicht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50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213</w:t>
            </w:r>
          </w:p>
        </w:tc>
        <w:tc>
          <w:tcPr>
            <w:tcW w:w="2664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oὐδέ/μηδέ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68"/>
              <w:ind w:left="114" w:right="231"/>
              <w:rPr>
                <w:sz w:val="21"/>
              </w:rPr>
            </w:pPr>
            <w:r>
              <w:rPr>
                <w:sz w:val="21"/>
              </w:rPr>
              <w:t>und nicht, auch nicht, aber nicht, nicht einmal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50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214</w:t>
            </w:r>
          </w:p>
        </w:tc>
        <w:tc>
          <w:tcPr>
            <w:tcW w:w="2664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oὔτε – οὔτε/μήτε – μήτε</w:t>
            </w:r>
          </w:p>
        </w:tc>
        <w:tc>
          <w:tcPr>
            <w:tcW w:w="2664" w:type="dxa"/>
          </w:tcPr>
          <w:p>
            <w:pPr>
              <w:pStyle w:val="TableParagraph"/>
              <w:spacing w:before="64"/>
              <w:ind w:left="114"/>
              <w:rPr>
                <w:sz w:val="21"/>
              </w:rPr>
            </w:pPr>
            <w:r>
              <w:rPr>
                <w:sz w:val="21"/>
              </w:rPr>
              <w:t>weder – noch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50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215</w:t>
            </w:r>
          </w:p>
        </w:tc>
        <w:tc>
          <w:tcPr>
            <w:tcW w:w="2664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oὐκέτι/μηκέτι</w:t>
            </w:r>
          </w:p>
        </w:tc>
        <w:tc>
          <w:tcPr>
            <w:tcW w:w="2664" w:type="dxa"/>
          </w:tcPr>
          <w:p>
            <w:pPr>
              <w:pStyle w:val="TableParagraph"/>
              <w:spacing w:before="64"/>
              <w:ind w:left="114"/>
              <w:rPr>
                <w:sz w:val="21"/>
              </w:rPr>
            </w:pPr>
            <w:r>
              <w:rPr>
                <w:sz w:val="21"/>
              </w:rPr>
              <w:t>nicht mehr</w:t>
            </w:r>
          </w:p>
        </w:tc>
        <w:tc>
          <w:tcPr>
            <w:tcW w:w="2664" w:type="dxa"/>
          </w:tcPr>
          <w:p>
            <w:pPr>
              <w:pStyle w:val="TableParagraph"/>
              <w:spacing w:before="59"/>
              <w:ind w:left="114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ἔτι </w:t>
            </w:r>
            <w:r>
              <w:rPr>
                <w:sz w:val="21"/>
              </w:rPr>
              <w:t>(333)</w:t>
            </w:r>
          </w:p>
        </w:tc>
      </w:tr>
      <w:tr>
        <w:trPr>
          <w:trHeight w:val="372" w:hRule="atLeast"/>
        </w:trPr>
        <w:tc>
          <w:tcPr>
            <w:tcW w:w="850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216</w:t>
            </w:r>
          </w:p>
        </w:tc>
        <w:tc>
          <w:tcPr>
            <w:tcW w:w="2664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oὐδέν/μηδέν</w:t>
            </w:r>
          </w:p>
        </w:tc>
        <w:tc>
          <w:tcPr>
            <w:tcW w:w="2664" w:type="dxa"/>
          </w:tcPr>
          <w:p>
            <w:pPr>
              <w:pStyle w:val="TableParagraph"/>
              <w:spacing w:before="64"/>
              <w:ind w:left="114"/>
              <w:rPr>
                <w:sz w:val="21"/>
              </w:rPr>
            </w:pPr>
            <w:r>
              <w:rPr>
                <w:sz w:val="21"/>
              </w:rPr>
              <w:t>nichts, in keiner Weise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 Satzverbindungen u. Partikeln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3.4.1 verbindend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καί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und, auch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2"/>
              </w:rPr>
              <w:t>τε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und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</w:t>
            </w:r>
            <w:r>
              <w:rPr>
                <w:rFonts w:ascii="Times New Roman" w:hAnsi="Times New Roman"/>
                <w:b/>
                <w:sz w:val="22"/>
              </w:rPr>
              <w:t>τε καὶ </w:t>
            </w:r>
            <w:r>
              <w:rPr>
                <w:rFonts w:ascii="Times New Roman" w:hAnsi="Times New Roman"/>
                <w:sz w:val="22"/>
              </w:rPr>
              <w:t>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sowohl … als auch …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7" w:hRule="atLeast"/>
        </w:trPr>
        <w:tc>
          <w:tcPr>
            <w:tcW w:w="876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220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ἠδέ/ἰδὲ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und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Σὲ … κύνες ἠδ’ οἰωνοὶ ἑλκήσουσ’ </w:t>
            </w:r>
            <w:r>
              <w:rPr>
                <w:sz w:val="21"/>
              </w:rPr>
              <w:t>= „Dich werden Hunde und Vögel zerflei- schen.“ (Il. 22, 335 f.)</w:t>
            </w:r>
          </w:p>
        </w:tc>
      </w:tr>
      <w:tr>
        <w:trPr>
          <w:trHeight w:val="1389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221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ἄρα/ἄρ/ῥα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also, daher, dann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2" w:right="120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Ἄσβεστος δ᾿ ἄρ᾿ ἐνῶρτο γέλως μακάρεσσι θεοῖσιν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/>
              <w:ind w:left="112" w:right="82"/>
              <w:rPr>
                <w:sz w:val="21"/>
              </w:rPr>
            </w:pPr>
            <w:r>
              <w:rPr>
                <w:sz w:val="21"/>
              </w:rPr>
              <w:t>„Unermessliches Gelächter entstand also unter den seli- gen Göttern“ (Il. 1, 599)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ἤ/ἠέ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oder;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(nach Komp.:)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als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γάρ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denn, nämlich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τοιγάρ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daher also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3.4.2 betonend</w:t>
            </w:r>
          </w:p>
        </w:tc>
      </w:tr>
      <w:tr>
        <w:trPr>
          <w:trHeight w:val="1389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225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δή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also, nun, denn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2" w:right="15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ὅτε δή … ῥ᾿ ... γένετο ἠώς, τότε δὴ …</w:t>
            </w:r>
          </w:p>
          <w:p>
            <w:pPr>
              <w:pStyle w:val="TableParagraph"/>
              <w:spacing w:line="235" w:lineRule="auto"/>
              <w:ind w:left="112" w:right="233"/>
              <w:jc w:val="both"/>
              <w:rPr>
                <w:sz w:val="21"/>
              </w:rPr>
            </w:pPr>
            <w:r>
              <w:rPr>
                <w:sz w:val="21"/>
              </w:rPr>
              <w:t>= „Als nun die Morgenröte emporstieg, (genau) da …“ (Il. 1, 493)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wirklich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ἤτοι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wirklich, tatsächlich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περ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sehr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oft unübersetzt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3.4.3 entgegensetzend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229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ἀλλά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aber, sondern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05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230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αὐτάρ/ἀτάρ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aber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2" w:right="8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Aὐτὰρ ἐπεὶ κατέδυ λαμπρὸν φάος ἠελίοιο</w:t>
            </w:r>
          </w:p>
          <w:p>
            <w:pPr>
              <w:pStyle w:val="TableParagraph"/>
              <w:spacing w:line="235" w:lineRule="auto"/>
              <w:ind w:left="112" w:right="121"/>
              <w:rPr>
                <w:sz w:val="21"/>
              </w:rPr>
            </w:pPr>
            <w:r>
              <w:rPr>
                <w:sz w:val="21"/>
              </w:rPr>
              <w:t>= „Aber nachdem das strahlende Licht der Sonne untergegangen war, …“ (Il. 1, 605)</w:t>
            </w:r>
          </w:p>
        </w:tc>
      </w:tr>
      <w:tr>
        <w:trPr>
          <w:trHeight w:val="1137" w:hRule="atLeast"/>
        </w:trPr>
        <w:tc>
          <w:tcPr>
            <w:tcW w:w="876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231</w:t>
            </w:r>
          </w:p>
        </w:tc>
        <w:tc>
          <w:tcPr>
            <w:tcW w:w="2665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μὲν – δέ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(zwar) – aber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2" w:right="47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οἳ μὲν ἔβαν οἶκόνδε ἕκαστος / Ζεὺς δὲ … </w:t>
            </w:r>
            <w:r>
              <w:rPr>
                <w:sz w:val="21"/>
              </w:rPr>
              <w:t>= „Sie gingen alle nach Hause,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Zeus aber …“(Il. 1, 606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3"/>
                <w:sz w:val="21"/>
              </w:rPr>
              <w:t>ff.)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3.4.4 unterordnend</w:t>
            </w:r>
          </w:p>
        </w:tc>
      </w:tr>
      <w:tr>
        <w:trPr>
          <w:trHeight w:val="1128" w:hRule="atLeas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232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ὡς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wie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(vergleichend);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6" w:val="left" w:leader="none"/>
              </w:tabs>
              <w:spacing w:line="252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als;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13" w:val="left" w:leader="none"/>
              </w:tabs>
              <w:spacing w:line="252" w:lineRule="exact" w:before="0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weil;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27" w:val="left" w:leader="none"/>
              </w:tabs>
              <w:spacing w:line="254" w:lineRule="exact" w:before="0" w:after="0"/>
              <w:ind w:left="326" w:right="0" w:hanging="214"/>
              <w:jc w:val="left"/>
              <w:rPr>
                <w:sz w:val="21"/>
              </w:rPr>
            </w:pPr>
            <w:r>
              <w:rPr>
                <w:sz w:val="21"/>
              </w:rPr>
              <w:t>dass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3.4 Satzverbindungen u. Partikeln" w:id="15"/>
            <w:bookmarkEnd w:id="15"/>
            <w:r>
              <w:rPr/>
            </w:r>
            <w:r>
              <w:rPr>
                <w:b/>
                <w:sz w:val="21"/>
              </w:rPr>
              <w:t>3.4 Satzverbindungen u. Partikeln</w:t>
            </w:r>
          </w:p>
        </w:tc>
      </w:tr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3.4.4 unterordnend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ὅτι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dass, weil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ἐπεί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als, weil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ὅτε/ὁπότε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als, wenn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εἰ/αἰ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wenn, falls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ἤν </w:t>
            </w:r>
            <w:r>
              <w:rPr>
                <w:sz w:val="21"/>
              </w:rPr>
              <w:t>(+ Konj.)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wenn, falls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= att. </w:t>
            </w:r>
            <w:r>
              <w:rPr>
                <w:rFonts w:ascii="Times New Roman" w:hAnsi="Times New Roman"/>
                <w:sz w:val="22"/>
              </w:rPr>
              <w:t>ἐάν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ὄφρα </w:t>
            </w:r>
            <w:r>
              <w:rPr>
                <w:sz w:val="21"/>
              </w:rPr>
              <w:t>(+ Konj.)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damit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+ Ind.: solange als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239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ἵνα </w:t>
            </w:r>
            <w:r>
              <w:rPr>
                <w:sz w:val="21"/>
              </w:rPr>
              <w:t>(+ Konj.)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damit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+ Ind.: wo</w:t>
            </w:r>
          </w:p>
        </w:tc>
      </w:tr>
      <w:tr>
        <w:trPr>
          <w:trHeight w:val="1389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240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ἄν </w:t>
            </w:r>
            <w:r>
              <w:rPr>
                <w:sz w:val="21"/>
              </w:rPr>
              <w:t>(Modalpartikel) /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κε(ν) </w:t>
            </w:r>
            <w:r>
              <w:rPr>
                <w:sz w:val="21"/>
              </w:rPr>
              <w:t>(+ Ind./Konj./Opt.)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12" w:right="292"/>
              <w:rPr>
                <w:sz w:val="21"/>
              </w:rPr>
            </w:pPr>
            <w:r>
              <w:rPr>
                <w:sz w:val="21"/>
              </w:rPr>
              <w:t>(Übersetzung je nach Mo- dus)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2" w:right="407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Οὐ γάρ κε τλαίη βροτὸς ἐλθέμεν </w:t>
            </w:r>
            <w:r>
              <w:rPr>
                <w:sz w:val="21"/>
              </w:rPr>
              <w:t>… = „Denn kein Sterblicher wird es wohl wagen zu kommen …“ (Il. 24, 565)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4.1 Werden, Sein, Erwerben und Haben" w:id="16"/>
            <w:bookmarkEnd w:id="16"/>
            <w:r>
              <w:rPr/>
            </w:r>
            <w:r>
              <w:rPr>
                <w:b/>
                <w:sz w:val="21"/>
              </w:rPr>
              <w:t>4.1 Werden, Sein, Erwerben und Haben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εἰμί</w:t>
            </w:r>
            <w:r>
              <w:rPr>
                <w:sz w:val="21"/>
              </w:rPr>
              <w:t>, </w:t>
            </w:r>
            <w:r>
              <w:rPr>
                <w:rFonts w:ascii="Times New Roman" w:hAnsi="Times New Roman"/>
                <w:sz w:val="22"/>
              </w:rPr>
              <w:t>ἔσομαι</w:t>
            </w:r>
            <w:r>
              <w:rPr>
                <w:sz w:val="21"/>
              </w:rPr>
              <w:t>, Impf. </w:t>
            </w:r>
            <w:r>
              <w:rPr>
                <w:rFonts w:ascii="Times New Roman" w:hAnsi="Times New Roman"/>
                <w:sz w:val="22"/>
              </w:rPr>
              <w:t>ἦν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πέλω/πέλομαι</w:t>
            </w:r>
            <w:r>
              <w:rPr>
                <w:sz w:val="21"/>
              </w:rPr>
              <w:t>, Aor.</w:t>
            </w:r>
          </w:p>
          <w:p>
            <w:pPr>
              <w:pStyle w:val="TableParagraph"/>
              <w:spacing w:before="2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ἐπλόμην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γί(γ)νομαι</w:t>
            </w:r>
            <w:r>
              <w:rPr>
                <w:rFonts w:ascii="Times New Roman" w:hAnsi="Times New Roman"/>
                <w:sz w:val="22"/>
              </w:rPr>
              <w:t>, γενήσομαι, ἐγενόμην, (γέγονα, γεγένημαι) </w:t>
            </w:r>
            <w:r>
              <w:rPr>
                <w:sz w:val="21"/>
              </w:rPr>
              <w:t>(DM)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werden, entstehen;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geschehen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Genesis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φύω </w:t>
            </w:r>
            <w:r>
              <w:rPr>
                <w:sz w:val="21"/>
              </w:rPr>
              <w:t>(akt.), </w:t>
            </w:r>
            <w:r>
              <w:rPr>
                <w:rFonts w:ascii="Times New Roman" w:hAnsi="Times New Roman"/>
                <w:sz w:val="22"/>
              </w:rPr>
              <w:t>φύσω, ἔφυσα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wachsen lassen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φύσις </w:t>
            </w:r>
            <w:r>
              <w:rPr>
                <w:sz w:val="21"/>
              </w:rPr>
              <w:t>(424)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244b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φύομαι </w:t>
            </w:r>
            <w:r>
              <w:rPr>
                <w:sz w:val="21"/>
              </w:rPr>
              <w:t>(med.-pass. von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), Aor. </w:t>
            </w:r>
            <w:r>
              <w:rPr>
                <w:rFonts w:ascii="Times New Roman" w:hAnsi="Times New Roman"/>
                <w:sz w:val="22"/>
              </w:rPr>
              <w:t>ἔφυν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wachsen, entstehen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245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3" w:right="18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ἔοικα </w:t>
            </w:r>
            <w:r>
              <w:rPr>
                <w:sz w:val="21"/>
              </w:rPr>
              <w:t>(präsentisches Perfekt) / </w:t>
            </w:r>
            <w:r>
              <w:rPr>
                <w:rFonts w:ascii="Times New Roman" w:hAnsi="Times New Roman"/>
                <w:b/>
                <w:sz w:val="22"/>
              </w:rPr>
              <w:t>εἴκω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12" w:val="left" w:leader="none"/>
              </w:tabs>
              <w:spacing w:line="254" w:lineRule="exact" w:before="7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ähnlich sein,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gleichen;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scheinen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246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113" w:right="184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ἔχω/ἴσχω</w:t>
            </w:r>
            <w:r>
              <w:rPr>
                <w:rFonts w:ascii="Times New Roman" w:hAnsi="Times New Roman"/>
                <w:sz w:val="22"/>
              </w:rPr>
              <w:t>, ἕξω/σχήσω, ἔσχον </w:t>
            </w:r>
            <w:r>
              <w:rPr>
                <w:sz w:val="21"/>
              </w:rPr>
              <w:t>(Impf. </w:t>
            </w:r>
            <w:r>
              <w:rPr>
                <w:rFonts w:ascii="Times New Roman" w:hAnsi="Times New Roman"/>
                <w:sz w:val="22"/>
              </w:rPr>
              <w:t>εἶχον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haben,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halten;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6" w:val="left" w:leader="none"/>
              </w:tabs>
              <w:spacing w:line="252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(+ </w:t>
            </w:r>
            <w:r>
              <w:rPr>
                <w:spacing w:val="-3"/>
                <w:sz w:val="21"/>
              </w:rPr>
              <w:t>Adv.) </w:t>
            </w:r>
            <w:r>
              <w:rPr>
                <w:sz w:val="21"/>
              </w:rPr>
              <w:t>sich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verhalten;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4" w:val="left" w:leader="none"/>
              </w:tabs>
              <w:spacing w:line="235" w:lineRule="auto" w:before="2" w:after="0"/>
              <w:ind w:left="313" w:right="190" w:hanging="201"/>
              <w:jc w:val="left"/>
              <w:rPr>
                <w:sz w:val="21"/>
              </w:rPr>
            </w:pPr>
            <w:r>
              <w:rPr>
                <w:sz w:val="21"/>
              </w:rPr>
              <w:t>(+ Inf.) können,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imstande 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δέχομαι</w:t>
            </w:r>
            <w:r>
              <w:rPr>
                <w:rFonts w:ascii="Times New Roman" w:hAnsi="Times New Roman"/>
                <w:sz w:val="22"/>
              </w:rPr>
              <w:t>, δέξομαι, ἐδεξάμην</w:t>
            </w:r>
          </w:p>
          <w:p>
            <w:pPr>
              <w:pStyle w:val="TableParagraph"/>
              <w:spacing w:before="4"/>
              <w:ind w:left="113"/>
              <w:rPr>
                <w:sz w:val="21"/>
              </w:rPr>
            </w:pPr>
            <w:r>
              <w:rPr>
                <w:sz w:val="21"/>
              </w:rPr>
              <w:t>(DM)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annehmen, aufnehmen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248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749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κτάομαι</w:t>
            </w:r>
            <w:r>
              <w:rPr>
                <w:rFonts w:ascii="Times New Roman" w:hAnsi="Times New Roman"/>
                <w:sz w:val="22"/>
              </w:rPr>
              <w:t>, κτήσομαι, ἐκτησάμην </w:t>
            </w:r>
            <w:r>
              <w:rPr>
                <w:sz w:val="21"/>
              </w:rPr>
              <w:t>(DM)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(für sich) erwerben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τ</w:t>
            </w:r>
            <w:r>
              <w:rPr>
                <w:rFonts w:ascii="Times New Roman" w:hAnsi="Times New Roman"/>
                <w:sz w:val="22"/>
              </w:rPr>
              <w:t>ὸ </w:t>
            </w:r>
            <w:r>
              <w:rPr>
                <w:rFonts w:ascii="Times New Roman" w:hAnsi="Times New Roman"/>
                <w:b/>
                <w:sz w:val="22"/>
              </w:rPr>
              <w:t>κτῆμα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Besitz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4.2 Handeln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250a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8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αἱρέω</w:t>
            </w:r>
            <w:r>
              <w:rPr>
                <w:rFonts w:ascii="Times New Roman" w:hAnsi="Times New Roman"/>
                <w:sz w:val="22"/>
              </w:rPr>
              <w:t>, αἱρήσω, εἷλον/ἕλον, (ᾕρηκα, ᾕρημαι, ἡρέθην)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nehmen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250b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αἱρέομαι </w:t>
            </w:r>
            <w:r>
              <w:rPr>
                <w:rFonts w:ascii="Times New Roman" w:hAnsi="Times New Roman"/>
                <w:sz w:val="22"/>
              </w:rPr>
              <w:t>(med.-pass. zu ↑)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für sich wählen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ἅπτω</w:t>
            </w:r>
            <w:r>
              <w:rPr>
                <w:rFonts w:ascii="Times New Roman" w:hAnsi="Times New Roman"/>
                <w:sz w:val="22"/>
              </w:rPr>
              <w:t>, ἅψω, ἧψα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anheften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251b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ἅπτομαι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, + Gen.)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 w:right="864"/>
              <w:rPr>
                <w:sz w:val="21"/>
              </w:rPr>
            </w:pPr>
            <w:r>
              <w:rPr>
                <w:sz w:val="21"/>
              </w:rPr>
              <w:t>anfassen, berühren (jemanden/etwas)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δείκνυμι</w:t>
            </w:r>
            <w:r>
              <w:rPr>
                <w:rFonts w:ascii="Times New Roman" w:hAnsi="Times New Roman"/>
                <w:sz w:val="22"/>
              </w:rPr>
              <w:t>, δείξω, ἔδειξα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zeigen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4.2 Handeln" w:id="17"/>
            <w:bookmarkEnd w:id="17"/>
            <w:r>
              <w:rPr/>
            </w:r>
            <w:r>
              <w:rPr>
                <w:b/>
                <w:sz w:val="21"/>
              </w:rPr>
              <w:t>4.2 Handeln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253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64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δύναμαι</w:t>
            </w:r>
            <w:r>
              <w:rPr>
                <w:rFonts w:ascii="Times New Roman" w:hAnsi="Times New Roman"/>
                <w:sz w:val="22"/>
              </w:rPr>
              <w:t>, δυνήσομαι, ἐδυνήθην </w:t>
            </w:r>
            <w:r>
              <w:rPr>
                <w:sz w:val="21"/>
              </w:rPr>
              <w:t>(DP)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können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9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254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ἐάω</w:t>
            </w:r>
            <w:r>
              <w:rPr>
                <w:rFonts w:ascii="Times New Roman" w:hAnsi="Times New Roman"/>
                <w:sz w:val="22"/>
              </w:rPr>
              <w:t>, ἐάσω, εἴασα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lassen, zulassen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0"/>
              <w:ind w:left="112" w:right="69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Mή με ἔα παρὰ νηυσὶ κύνας καταδάψαι Ἀχαιῶν, </w:t>
            </w:r>
            <w:r>
              <w:rPr>
                <w:sz w:val="21"/>
              </w:rPr>
              <w:t>(Il. </w:t>
            </w:r>
            <w:r>
              <w:rPr>
                <w:spacing w:val="-2"/>
                <w:sz w:val="21"/>
              </w:rPr>
              <w:t>22, </w:t>
            </w:r>
            <w:r>
              <w:rPr>
                <w:sz w:val="21"/>
              </w:rPr>
              <w:t>339) = „Lass nicht die Hunde mich bei den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Schiffen der Achäer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zerfleischen.“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ἕλκω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ziehen, schleppen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ἐργάζομαι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arbeiten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τὸ ἔργον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Tat, Arbeit, Werk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ἐρύκω</w:t>
            </w:r>
            <w:r>
              <w:rPr>
                <w:rFonts w:ascii="Times New Roman" w:hAnsi="Times New Roman"/>
                <w:sz w:val="22"/>
              </w:rPr>
              <w:t>, ἐρύξω, ἔρυξα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zurückhalten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1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εὑρίσκω</w:t>
            </w:r>
            <w:r>
              <w:rPr>
                <w:rFonts w:ascii="Times New Roman" w:hAnsi="Times New Roman"/>
                <w:sz w:val="22"/>
              </w:rPr>
              <w:t>, εὑρήσω, ηὗρον, (ηὕρηκα, ηὕρημαι, ηὑρέθην)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finden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ἰθύνω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lenken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καίω</w:t>
            </w:r>
            <w:r>
              <w:rPr>
                <w:rFonts w:ascii="Times New Roman" w:hAnsi="Times New Roman"/>
                <w:sz w:val="22"/>
              </w:rPr>
              <w:t>, καύσω, ἔκαυσα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verbrennen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Holo-kaust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262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1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καλύπτω</w:t>
            </w:r>
            <w:r>
              <w:rPr>
                <w:rFonts w:ascii="Times New Roman" w:hAnsi="Times New Roman"/>
                <w:sz w:val="22"/>
              </w:rPr>
              <w:t>, καλύψω, ἐκάλυψα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verstecken, verbergen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Apo-kalypse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263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κιχάνω</w:t>
            </w:r>
            <w:r>
              <w:rPr>
                <w:rFonts w:ascii="Times New Roman" w:hAnsi="Times New Roman"/>
                <w:sz w:val="22"/>
              </w:rPr>
              <w:t>, κιχήσομαι, ἔκιχον/ ἐκιχησάμην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12" w:val="left" w:leader="none"/>
              </w:tabs>
              <w:spacing w:line="254" w:lineRule="exact" w:before="63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antreffen;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erreichen, einholen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κομίζω</w:t>
            </w:r>
            <w:r>
              <w:rPr>
                <w:rFonts w:ascii="Times New Roman" w:hAnsi="Times New Roman"/>
                <w:sz w:val="22"/>
              </w:rPr>
              <w:t>, κομιῶ, ἐκόμισα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besorgen;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bringen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κρύπτω</w:t>
            </w:r>
            <w:r>
              <w:rPr>
                <w:rFonts w:ascii="Times New Roman" w:hAnsi="Times New Roman"/>
                <w:sz w:val="22"/>
              </w:rPr>
              <w:t>, κρύψω, ἔκρυψα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verstecken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Krypta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266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λύω</w:t>
            </w:r>
            <w:r>
              <w:rPr>
                <w:rFonts w:ascii="Times New Roman" w:hAnsi="Times New Roman"/>
                <w:sz w:val="22"/>
              </w:rPr>
              <w:t>, λύσω, ἔλυσα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(auf-)lösen;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freilassen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νέμω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verteilen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267b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νέμομαι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bebauen, bewohnen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παύω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beenden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Pause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268b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57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παύομαι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, + Gen. oder Part.)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aufhören (mit etwas)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ποιέω</w:t>
            </w:r>
            <w:r>
              <w:rPr>
                <w:rFonts w:ascii="Times New Roman" w:hAnsi="Times New Roman"/>
                <w:sz w:val="22"/>
              </w:rPr>
              <w:t>, ποιήσω, ἐποίησα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machen, tun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Poet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ῥέζω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tun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271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τελέω</w:t>
            </w:r>
            <w:r>
              <w:rPr>
                <w:rFonts w:ascii="Times New Roman" w:hAnsi="Times New Roman"/>
                <w:sz w:val="22"/>
              </w:rPr>
              <w:t>, τελέσω, ἐτέλεσα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vollenden;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bezahlen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τεύχω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anfertigen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τλῆναι </w:t>
            </w:r>
            <w:r>
              <w:rPr>
                <w:sz w:val="21"/>
              </w:rPr>
              <w:t>(defekt. Aor.),</w:t>
            </w:r>
          </w:p>
          <w:p>
            <w:pPr>
              <w:pStyle w:val="TableParagraph"/>
              <w:spacing w:before="2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τλήσομαι, ἔτλην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12" w:val="left" w:leader="none"/>
              </w:tabs>
              <w:spacing w:line="254" w:lineRule="exact" w:before="65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ertragen;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wagen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τυγχάνω</w:t>
            </w:r>
            <w:r>
              <w:rPr>
                <w:rFonts w:ascii="Times New Roman" w:hAnsi="Times New Roman"/>
                <w:sz w:val="22"/>
              </w:rPr>
              <w:t>, τεύξομαι, ἔτυχον</w:t>
            </w:r>
          </w:p>
          <w:p>
            <w:pPr>
              <w:pStyle w:val="TableParagraph"/>
              <w:spacing w:line="254" w:lineRule="exact" w:before="5"/>
              <w:ind w:left="113"/>
              <w:rPr>
                <w:sz w:val="21"/>
              </w:rPr>
            </w:pPr>
            <w:r>
              <w:rPr>
                <w:sz w:val="21"/>
              </w:rPr>
              <w:t>1) (+ Gen.)</w:t>
            </w:r>
          </w:p>
          <w:p>
            <w:pPr>
              <w:pStyle w:val="TableParagraph"/>
              <w:spacing w:line="254" w:lineRule="exact"/>
              <w:ind w:left="113"/>
              <w:rPr>
                <w:sz w:val="21"/>
              </w:rPr>
            </w:pPr>
            <w:r>
              <w:rPr>
                <w:sz w:val="21"/>
              </w:rPr>
              <w:t>2) (+ Partizip)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12" w:val="left" w:leader="none"/>
              </w:tabs>
              <w:spacing w:line="254" w:lineRule="exact" w:before="1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treffen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(jemanden)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zufällig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χέω</w:t>
            </w:r>
            <w:r>
              <w:rPr>
                <w:rFonts w:ascii="Times New Roman" w:hAnsi="Times New Roman"/>
                <w:sz w:val="22"/>
              </w:rPr>
              <w:t>, χέω, ἔχε(υ)α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(ver-, aus)gießen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276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752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ὠφελέω</w:t>
            </w:r>
            <w:r>
              <w:rPr>
                <w:rFonts w:ascii="Times New Roman" w:hAnsi="Times New Roman"/>
                <w:sz w:val="22"/>
              </w:rPr>
              <w:t>, ὠφελήσω, ὠφέλησα </w:t>
            </w:r>
            <w:r>
              <w:rPr>
                <w:sz w:val="21"/>
              </w:rPr>
              <w:t>(+ Akk.)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nützen (jemandem)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4.3 unpersönliche Verben" w:id="18"/>
            <w:bookmarkEnd w:id="18"/>
            <w:r>
              <w:rPr/>
            </w:r>
            <w:r>
              <w:rPr>
                <w:b/>
                <w:sz w:val="21"/>
              </w:rPr>
              <w:t>4.3 unpersönliche Verben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δεῖ </w:t>
            </w:r>
            <w:r>
              <w:rPr>
                <w:sz w:val="21"/>
              </w:rPr>
              <w:t>+ AcI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es ist nötig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χρή </w:t>
            </w:r>
            <w:r>
              <w:rPr>
                <w:sz w:val="21"/>
              </w:rPr>
              <w:t>+ AcI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es ist nötig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4.4 Sitzen, Liegen, Bleiben" w:id="19"/>
            <w:bookmarkEnd w:id="19"/>
            <w:r>
              <w:rPr/>
            </w:r>
            <w:r>
              <w:rPr>
                <w:b/>
                <w:sz w:val="21"/>
              </w:rPr>
              <w:t>4.4 Sitzen, Liegen, Bleiben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279a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καθέζω/καθίζω</w:t>
            </w:r>
            <w:r>
              <w:rPr>
                <w:rFonts w:ascii="Times New Roman" w:hAnsi="Times New Roman"/>
                <w:sz w:val="22"/>
              </w:rPr>
              <w:t>, καθίσω, ἐκάθισα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setzen lassen (jemanden)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876" w:type="dxa"/>
          </w:tcPr>
          <w:p>
            <w:pPr>
              <w:pStyle w:val="TableParagraph"/>
              <w:spacing w:before="185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279b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2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καθέζομαι/καθίζομαι</w:t>
            </w:r>
          </w:p>
          <w:p>
            <w:pPr>
              <w:pStyle w:val="TableParagraph"/>
              <w:spacing w:before="11"/>
              <w:ind w:left="113"/>
              <w:rPr>
                <w:sz w:val="21"/>
              </w:rPr>
            </w:pP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sich niedersetzen, sitzen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Katheder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ἧμαι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sitzen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κεῖμαι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liegen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282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3" w:right="191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μένω/μίμνω</w:t>
            </w:r>
            <w:r>
              <w:rPr>
                <w:sz w:val="21"/>
              </w:rPr>
              <w:t>, </w:t>
            </w:r>
            <w:r>
              <w:rPr>
                <w:rFonts w:ascii="Times New Roman" w:hAnsi="Times New Roman"/>
                <w:sz w:val="22"/>
              </w:rPr>
              <w:t>μενῶ/μενέω, ἔμεινα </w:t>
            </w:r>
            <w:r>
              <w:rPr>
                <w:sz w:val="21"/>
              </w:rPr>
              <w:t>(v. </w:t>
            </w:r>
            <w:r>
              <w:rPr>
                <w:rFonts w:ascii="Times New Roman" w:hAnsi="Times New Roman"/>
                <w:sz w:val="22"/>
              </w:rPr>
              <w:t>liquidum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12" w:val="left" w:leader="none"/>
              </w:tabs>
              <w:spacing w:line="254" w:lineRule="exact" w:before="7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bleiben;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warten, erwarten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10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ναίω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wohnen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4.5 (Sich) Bewegen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εἶμι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285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5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βαίνω</w:t>
            </w:r>
            <w:r>
              <w:rPr>
                <w:rFonts w:ascii="Times New Roman" w:hAnsi="Times New Roman"/>
                <w:sz w:val="22"/>
              </w:rPr>
              <w:t>, βήσομαι, ἔβην, (βέβηκα)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12" w:val="left" w:leader="none"/>
              </w:tabs>
              <w:spacing w:line="254" w:lineRule="exact" w:before="68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gehen,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schreiten;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betreten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286</w:t>
            </w:r>
          </w:p>
        </w:tc>
        <w:tc>
          <w:tcPr>
            <w:tcW w:w="2665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ἀίσσω</w:t>
            </w:r>
            <w:r>
              <w:rPr>
                <w:rFonts w:ascii="Times New Roman" w:hAnsi="Times New Roman"/>
                <w:sz w:val="22"/>
              </w:rPr>
              <w:t>, ἀίξω, ἤιξα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13" w:val="left" w:leader="none"/>
              </w:tabs>
              <w:spacing w:line="235" w:lineRule="auto" w:before="68" w:after="0"/>
              <w:ind w:left="312" w:right="603" w:hanging="200"/>
              <w:jc w:val="left"/>
              <w:rPr>
                <w:sz w:val="21"/>
              </w:rPr>
            </w:pPr>
            <w:r>
              <w:rPr>
                <w:sz w:val="21"/>
              </w:rPr>
              <w:t>sich rasch bewegen, (los)stürmen;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schwingen,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schütteln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ἕπομαι</w:t>
            </w:r>
            <w:r>
              <w:rPr>
                <w:rFonts w:ascii="Times New Roman" w:hAnsi="Times New Roman"/>
                <w:sz w:val="22"/>
              </w:rPr>
              <w:t>, ἕψομαι, ἑσπόμην,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(Impf. </w:t>
            </w:r>
            <w:r>
              <w:rPr>
                <w:rFonts w:ascii="Times New Roman" w:hAnsi="Times New Roman"/>
                <w:sz w:val="22"/>
              </w:rPr>
              <w:t>εἱπόμην)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folgen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sequor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288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ἔρχομαι</w:t>
            </w:r>
            <w:r>
              <w:rPr>
                <w:rFonts w:ascii="Times New Roman" w:hAnsi="Times New Roman"/>
                <w:sz w:val="22"/>
              </w:rPr>
              <w:t>, ἐλεύσομαι, ἦλθον/ ἤλυθον, (ἐλήλυθα)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kommen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289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5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(ἀφ-)</w:t>
            </w:r>
            <w:r>
              <w:rPr>
                <w:rFonts w:ascii="Times New Roman" w:hAnsi="Times New Roman"/>
                <w:b/>
                <w:sz w:val="22"/>
              </w:rPr>
              <w:t>ἱκνέομαι/ἱκάνω</w:t>
            </w:r>
            <w:r>
              <w:rPr>
                <w:rFonts w:ascii="Times New Roman" w:hAnsi="Times New Roman"/>
                <w:sz w:val="22"/>
              </w:rPr>
              <w:t>, ἵξομαι, ἱκόμην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(an)kommen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κίω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(weg)gehen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(ἀπο-)</w:t>
            </w:r>
            <w:r>
              <w:rPr>
                <w:rFonts w:ascii="Times New Roman" w:hAnsi="Times New Roman"/>
                <w:b/>
                <w:sz w:val="22"/>
              </w:rPr>
              <w:t>λείπω</w:t>
            </w:r>
            <w:r>
              <w:rPr>
                <w:rFonts w:ascii="Times New Roman" w:hAnsi="Times New Roman"/>
                <w:sz w:val="22"/>
              </w:rPr>
              <w:t>, λείψω, ἔλιπον, (λέλοιπα,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λέλειμμαι, ἐλείφθην)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verlassen;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zurücklassen, übrig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lassen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νέομαι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nach Hause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kommen;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ankommen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νόστος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Heimkehr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Nost-algie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οἴχομαι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weggehen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295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τρέχω</w:t>
            </w:r>
            <w:r>
              <w:rPr>
                <w:rFonts w:ascii="Times New Roman" w:hAnsi="Times New Roman"/>
                <w:sz w:val="22"/>
              </w:rPr>
              <w:t>, (δραμοῦμαι,) ἔδραμον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laufen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296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φεύγω</w:t>
            </w:r>
            <w:r>
              <w:rPr>
                <w:rFonts w:ascii="Times New Roman" w:hAnsi="Times New Roman"/>
                <w:sz w:val="22"/>
              </w:rPr>
              <w:t>, φεύξομαι, ἔφυγον, (πέφευγα)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flüchten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fugio</w:t>
            </w:r>
          </w:p>
        </w:tc>
      </w:tr>
      <w:tr>
        <w:trPr>
          <w:trHeight w:val="1128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297</w:t>
            </w:r>
          </w:p>
        </w:tc>
        <w:tc>
          <w:tcPr>
            <w:tcW w:w="2665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ἄγω</w:t>
            </w:r>
            <w:r>
              <w:rPr>
                <w:rFonts w:ascii="Times New Roman" w:hAnsi="Times New Roman"/>
                <w:sz w:val="22"/>
              </w:rPr>
              <w:t>, ἄξω, ἤγαγον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05" w:val="left" w:leader="none"/>
              </w:tabs>
              <w:spacing w:line="254" w:lineRule="exact" w:before="64" w:after="0"/>
              <w:ind w:left="304" w:right="0" w:hanging="192"/>
              <w:jc w:val="left"/>
              <w:rPr>
                <w:sz w:val="21"/>
              </w:rPr>
            </w:pPr>
            <w:r>
              <w:rPr>
                <w:sz w:val="21"/>
              </w:rPr>
              <w:t>führen,</w:t>
            </w:r>
          </w:p>
          <w:p>
            <w:pPr>
              <w:pStyle w:val="TableParagraph"/>
              <w:spacing w:line="252" w:lineRule="exact"/>
              <w:ind w:left="304"/>
              <w:rPr>
                <w:sz w:val="21"/>
              </w:rPr>
            </w:pPr>
            <w:r>
              <w:rPr>
                <w:sz w:val="21"/>
              </w:rPr>
              <w:t>treiben (jemanden);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8" w:val="left" w:leader="none"/>
              </w:tabs>
              <w:spacing w:line="235" w:lineRule="auto" w:before="2" w:after="0"/>
              <w:ind w:left="317" w:right="588" w:hanging="205"/>
              <w:jc w:val="left"/>
              <w:rPr>
                <w:sz w:val="21"/>
              </w:rPr>
            </w:pPr>
            <w:r>
              <w:rPr>
                <w:sz w:val="21"/>
              </w:rPr>
              <w:t>ziehen, marschieren (intransitiv)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4.5 (Sich) Bewegen" w:id="20"/>
            <w:bookmarkEnd w:id="20"/>
            <w:r>
              <w:rPr/>
            </w:r>
            <w:r>
              <w:rPr>
                <w:b/>
                <w:sz w:val="21"/>
              </w:rPr>
              <w:t>4.5 (Sich) Bewegen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αἴρω/ἀείρω</w:t>
            </w:r>
            <w:r>
              <w:rPr>
                <w:rFonts w:ascii="Times New Roman" w:hAnsi="Times New Roman"/>
                <w:sz w:val="22"/>
              </w:rPr>
              <w:t>, ἀρῶ, ἦρα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hochheben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299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διώκω</w:t>
            </w:r>
            <w:r>
              <w:rPr>
                <w:rFonts w:ascii="Times New Roman" w:hAnsi="Times New Roman"/>
                <w:sz w:val="22"/>
              </w:rPr>
              <w:t>, διώξω, ἐδίωξα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verfolgen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300a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δύω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(etwas)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eintauchen;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(Kleider) anziehen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300b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δύομαι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), Aor. </w:t>
            </w:r>
            <w:r>
              <w:rPr>
                <w:rFonts w:ascii="Times New Roman" w:hAnsi="Times New Roman"/>
                <w:sz w:val="22"/>
              </w:rPr>
              <w:t>ἔδυν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(unter)tauchen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301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171"/>
              <w:ind w:left="113" w:right="62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ἐλαύνω/ἐλάω</w:t>
            </w:r>
            <w:r>
              <w:rPr>
                <w:rFonts w:ascii="Times New Roman" w:hAnsi="Times New Roman"/>
                <w:sz w:val="22"/>
              </w:rPr>
              <w:t>, (ἐλῶ,) ἤλασα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führen, treiben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(transitiv);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26" w:val="left" w:leader="none"/>
              </w:tabs>
              <w:spacing w:line="235" w:lineRule="auto" w:before="1" w:after="0"/>
              <w:ind w:left="325" w:right="581" w:hanging="213"/>
              <w:jc w:val="left"/>
              <w:rPr>
                <w:sz w:val="21"/>
              </w:rPr>
            </w:pPr>
            <w:r>
              <w:rPr>
                <w:sz w:val="21"/>
              </w:rPr>
              <w:t>ziehen, marschieren (intransitiv)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vgl. elastisch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302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43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ἡγέομαι</w:t>
            </w:r>
            <w:r>
              <w:rPr>
                <w:rFonts w:ascii="Times New Roman" w:hAnsi="Times New Roman"/>
                <w:sz w:val="22"/>
              </w:rPr>
              <w:t>, ἡγήσομαι, ἡγησάμην / </w:t>
            </w:r>
            <w:r>
              <w:rPr>
                <w:rFonts w:ascii="Times New Roman" w:hAnsi="Times New Roman"/>
                <w:b/>
                <w:sz w:val="22"/>
              </w:rPr>
              <w:t>ἡγεμονεύω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12" w:val="left" w:leader="none"/>
              </w:tabs>
              <w:spacing w:line="254" w:lineRule="exact" w:before="63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vorangehen;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7" w:val="left" w:leader="none"/>
              </w:tabs>
              <w:spacing w:line="254" w:lineRule="exact" w:before="0" w:after="0"/>
              <w:ind w:left="316" w:right="0" w:hanging="204"/>
              <w:jc w:val="left"/>
              <w:rPr>
                <w:sz w:val="21"/>
              </w:rPr>
            </w:pPr>
            <w:r>
              <w:rPr>
                <w:sz w:val="21"/>
              </w:rPr>
              <w:t>Anführer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sein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ἡγεμών </w:t>
            </w:r>
            <w:r>
              <w:rPr>
                <w:sz w:val="21"/>
              </w:rPr>
              <w:t>(387)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κινέω</w:t>
            </w:r>
            <w:r>
              <w:rPr>
                <w:rFonts w:ascii="Times New Roman" w:hAnsi="Times New Roman"/>
                <w:sz w:val="22"/>
              </w:rPr>
              <w:t>, κινήσω, ἐκίνησα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bewegen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kinetisch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κλίνω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(an)lehnen, neigen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Klima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305a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ὁρμάω</w:t>
            </w:r>
            <w:r>
              <w:rPr>
                <w:rFonts w:ascii="Times New Roman" w:hAnsi="Times New Roman"/>
                <w:sz w:val="22"/>
              </w:rPr>
              <w:t>, ὁρμήσω, ὥρμησα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727"/>
              <w:rPr>
                <w:sz w:val="21"/>
              </w:rPr>
            </w:pPr>
            <w:r>
              <w:rPr>
                <w:sz w:val="21"/>
              </w:rPr>
              <w:t>in Bewegung setzen, antreiben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Hormon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305b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ὁρμάομαι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b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sich in Bewegung setzen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ὄρνυμι</w:t>
            </w:r>
            <w:r>
              <w:rPr>
                <w:rFonts w:ascii="Times New Roman" w:hAnsi="Times New Roman"/>
                <w:sz w:val="22"/>
              </w:rPr>
              <w:t>, ὄρσω, ὦρσα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bewegen, antreiben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306b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ὄρνυμαι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sich bewegen, sich erheben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307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7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πίπτω</w:t>
            </w:r>
            <w:r>
              <w:rPr>
                <w:rFonts w:ascii="Times New Roman" w:hAnsi="Times New Roman"/>
                <w:sz w:val="22"/>
              </w:rPr>
              <w:t>, πεσοῦμαι/πεσέομαι, ἔπεσον, (πέπτωκα)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fallen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308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4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τρέπω</w:t>
            </w:r>
            <w:r>
              <w:rPr>
                <w:rFonts w:ascii="Times New Roman" w:hAnsi="Times New Roman"/>
                <w:sz w:val="22"/>
              </w:rPr>
              <w:t>, τρέψω, ἔτρεψα, (τέτραμμαι, ἐτράπη)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12" w:val="left" w:leader="none"/>
              </w:tabs>
              <w:spacing w:line="254" w:lineRule="exact" w:before="63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drehen, wenden;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in die Flucht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schlagen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Tropen</w:t>
            </w: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57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βάλλω</w:t>
            </w:r>
            <w:r>
              <w:rPr>
                <w:rFonts w:ascii="Times New Roman" w:hAnsi="Times New Roman"/>
                <w:sz w:val="22"/>
              </w:rPr>
              <w:t>, βαλῶ, ἔβαλον (βέβληκα, βέβλημαι, ἐβλήθην)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werfen,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schießen;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26" w:val="left" w:leader="none"/>
              </w:tabs>
              <w:spacing w:line="240" w:lineRule="auto" w:before="2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treffen </w:t>
            </w:r>
            <w:r>
              <w:rPr>
                <w:rFonts w:ascii="Times New Roman" w:hAnsi="Times New Roman"/>
                <w:sz w:val="22"/>
              </w:rPr>
              <w:t>→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sz w:val="21"/>
              </w:rPr>
              <w:t>töten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Ballistik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310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5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λαμβάνω</w:t>
            </w:r>
            <w:r>
              <w:rPr>
                <w:rFonts w:ascii="Times New Roman" w:hAnsi="Times New Roman"/>
                <w:sz w:val="22"/>
              </w:rPr>
              <w:t>, λήψομαι, ἔλαβον (ἐλήφθην)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nehmen, ergreifen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5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πέμπω, </w:t>
            </w:r>
            <w:r>
              <w:rPr>
                <w:rFonts w:ascii="Times New Roman" w:hAnsi="Times New Roman"/>
                <w:sz w:val="22"/>
              </w:rPr>
              <w:t>πέμψω, ἔπεμψα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schicken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312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7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φέρω/φορέω</w:t>
            </w:r>
            <w:r>
              <w:rPr>
                <w:rFonts w:ascii="Times New Roman" w:hAnsi="Times New Roman"/>
                <w:sz w:val="22"/>
              </w:rPr>
              <w:t>, οἴσω, ἤνεγκον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tragen, bringen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fero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4.6 athematische Verben auf -μι</w:t>
            </w:r>
          </w:p>
        </w:tc>
      </w:tr>
      <w:tr>
        <w:trPr>
          <w:trHeight w:val="900" w:hRule="atLeast"/>
        </w:trPr>
        <w:tc>
          <w:tcPr>
            <w:tcW w:w="876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313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189"/>
              <w:ind w:left="113" w:right="1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δίδωμι</w:t>
            </w:r>
            <w:r>
              <w:rPr>
                <w:rFonts w:ascii="Times New Roman" w:hAnsi="Times New Roman"/>
                <w:sz w:val="22"/>
              </w:rPr>
              <w:t>, δώσω, ἔδωκα (δέδωκα, δέδομαι, ἐδόθην)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geben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Sg.: </w:t>
            </w:r>
            <w:r>
              <w:rPr>
                <w:rFonts w:ascii="Times New Roman" w:hAnsi="Times New Roman"/>
                <w:sz w:val="22"/>
              </w:rPr>
              <w:t>δίδωμι, δίδως, δίδωσι(ν) </w:t>
            </w:r>
            <w:r>
              <w:rPr>
                <w:sz w:val="21"/>
              </w:rPr>
              <w:t>Pl.: </w:t>
            </w:r>
            <w:r>
              <w:rPr>
                <w:rFonts w:ascii="Times New Roman" w:hAnsi="Times New Roman"/>
                <w:sz w:val="22"/>
              </w:rPr>
              <w:t>δίδομεν, δίδοτε, διδόασι(ν) &gt; διδοῦσι(ν)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314a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ἵημι</w:t>
            </w:r>
            <w:r>
              <w:rPr>
                <w:rFonts w:ascii="Times New Roman" w:hAnsi="Times New Roman"/>
                <w:sz w:val="22"/>
              </w:rPr>
              <w:t>, ἥσω, ἧκα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12" w:val="left" w:leader="none"/>
              </w:tabs>
              <w:spacing w:line="254" w:lineRule="exact" w:before="7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schicken;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werfen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Sg.: </w:t>
            </w:r>
            <w:r>
              <w:rPr>
                <w:rFonts w:ascii="Times New Roman" w:hAnsi="Times New Roman"/>
                <w:sz w:val="22"/>
              </w:rPr>
              <w:t>ἵημι, ἵης, ἵησι(ν)</w:t>
            </w:r>
          </w:p>
          <w:p>
            <w:pPr>
              <w:pStyle w:val="TableParagraph"/>
              <w:spacing w:before="2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Pl.: </w:t>
            </w:r>
            <w:r>
              <w:rPr>
                <w:rFonts w:ascii="Times New Roman" w:hAnsi="Times New Roman"/>
                <w:sz w:val="22"/>
              </w:rPr>
              <w:t>ἵεμεν, ἵετε, ἱᾶσι(ν)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314b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5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ἵεμαι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(nach etwas) verlangen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120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ἱέμενός περ = </w:t>
            </w:r>
            <w:r>
              <w:rPr>
                <w:sz w:val="21"/>
              </w:rPr>
              <w:t>„so sehr er es verlangte” (Od. 1, 6)</w:t>
            </w:r>
          </w:p>
        </w:tc>
      </w:tr>
      <w:tr>
        <w:trPr>
          <w:trHeight w:val="900" w:hRule="atLeast"/>
        </w:trPr>
        <w:tc>
          <w:tcPr>
            <w:tcW w:w="876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315a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ἵστημι</w:t>
            </w:r>
            <w:r>
              <w:rPr>
                <w:rFonts w:ascii="Times New Roman" w:hAnsi="Times New Roman"/>
                <w:sz w:val="22"/>
              </w:rPr>
              <w:t>, στήσω, ἔστησα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zum Stehen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bringen;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(hin)stellen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2" w:right="90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Sg.: </w:t>
            </w:r>
            <w:r>
              <w:rPr>
                <w:rFonts w:ascii="Times New Roman" w:hAnsi="Times New Roman"/>
                <w:sz w:val="22"/>
              </w:rPr>
              <w:t>ἵστημι, ἵστης, ἵστησι(ν) </w:t>
            </w:r>
            <w:r>
              <w:rPr>
                <w:sz w:val="21"/>
              </w:rPr>
              <w:t>Pl.: </w:t>
            </w:r>
            <w:r>
              <w:rPr>
                <w:rFonts w:ascii="Times New Roman" w:hAnsi="Times New Roman"/>
                <w:sz w:val="22"/>
              </w:rPr>
              <w:t>ἵσταμεν, ἵστατε, ἱστᾶσι(ν)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ἵσταμαι </w:t>
            </w:r>
            <w:r>
              <w:rPr>
                <w:sz w:val="21"/>
              </w:rPr>
              <w:t>(med.-pass. zu </w:t>
            </w:r>
            <w:r>
              <w:rPr>
                <w:rFonts w:ascii="Times New Roman" w:hAnsi="Times New Roman"/>
                <w:sz w:val="22"/>
              </w:rPr>
              <w:t>↑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13" w:val="left" w:leader="none"/>
              </w:tabs>
              <w:spacing w:line="235" w:lineRule="auto" w:before="68" w:after="0"/>
              <w:ind w:left="312" w:right="220" w:hanging="200"/>
              <w:jc w:val="left"/>
              <w:rPr>
                <w:sz w:val="21"/>
              </w:rPr>
            </w:pPr>
            <w:r>
              <w:rPr>
                <w:sz w:val="21"/>
              </w:rPr>
              <w:t>sich hinstellen, (an einen Ort)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treten;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stehen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bleiben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4.6 athematische Verben auf -μι" w:id="21"/>
            <w:bookmarkEnd w:id="21"/>
            <w:r>
              <w:rPr/>
            </w:r>
            <w:r>
              <w:rPr>
                <w:b/>
                <w:sz w:val="21"/>
              </w:rPr>
              <w:t>4.6 athematische Verben auf -μι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315c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ἔστη </w:t>
            </w:r>
            <w:r>
              <w:rPr>
                <w:sz w:val="21"/>
              </w:rPr>
              <w:t>(3.P. Sg. Aor. zu</w:t>
            </w:r>
          </w:p>
          <w:p>
            <w:pPr>
              <w:pStyle w:val="TableParagraph"/>
              <w:spacing w:before="2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ἵσταμαι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12" w:val="left" w:leader="none"/>
              </w:tabs>
              <w:spacing w:line="254" w:lineRule="exact" w:before="65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er/sie stellte sich,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trat;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er/sie blieb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315d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ἕστηκα </w:t>
            </w:r>
            <w:r>
              <w:rPr>
                <w:sz w:val="21"/>
              </w:rPr>
              <w:t>(Perfekt zu </w:t>
            </w:r>
            <w:r>
              <w:rPr>
                <w:rFonts w:ascii="Times New Roman" w:hAnsi="Times New Roman"/>
                <w:sz w:val="22"/>
              </w:rPr>
              <w:t>ἵσταμαι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stehen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316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62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τίθημι</w:t>
            </w:r>
            <w:r>
              <w:rPr>
                <w:rFonts w:ascii="Times New Roman" w:hAnsi="Times New Roman"/>
                <w:sz w:val="22"/>
              </w:rPr>
              <w:t>, θήσω, ἔθηκα, (τέθηκα, κεῖμαι, ἐτέθην)</w:t>
            </w:r>
          </w:p>
        </w:tc>
        <w:tc>
          <w:tcPr>
            <w:tcW w:w="2665" w:type="dxa"/>
          </w:tcPr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05" w:val="left" w:leader="none"/>
              </w:tabs>
              <w:spacing w:line="254" w:lineRule="exact" w:before="0" w:after="0"/>
              <w:ind w:left="304" w:right="0" w:hanging="192"/>
              <w:jc w:val="left"/>
              <w:rPr>
                <w:sz w:val="21"/>
              </w:rPr>
            </w:pPr>
            <w:r>
              <w:rPr>
                <w:sz w:val="21"/>
              </w:rPr>
              <w:t>setzen;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8" w:val="left" w:leader="none"/>
              </w:tabs>
              <w:spacing w:line="254" w:lineRule="exact" w:before="0" w:after="0"/>
              <w:ind w:left="317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legen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Sg.: </w:t>
            </w:r>
            <w:r>
              <w:rPr>
                <w:rFonts w:ascii="Times New Roman" w:hAnsi="Times New Roman"/>
                <w:sz w:val="22"/>
              </w:rPr>
              <w:t>τίθημι, τίθης,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τίθησι(ν)</w:t>
            </w:r>
          </w:p>
          <w:p>
            <w:pPr>
              <w:pStyle w:val="TableParagraph"/>
              <w:spacing w:before="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Pl.: </w:t>
            </w:r>
            <w:r>
              <w:rPr>
                <w:rFonts w:ascii="Times New Roman" w:hAnsi="Times New Roman"/>
                <w:spacing w:val="-5"/>
                <w:sz w:val="22"/>
              </w:rPr>
              <w:t>τίθεμεν, τίθετε,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τιθέασι(ν)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5.1 Zeit-Βegriffe" w:id="22"/>
            <w:bookmarkEnd w:id="22"/>
            <w:r>
              <w:rPr/>
            </w:r>
            <w:r>
              <w:rPr>
                <w:b/>
                <w:sz w:val="21"/>
              </w:rPr>
              <w:t>5.1 Zeit-Βegriffe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πρότερος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früher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δηρός</w:t>
            </w:r>
            <w:r>
              <w:rPr>
                <w:rFonts w:ascii="Times New Roman" w:hAnsi="Times New Roman"/>
                <w:sz w:val="22"/>
              </w:rPr>
              <w:t>, -ή, -όν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lange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319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ἠώς</w:t>
            </w:r>
            <w:r>
              <w:rPr>
                <w:rFonts w:ascii="Times New Roman" w:hAnsi="Times New Roman"/>
                <w:sz w:val="22"/>
              </w:rPr>
              <w:t>, ἠοῦς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Morgenröte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νύξ</w:t>
            </w:r>
            <w:r>
              <w:rPr>
                <w:rFonts w:ascii="Times New Roman" w:hAnsi="Times New Roman"/>
                <w:sz w:val="22"/>
              </w:rPr>
              <w:t>, νυκτός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Nacht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nox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ἦμαρ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Tag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ἡμέρα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ἐνιαυτός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Jahr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5.2 Adverbien und Suffixe der Zeit und des Raumes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νῦν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nun, jetzt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ἤδη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schon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εἶτα/ἔπειτα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dann, hierauf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ἅμα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zugleich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ἀεί/αἰεί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immer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αἶψα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schnell, sogleich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αὖ/αὖτε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wieder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αὖτις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zurück, wieder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αὐτίκα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sofort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πάλιν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wieder, zurück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ἔτι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noch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οὐκέτι </w:t>
            </w:r>
            <w:r>
              <w:rPr>
                <w:sz w:val="21"/>
              </w:rPr>
              <w:t>(215)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οὔποτε/μήποτε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niemals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335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οὔπω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noch nicht, noch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nie;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gar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nicht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(τὸ) </w:t>
            </w:r>
            <w:r>
              <w:rPr>
                <w:rFonts w:ascii="Times New Roman" w:hAnsi="Times New Roman"/>
                <w:b/>
                <w:sz w:val="22"/>
              </w:rPr>
              <w:t>πάρος/πρίν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früher, eher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ἀγχοῦ/ἄγχι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in der Nähe, nahe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δεῦρο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hierher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339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ἔνθα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(örtlich:) da,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dort;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(zeitlich:) damals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ἐνθάδε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hier;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hierher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ἀντίον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entgegen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ἐγγύς/ἐγγύθι/ἐγγύθεν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nahe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ἄντην/ἄντα/ἀντία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entgegen, gegenüber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9"/>
          <w:pgSz w:w="11910" w:h="16840"/>
          <w:pgMar w:footer="519" w:header="0" w:top="980" w:bottom="700" w:left="1420" w:right="1380"/>
          <w:pgNumType w:start="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5.2 Adverbien und Suffixe der Zeit und d" w:id="23"/>
            <w:bookmarkEnd w:id="23"/>
            <w:r>
              <w:rPr/>
            </w:r>
            <w:r>
              <w:rPr>
                <w:b/>
                <w:sz w:val="21"/>
              </w:rPr>
              <w:t>5.2 Adverbien und Suffixe der Zeit und des Raumes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τῆλε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fern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2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345</w:t>
            </w:r>
          </w:p>
        </w:tc>
        <w:tc>
          <w:tcPr>
            <w:tcW w:w="2665" w:type="dxa"/>
          </w:tcPr>
          <w:p>
            <w:pPr>
              <w:pStyle w:val="TableParagraph"/>
              <w:spacing w:before="4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-δε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(Richtung)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ἀγορήνδε </w:t>
            </w:r>
            <w:r>
              <w:rPr>
                <w:sz w:val="21"/>
              </w:rPr>
              <w:t>= „zur Versamm- lung“, </w:t>
            </w:r>
            <w:r>
              <w:rPr>
                <w:rFonts w:ascii="Times New Roman" w:hAnsi="Times New Roman"/>
                <w:sz w:val="22"/>
              </w:rPr>
              <w:t>Οὔλυμπόνδε </w:t>
            </w:r>
            <w:r>
              <w:rPr>
                <w:sz w:val="21"/>
              </w:rPr>
              <w:t>= „zum Olymp“, </w:t>
            </w:r>
            <w:r>
              <w:rPr>
                <w:rFonts w:ascii="Times New Roman" w:hAnsi="Times New Roman"/>
                <w:sz w:val="22"/>
              </w:rPr>
              <w:t>οἶκόνδε </w:t>
            </w:r>
            <w:r>
              <w:rPr>
                <w:sz w:val="21"/>
              </w:rPr>
              <w:t>= „nach Hause“</w:t>
            </w:r>
          </w:p>
        </w:tc>
      </w:tr>
      <w:tr>
        <w:trPr>
          <w:trHeight w:val="888" w:hRule="atLeast"/>
        </w:trPr>
        <w:tc>
          <w:tcPr>
            <w:tcW w:w="876" w:type="dxa"/>
          </w:tcPr>
          <w:p>
            <w:pPr>
              <w:pStyle w:val="TableParagraph"/>
              <w:spacing w:before="5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346</w:t>
            </w:r>
          </w:p>
        </w:tc>
        <w:tc>
          <w:tcPr>
            <w:tcW w:w="2665" w:type="dxa"/>
          </w:tcPr>
          <w:p>
            <w:pPr>
              <w:pStyle w:val="TableParagraph"/>
              <w:spacing w:before="4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-θεν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(Herkunft)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οὐρανόθεν </w:t>
            </w:r>
            <w:r>
              <w:rPr>
                <w:sz w:val="21"/>
              </w:rPr>
              <w:t>= „vom Himmel“, Διόθεν = „von Zeus her“, </w:t>
            </w:r>
            <w:r>
              <w:rPr>
                <w:rFonts w:ascii="Times New Roman" w:hAnsi="Times New Roman"/>
                <w:sz w:val="22"/>
              </w:rPr>
              <w:t>τηλόθεν </w:t>
            </w:r>
            <w:r>
              <w:rPr>
                <w:sz w:val="21"/>
              </w:rPr>
              <w:t>= „von fern“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664"/>
        <w:gridCol w:w="2664"/>
        <w:gridCol w:w="2664"/>
      </w:tblGrid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 Präpositionen</w:t>
            </w:r>
          </w:p>
        </w:tc>
      </w:tr>
      <w:tr>
        <w:trPr>
          <w:trHeight w:val="3216" w:hRule="atLeast"/>
        </w:trPr>
        <w:tc>
          <w:tcPr>
            <w:tcW w:w="831" w:type="dxa"/>
            <w:shd w:val="clear" w:color="auto" w:fill="EDF1F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EDF1F4"/>
          </w:tcPr>
          <w:p>
            <w:pPr>
              <w:pStyle w:val="TableParagraph"/>
              <w:spacing w:line="254" w:lineRule="exact" w:before="64"/>
              <w:ind w:left="113"/>
              <w:rPr>
                <w:sz w:val="21"/>
              </w:rPr>
            </w:pPr>
            <w:r>
              <w:rPr>
                <w:b/>
                <w:sz w:val="21"/>
              </w:rPr>
              <w:t>Grundsätzliches </w:t>
            </w:r>
            <w:r>
              <w:rPr>
                <w:sz w:val="21"/>
              </w:rPr>
              <w:t>zu den Präpositionen bei Homer (HN):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06" w:val="left" w:leader="none"/>
              </w:tabs>
              <w:spacing w:line="242" w:lineRule="auto" w:before="0" w:after="0"/>
              <w:ind w:left="305" w:right="113" w:hanging="192"/>
              <w:jc w:val="left"/>
              <w:rPr>
                <w:sz w:val="21"/>
              </w:rPr>
            </w:pPr>
            <w:r>
              <w:rPr>
                <w:sz w:val="21"/>
              </w:rPr>
              <w:t>Bei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Homer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fehlt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häufig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noch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eine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Präposition,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sie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späteren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Griechisch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setzen würde; z.B. </w:t>
            </w:r>
            <w:r>
              <w:rPr>
                <w:rFonts w:ascii="Times New Roman" w:hAnsi="Times New Roman"/>
                <w:sz w:val="22"/>
              </w:rPr>
              <w:t>ἀνέδυ πολιῆς ἁλός</w:t>
            </w:r>
            <w:r>
              <w:rPr>
                <w:rFonts w:ascii="Times New Roman" w:hAnsi="Times New Roman"/>
                <w:spacing w:val="-36"/>
                <w:sz w:val="22"/>
              </w:rPr>
              <w:t> </w:t>
            </w:r>
            <w:r>
              <w:rPr>
                <w:sz w:val="21"/>
              </w:rPr>
              <w:t>= „sie tauchte </w:t>
            </w:r>
            <w:r>
              <w:rPr>
                <w:b/>
                <w:sz w:val="21"/>
              </w:rPr>
              <w:t>aus </w:t>
            </w:r>
            <w:r>
              <w:rPr>
                <w:sz w:val="21"/>
              </w:rPr>
              <w:t>dem grauen Meer empor“ (Il. 1, 359).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19" w:val="left" w:leader="none"/>
              </w:tabs>
              <w:spacing w:line="240" w:lineRule="auto" w:before="0" w:after="0"/>
              <w:ind w:left="318" w:right="434" w:hanging="205"/>
              <w:jc w:val="left"/>
              <w:rPr>
                <w:sz w:val="21"/>
              </w:rPr>
            </w:pPr>
            <w:r>
              <w:rPr>
                <w:sz w:val="21"/>
              </w:rPr>
              <w:t>Die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Grenze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zwischen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Präpositionen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Adverbia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ist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noch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fließend;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z.B. </w:t>
            </w:r>
            <w:r>
              <w:rPr>
                <w:rFonts w:ascii="Times New Roman" w:hAnsi="Times New Roman"/>
                <w:sz w:val="22"/>
              </w:rPr>
              <w:t>ἐν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δὲ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κρήνη νάει, ἀμφὶ δὲ λειμών </w:t>
            </w:r>
            <w:r>
              <w:rPr>
                <w:sz w:val="21"/>
              </w:rPr>
              <w:t>= „drinnen fließt eine Quelle, ringsum aber ist eine Wiese“ </w:t>
            </w:r>
            <w:r>
              <w:rPr>
                <w:spacing w:val="-3"/>
                <w:sz w:val="21"/>
              </w:rPr>
              <w:t>(Od. </w:t>
            </w:r>
            <w:r>
              <w:rPr>
                <w:sz w:val="21"/>
              </w:rPr>
              <w:t>6,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292).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96" w:val="left" w:leader="none"/>
              </w:tabs>
              <w:spacing w:line="250" w:lineRule="exact" w:before="0" w:after="0"/>
              <w:ind w:left="295" w:right="0" w:hanging="182"/>
              <w:jc w:val="left"/>
              <w:rPr>
                <w:sz w:val="21"/>
              </w:rPr>
            </w:pPr>
            <w:r>
              <w:rPr>
                <w:sz w:val="21"/>
              </w:rPr>
              <w:t>Wenn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Präp.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nachgestellt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ist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(sog.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Anastrophe),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sitzt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Akzent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auf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ersten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Silbe;</w:t>
            </w:r>
          </w:p>
          <w:p>
            <w:pPr>
              <w:pStyle w:val="TableParagraph"/>
              <w:spacing w:line="235" w:lineRule="auto" w:before="4"/>
              <w:ind w:left="294" w:right="339"/>
              <w:rPr>
                <w:sz w:val="21"/>
              </w:rPr>
            </w:pPr>
            <w:r>
              <w:rPr>
                <w:sz w:val="21"/>
              </w:rPr>
              <w:t>z.B. </w:t>
            </w:r>
            <w:r>
              <w:rPr>
                <w:rFonts w:ascii="Times New Roman" w:hAnsi="Times New Roman"/>
                <w:sz w:val="22"/>
              </w:rPr>
              <w:t>φίλων ἄπο </w:t>
            </w:r>
            <w:r>
              <w:rPr>
                <w:sz w:val="21"/>
              </w:rPr>
              <w:t>= „fern von den Angehörigen“ (Od. 1, 49), </w:t>
            </w:r>
            <w:r>
              <w:rPr>
                <w:rFonts w:ascii="Times New Roman" w:hAnsi="Times New Roman"/>
                <w:sz w:val="22"/>
              </w:rPr>
              <w:t>Zεφύρου ὕπο </w:t>
            </w:r>
            <w:r>
              <w:rPr>
                <w:sz w:val="21"/>
              </w:rPr>
              <w:t>= „unter dem Westwind“ (Il. 4, 423).</w:t>
            </w:r>
          </w:p>
          <w:p>
            <w:pPr>
              <w:pStyle w:val="TableParagraph"/>
              <w:spacing w:line="242" w:lineRule="auto"/>
              <w:ind w:left="319" w:hanging="206"/>
              <w:rPr>
                <w:sz w:val="21"/>
              </w:rPr>
            </w:pPr>
            <w:r>
              <w:rPr>
                <w:sz w:val="21"/>
              </w:rPr>
              <w:t>4. Die meisten Präp. werden auch als Präfixe verwendet (siehe Wortbildung!). Diese Prä- fixe stehen oft getrennt vom verbum simplex (sog. Tmesis); z.B. </w:t>
            </w:r>
            <w:r>
              <w:rPr>
                <w:rFonts w:ascii="Times New Roman" w:hAnsi="Times New Roman"/>
                <w:sz w:val="22"/>
              </w:rPr>
              <w:t>κρατερὸν δ' ἐπὶ μῦθον ἔτελλε </w:t>
            </w:r>
            <w:r>
              <w:rPr>
                <w:sz w:val="21"/>
              </w:rPr>
              <w:t>(Il. 1, 25, </w:t>
            </w:r>
            <w:r>
              <w:rPr>
                <w:rFonts w:ascii="Times New Roman" w:hAnsi="Times New Roman"/>
                <w:sz w:val="22"/>
              </w:rPr>
              <w:t>ἐπὶ … ἔτελλε </w:t>
            </w:r>
            <w:r>
              <w:rPr>
                <w:sz w:val="21"/>
              </w:rPr>
              <w:t>= </w:t>
            </w:r>
            <w:r>
              <w:rPr>
                <w:rFonts w:ascii="Times New Roman" w:hAnsi="Times New Roman"/>
                <w:sz w:val="22"/>
              </w:rPr>
              <w:t>ἐπέτελλε</w:t>
            </w:r>
            <w:r>
              <w:rPr>
                <w:sz w:val="21"/>
              </w:rPr>
              <w:t>).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5.3.1 nur + Genitiv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347</w:t>
            </w:r>
          </w:p>
        </w:tc>
        <w:tc>
          <w:tcPr>
            <w:tcW w:w="2664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ἀπό</w:t>
            </w:r>
          </w:p>
        </w:tc>
        <w:tc>
          <w:tcPr>
            <w:tcW w:w="2664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06" w:val="left" w:leader="none"/>
              </w:tabs>
              <w:spacing w:line="254" w:lineRule="exact" w:before="0" w:after="0"/>
              <w:ind w:left="305" w:right="0" w:hanging="191"/>
              <w:jc w:val="left"/>
              <w:rPr>
                <w:sz w:val="21"/>
              </w:rPr>
            </w:pPr>
            <w:r>
              <w:rPr>
                <w:sz w:val="21"/>
              </w:rPr>
              <w:t>(räumlich:) von …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her;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20" w:val="left" w:leader="none"/>
              </w:tabs>
              <w:spacing w:line="254" w:lineRule="exact" w:before="0" w:after="0"/>
              <w:ind w:left="319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(zeitlich:)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seit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63"/>
              <w:ind w:left="114" w:right="88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ἀφ’ ἵππων ἆλτο</w:t>
            </w:r>
            <w:r>
              <w:rPr>
                <w:rFonts w:ascii="Times New Roman" w:hAnsi="Times New Roman"/>
                <w:spacing w:val="-43"/>
                <w:sz w:val="22"/>
              </w:rPr>
              <w:t> </w:t>
            </w:r>
            <w:r>
              <w:rPr>
                <w:sz w:val="21"/>
              </w:rPr>
              <w:t>= „Er sprang vom Pferdegespann herab.“ (Il. 16,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733)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6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348</w:t>
            </w:r>
          </w:p>
        </w:tc>
        <w:tc>
          <w:tcPr>
            <w:tcW w:w="2664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ἀπάνευθε(ν)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fern von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5"/>
              <w:ind w:left="114" w:right="23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Ἕζετ› ἔπειτ› ἀπάνευθε νεῶν… </w:t>
            </w:r>
            <w:r>
              <w:rPr>
                <w:sz w:val="21"/>
              </w:rPr>
              <w:t>= „Dann setzte er sich fern von den Schiffen</w:t>
            </w:r>
          </w:p>
          <w:p>
            <w:pPr>
              <w:pStyle w:val="TableParagraph"/>
              <w:spacing w:line="251" w:lineRule="exact"/>
              <w:ind w:left="114"/>
              <w:rPr>
                <w:sz w:val="21"/>
              </w:rPr>
            </w:pPr>
            <w:r>
              <w:rPr>
                <w:sz w:val="21"/>
              </w:rPr>
              <w:t>…“ (Il. 1, 48)</w:t>
            </w:r>
          </w:p>
        </w:tc>
      </w:tr>
      <w:tr>
        <w:trPr>
          <w:trHeight w:val="1389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349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ἐκ/ἐξ</w:t>
            </w:r>
          </w:p>
        </w:tc>
        <w:tc>
          <w:tcPr>
            <w:tcW w:w="2664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06" w:val="left" w:leader="none"/>
              </w:tabs>
              <w:spacing w:line="235" w:lineRule="auto" w:before="0" w:after="0"/>
              <w:ind w:left="324" w:right="1223" w:hanging="210"/>
              <w:jc w:val="left"/>
              <w:rPr>
                <w:sz w:val="21"/>
              </w:rPr>
            </w:pPr>
            <w:r>
              <w:rPr>
                <w:sz w:val="21"/>
              </w:rPr>
              <w:t>(räumlich:) aus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(heraus);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20" w:val="left" w:leader="none"/>
              </w:tabs>
              <w:spacing w:line="254" w:lineRule="exact" w:before="0" w:after="0"/>
              <w:ind w:left="319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(zeitlich:)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seit</w:t>
            </w:r>
          </w:p>
        </w:tc>
        <w:tc>
          <w:tcPr>
            <w:tcW w:w="2664" w:type="dxa"/>
          </w:tcPr>
          <w:p>
            <w:pPr>
              <w:pStyle w:val="TableParagraph"/>
              <w:spacing w:line="249" w:lineRule="auto" w:before="55"/>
              <w:ind w:left="114" w:right="2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Ἀλλ᾿ ὅτε δή ῥ᾿ ἐκ τοῖο δυωδεκάτη γένετ᾿ ἠώς, …</w:t>
            </w:r>
          </w:p>
          <w:p>
            <w:pPr>
              <w:pStyle w:val="TableParagraph"/>
              <w:spacing w:line="235" w:lineRule="auto"/>
              <w:ind w:left="114"/>
              <w:rPr>
                <w:sz w:val="21"/>
              </w:rPr>
            </w:pPr>
            <w:r>
              <w:rPr>
                <w:sz w:val="21"/>
              </w:rPr>
              <w:t>= „Als nun seit damals die zwölfte Morgenröte empor- stieg, …“ (Il. 1, 493)</w:t>
            </w:r>
          </w:p>
        </w:tc>
      </w:tr>
      <w:tr>
        <w:trPr>
          <w:trHeight w:val="885" w:hRule="atLeast"/>
        </w:trPr>
        <w:tc>
          <w:tcPr>
            <w:tcW w:w="83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350</w:t>
            </w:r>
          </w:p>
        </w:tc>
        <w:tc>
          <w:tcPr>
            <w:tcW w:w="2664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πάροιθε(ν)</w:t>
            </w:r>
          </w:p>
        </w:tc>
        <w:tc>
          <w:tcPr>
            <w:tcW w:w="2664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(direkt) vor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5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Kαί ῥα πάροιθ᾿ αὐτοῖο καθέζετο. </w:t>
            </w:r>
            <w:r>
              <w:rPr>
                <w:sz w:val="21"/>
              </w:rPr>
              <w:t>= „Und sie setzte sich nah vor ihm.“ (Il. 1, 500)</w:t>
            </w:r>
          </w:p>
        </w:tc>
      </w:tr>
      <w:tr>
        <w:trPr>
          <w:trHeight w:val="1668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351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πρό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06" w:val="left" w:leader="none"/>
              </w:tabs>
              <w:spacing w:line="235" w:lineRule="auto" w:before="0" w:after="0"/>
              <w:ind w:left="305" w:right="371" w:hanging="191"/>
              <w:jc w:val="left"/>
              <w:rPr>
                <w:sz w:val="21"/>
              </w:rPr>
            </w:pPr>
            <w:r>
              <w:rPr>
                <w:sz w:val="21"/>
              </w:rPr>
              <w:t>(räumlich und zeitlich:) vor;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320" w:val="left" w:leader="none"/>
              </w:tabs>
              <w:spacing w:line="254" w:lineRule="exact" w:before="0" w:after="0"/>
              <w:ind w:left="319" w:right="0" w:hanging="20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für, </w:t>
            </w:r>
            <w:r>
              <w:rPr>
                <w:sz w:val="21"/>
              </w:rPr>
              <w:t>zum Schutz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von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9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πρὸ πυλάων </w:t>
            </w:r>
            <w:r>
              <w:rPr>
                <w:sz w:val="21"/>
              </w:rPr>
              <w:t>= „vor den To- ren“ (Il. 10, 126), </w:t>
            </w:r>
            <w:r>
              <w:rPr>
                <w:rFonts w:ascii="Times New Roman" w:hAnsi="Times New Roman"/>
                <w:sz w:val="22"/>
              </w:rPr>
              <w:t>πρὸ γάμοιο</w:t>
            </w:r>
          </w:p>
          <w:p>
            <w:pPr>
              <w:pStyle w:val="TableParagraph"/>
              <w:ind w:left="114" w:right="79"/>
              <w:rPr>
                <w:sz w:val="21"/>
              </w:rPr>
            </w:pPr>
            <w:r>
              <w:rPr>
                <w:sz w:val="21"/>
              </w:rPr>
              <w:t>= </w:t>
            </w:r>
            <w:r>
              <w:rPr>
                <w:spacing w:val="-3"/>
                <w:sz w:val="21"/>
              </w:rPr>
              <w:t>„vor </w:t>
            </w:r>
            <w:r>
              <w:rPr>
                <w:sz w:val="21"/>
              </w:rPr>
              <w:t>der Ehe“ </w:t>
            </w:r>
            <w:r>
              <w:rPr>
                <w:spacing w:val="-3"/>
                <w:sz w:val="21"/>
              </w:rPr>
              <w:t>(Od. </w:t>
            </w:r>
            <w:r>
              <w:rPr>
                <w:sz w:val="21"/>
              </w:rPr>
              <w:t>15, 524); </w:t>
            </w:r>
            <w:r>
              <w:rPr>
                <w:rFonts w:ascii="Times New Roman" w:hAnsi="Times New Roman"/>
                <w:sz w:val="22"/>
              </w:rPr>
              <w:t>πρό τε παίδων καὶ </w:t>
            </w:r>
            <w:r>
              <w:rPr>
                <w:rFonts w:ascii="Times New Roman" w:hAnsi="Times New Roman"/>
                <w:spacing w:val="-5"/>
                <w:sz w:val="22"/>
              </w:rPr>
              <w:t>πρὸ </w:t>
            </w:r>
            <w:r>
              <w:rPr>
                <w:rFonts w:ascii="Times New Roman" w:hAnsi="Times New Roman"/>
                <w:sz w:val="22"/>
              </w:rPr>
              <w:t>γυναικῶν </w:t>
            </w:r>
            <w:r>
              <w:rPr>
                <w:sz w:val="21"/>
              </w:rPr>
              <w:t>(Il. 8, 57) = „für die Kinder und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Frauen“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352</w:t>
            </w:r>
          </w:p>
        </w:tc>
        <w:tc>
          <w:tcPr>
            <w:tcW w:w="2664" w:type="dxa"/>
          </w:tcPr>
          <w:p>
            <w:pPr>
              <w:pStyle w:val="TableParagraph"/>
              <w:spacing w:before="181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πρόσθε(ν)</w:t>
            </w:r>
          </w:p>
        </w:tc>
        <w:tc>
          <w:tcPr>
            <w:tcW w:w="2664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vor (räumlich und zeitlich)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63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πρόσθεν … θυράων </w:t>
            </w:r>
            <w:r>
              <w:rPr>
                <w:sz w:val="21"/>
              </w:rPr>
              <w:t>= „vor den Türen“ (Il. 9, 473)</w:t>
            </w:r>
          </w:p>
        </w:tc>
      </w:tr>
      <w:tr>
        <w:trPr>
          <w:trHeight w:val="1140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353</w:t>
            </w:r>
          </w:p>
        </w:tc>
        <w:tc>
          <w:tcPr>
            <w:tcW w:w="2664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ἕνεκα/ἕνεκεν/εἵνεκα </w:t>
            </w:r>
            <w:r>
              <w:rPr>
                <w:sz w:val="21"/>
              </w:rPr>
              <w:t>(auch nachgestellt)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wegen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9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ἕνεκα θνητῶν </w:t>
            </w:r>
            <w:r>
              <w:rPr>
                <w:sz w:val="21"/>
              </w:rPr>
              <w:t>= „wegen der Menschen“, </w:t>
            </w:r>
            <w:r>
              <w:rPr>
                <w:rFonts w:ascii="Times New Roman" w:hAnsi="Times New Roman"/>
                <w:sz w:val="22"/>
              </w:rPr>
              <w:t>εἵνεκα κούρης</w:t>
            </w:r>
          </w:p>
          <w:p>
            <w:pPr>
              <w:pStyle w:val="TableParagraph"/>
              <w:spacing w:line="235" w:lineRule="auto"/>
              <w:ind w:left="114" w:right="79"/>
              <w:rPr>
                <w:sz w:val="21"/>
              </w:rPr>
            </w:pPr>
            <w:r>
              <w:rPr>
                <w:sz w:val="21"/>
              </w:rPr>
              <w:t>= „wegen eines Mädchens“ (Il. 19, 58)</w:t>
            </w:r>
          </w:p>
        </w:tc>
      </w:tr>
    </w:tbl>
    <w:p>
      <w:pPr>
        <w:spacing w:after="0" w:line="235" w:lineRule="auto"/>
        <w:rPr>
          <w:sz w:val="21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664"/>
        <w:gridCol w:w="2664"/>
        <w:gridCol w:w="2664"/>
      </w:tblGrid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 Präpositionen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5.3.2 nur + Dativ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354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ἐν(ί)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in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ἐνὶ μεγάροισι </w:t>
            </w:r>
            <w:r>
              <w:rPr>
                <w:sz w:val="21"/>
              </w:rPr>
              <w:t>= „im Palast“ (Od. 19, 497)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355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6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σύν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(zusammen) mit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σὺν νήεσσι </w:t>
            </w:r>
            <w:r>
              <w:rPr>
                <w:sz w:val="21"/>
              </w:rPr>
              <w:t>= „mit den Schif- fen“ (Od. 14, 242)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5.3.3 nur + Akkusativ</w:t>
            </w:r>
          </w:p>
        </w:tc>
      </w:tr>
      <w:tr>
        <w:trPr>
          <w:trHeight w:val="1140" w:hRule="atLeast"/>
        </w:trPr>
        <w:tc>
          <w:tcPr>
            <w:tcW w:w="831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356</w:t>
            </w:r>
          </w:p>
        </w:tc>
        <w:tc>
          <w:tcPr>
            <w:tcW w:w="2664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εἰς / ἐς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in (hinein), zu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 w:right="19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εἰς ἀγορήν </w:t>
            </w:r>
            <w:r>
              <w:rPr>
                <w:sz w:val="21"/>
              </w:rPr>
              <w:t>= „zu einer Ver- sammlung“ (Il. 19, 45)</w:t>
            </w:r>
          </w:p>
          <w:p>
            <w:pPr>
              <w:pStyle w:val="TableParagraph"/>
              <w:spacing w:line="235" w:lineRule="auto" w:before="8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ἐς πόλεμον </w:t>
            </w:r>
            <w:r>
              <w:rPr>
                <w:sz w:val="21"/>
              </w:rPr>
              <w:t>= „in den Krieg“ (Il. 17, 487)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5.3.4 + Gen. oder Akk.</w:t>
            </w:r>
          </w:p>
        </w:tc>
      </w:tr>
      <w:tr>
        <w:trPr>
          <w:trHeight w:val="1893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357a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διά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durch (hindurch)</w:t>
            </w:r>
          </w:p>
        </w:tc>
        <w:tc>
          <w:tcPr>
            <w:tcW w:w="2664" w:type="dxa"/>
          </w:tcPr>
          <w:p>
            <w:pPr>
              <w:pStyle w:val="TableParagraph"/>
              <w:spacing w:line="249" w:lineRule="auto" w:before="50"/>
              <w:ind w:left="114" w:right="6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διὰ μὲν ἀσπίδος ἦλθε φαεινῆς ἔγχος</w:t>
            </w:r>
          </w:p>
          <w:p>
            <w:pPr>
              <w:pStyle w:val="TableParagraph"/>
              <w:spacing w:line="235" w:lineRule="auto"/>
              <w:ind w:left="114" w:right="283"/>
              <w:jc w:val="both"/>
              <w:rPr>
                <w:sz w:val="21"/>
              </w:rPr>
            </w:pPr>
            <w:r>
              <w:rPr>
                <w:sz w:val="21"/>
              </w:rPr>
              <w:t>= „durch den strahlenden Schild ging die Lanze hin- durch (= den Schild durch- bohrte die</w:t>
            </w:r>
          </w:p>
          <w:p>
            <w:pPr>
              <w:pStyle w:val="TableParagraph"/>
              <w:spacing w:line="255" w:lineRule="exact"/>
              <w:ind w:left="114"/>
              <w:jc w:val="both"/>
              <w:rPr>
                <w:sz w:val="21"/>
              </w:rPr>
            </w:pPr>
            <w:r>
              <w:rPr>
                <w:sz w:val="21"/>
              </w:rPr>
              <w:t>Lanze)“ (Il. 3, 357)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357b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διά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314" w:val="left" w:leader="none"/>
              </w:tabs>
              <w:spacing w:line="254" w:lineRule="exact" w:before="59" w:after="0"/>
              <w:ind w:left="313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durch …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hin;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27" w:val="left" w:leader="none"/>
              </w:tabs>
              <w:spacing w:line="254" w:lineRule="exact" w:before="0" w:after="0"/>
              <w:ind w:left="32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wegen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 w:right="23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διὰ νύκτα </w:t>
            </w:r>
            <w:r>
              <w:rPr>
                <w:sz w:val="21"/>
              </w:rPr>
              <w:t>= „durch die Nacht“ (Il. 2, 57)</w:t>
            </w:r>
          </w:p>
        </w:tc>
      </w:tr>
      <w:tr>
        <w:trPr>
          <w:trHeight w:val="1389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358a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κατά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von … herab</w:t>
            </w:r>
          </w:p>
        </w:tc>
        <w:tc>
          <w:tcPr>
            <w:tcW w:w="2664" w:type="dxa"/>
          </w:tcPr>
          <w:p>
            <w:pPr>
              <w:pStyle w:val="TableParagraph"/>
              <w:spacing w:line="249" w:lineRule="auto" w:before="50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Bῆ δὲ κατ› Οὐλύμποιο καρήνων χωόμενος κῆρ.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/>
              <w:ind w:left="114" w:right="69"/>
              <w:rPr>
                <w:sz w:val="21"/>
              </w:rPr>
            </w:pPr>
            <w:r>
              <w:rPr>
                <w:sz w:val="21"/>
              </w:rPr>
              <w:t>„Von den Gipfeln des Olymp brach er auf, zürnend im Herzen.“ (Il. 1, 44)</w:t>
            </w:r>
          </w:p>
        </w:tc>
      </w:tr>
      <w:tr>
        <w:trPr>
          <w:trHeight w:val="2160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358b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κατά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4" w:val="left" w:leader="none"/>
              </w:tabs>
              <w:spacing w:line="254" w:lineRule="exact" w:before="0" w:after="0"/>
              <w:ind w:left="313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hinab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zu;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7" w:val="left" w:leader="none"/>
              </w:tabs>
              <w:spacing w:line="252" w:lineRule="exact" w:before="0" w:after="0"/>
              <w:ind w:left="32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über … hin,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5" w:val="left" w:leader="none"/>
              </w:tabs>
              <w:spacing w:line="254" w:lineRule="exact" w:before="0" w:after="0"/>
              <w:ind w:left="314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entlang von</w:t>
            </w:r>
          </w:p>
        </w:tc>
        <w:tc>
          <w:tcPr>
            <w:tcW w:w="2664" w:type="dxa"/>
          </w:tcPr>
          <w:p>
            <w:pPr>
              <w:pStyle w:val="TableParagraph"/>
              <w:spacing w:before="53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ἴθι νῦν κατὰ λαὸν Ἀχαιῶν</w:t>
            </w:r>
          </w:p>
          <w:p>
            <w:pPr>
              <w:pStyle w:val="TableParagraph"/>
              <w:spacing w:line="242" w:lineRule="auto" w:before="5"/>
              <w:ind w:left="114" w:right="273"/>
              <w:rPr>
                <w:sz w:val="21"/>
              </w:rPr>
            </w:pPr>
            <w:r>
              <w:rPr>
                <w:sz w:val="21"/>
              </w:rPr>
              <w:t>= „eile nun zum Heer der Achäer hinab“ (Il. 2, 163) </w:t>
            </w:r>
            <w:r>
              <w:rPr>
                <w:rFonts w:ascii="Times New Roman" w:hAnsi="Times New Roman"/>
                <w:sz w:val="22"/>
              </w:rPr>
              <w:t>πολλὰ δὲ μερμήριζε κατὰ φρένα καὶ κατὰ θυμόν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/>
              <w:ind w:left="114" w:right="42"/>
              <w:rPr>
                <w:sz w:val="21"/>
              </w:rPr>
            </w:pPr>
            <w:r>
              <w:rPr>
                <w:sz w:val="21"/>
              </w:rPr>
              <w:t>„Und er bedachte sich hin und her in seinem Verstand und im Herzen.“ (Od. 20, 10)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359a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πρός/προτί/ποτί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von … her</w:t>
            </w:r>
          </w:p>
        </w:tc>
        <w:tc>
          <w:tcPr>
            <w:tcW w:w="2664" w:type="dxa"/>
          </w:tcPr>
          <w:p>
            <w:pPr>
              <w:pStyle w:val="TableParagraph"/>
              <w:spacing w:line="260" w:lineRule="exact" w:before="53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τιμὴν πρὸς Ζηνὸς ἔχοντες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 w:before="2"/>
              <w:ind w:left="114"/>
              <w:rPr>
                <w:sz w:val="21"/>
              </w:rPr>
            </w:pPr>
            <w:r>
              <w:rPr>
                <w:sz w:val="21"/>
              </w:rPr>
              <w:t>„sie, die von Zeus (her) Ehre haben“ (Od. 11, 302)</w:t>
            </w:r>
          </w:p>
        </w:tc>
      </w:tr>
      <w:tr>
        <w:trPr>
          <w:trHeight w:val="885" w:hRule="atLeast"/>
        </w:trPr>
        <w:tc>
          <w:tcPr>
            <w:tcW w:w="831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359b</w:t>
            </w:r>
          </w:p>
        </w:tc>
        <w:tc>
          <w:tcPr>
            <w:tcW w:w="266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πρός/προτί/ποτί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zu ... hin, gegen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0"/>
              <w:ind w:left="114" w:right="300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ἤτοι ὃ μὲν κλαίεσκε πρὸς οὐρανόν </w:t>
            </w:r>
            <w:r>
              <w:rPr>
                <w:sz w:val="21"/>
              </w:rPr>
              <w:t>= „Er klagte zum Himmel“ (Il. 8, 364)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360a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ὑπέρ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über, oberhalb von</w:t>
            </w:r>
          </w:p>
        </w:tc>
        <w:tc>
          <w:tcPr>
            <w:tcW w:w="2664" w:type="dxa"/>
          </w:tcPr>
          <w:p>
            <w:pPr>
              <w:pStyle w:val="TableParagraph"/>
              <w:spacing w:line="260" w:lineRule="exact" w:before="53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στῆ δ‘ ἄρ‘ ὑπὲρ κεφαλῆς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 w:before="2"/>
              <w:ind w:left="114" w:right="177"/>
              <w:rPr>
                <w:sz w:val="21"/>
              </w:rPr>
            </w:pPr>
            <w:r>
              <w:rPr>
                <w:sz w:val="21"/>
              </w:rPr>
              <w:t>„er trat hin und beugte sich über seinen Kopf“ (Il. 2,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20)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360b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ὑπέρ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über … hinaus</w:t>
            </w:r>
          </w:p>
        </w:tc>
        <w:tc>
          <w:tcPr>
            <w:tcW w:w="2664" w:type="dxa"/>
          </w:tcPr>
          <w:p>
            <w:pPr>
              <w:pStyle w:val="TableParagraph"/>
              <w:spacing w:line="260" w:lineRule="exact" w:before="53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ὑπὲρ οὐδὸν ἐβήσετο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35" w:lineRule="auto" w:before="2"/>
              <w:ind w:left="114"/>
              <w:rPr>
                <w:sz w:val="21"/>
              </w:rPr>
            </w:pPr>
            <w:r>
              <w:rPr>
                <w:sz w:val="21"/>
              </w:rPr>
              <w:t>„er ging über die Schwelle“ (Od. 7, 135)</w:t>
            </w:r>
          </w:p>
        </w:tc>
      </w:tr>
    </w:tbl>
    <w:p>
      <w:pPr>
        <w:spacing w:after="0" w:line="235" w:lineRule="auto"/>
        <w:rPr>
          <w:sz w:val="21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664"/>
        <w:gridCol w:w="2664"/>
        <w:gridCol w:w="2664"/>
      </w:tblGrid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 Präpositionen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5.3.5 + Dat. oder Akk.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361a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ἀμφί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um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0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ἀμφ‘ ἄλλῃσι ἐμάχοντο πύλῃσι </w:t>
            </w:r>
            <w:r>
              <w:rPr>
                <w:sz w:val="21"/>
              </w:rPr>
              <w:t>= „sie kämpften um andere Tore des Lagers“</w:t>
            </w:r>
          </w:p>
          <w:p>
            <w:pPr>
              <w:pStyle w:val="TableParagraph"/>
              <w:spacing w:line="251" w:lineRule="exact"/>
              <w:ind w:left="114"/>
              <w:rPr>
                <w:sz w:val="21"/>
              </w:rPr>
            </w:pPr>
            <w:r>
              <w:rPr>
                <w:sz w:val="21"/>
              </w:rPr>
              <w:t>(Il. 12, 175)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361b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ἀμφί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um … herum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 w:right="23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οἱ δ‘ ἀμφὶ Πρίαμον </w:t>
            </w:r>
            <w:r>
              <w:rPr>
                <w:sz w:val="21"/>
              </w:rPr>
              <w:t>= „die Leute um Priamos“ (Il. 3, 146)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ἀνά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(oben) auf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 w:right="23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ἀνὰ σκήπτρῳ </w:t>
            </w:r>
            <w:r>
              <w:rPr>
                <w:sz w:val="21"/>
              </w:rPr>
              <w:t>= „auf dem Stab“ (Il. 1, 15)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362b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ἀνά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63"/>
              <w:ind w:left="114" w:right="245"/>
              <w:rPr>
                <w:sz w:val="21"/>
              </w:rPr>
            </w:pPr>
            <w:r>
              <w:rPr>
                <w:sz w:val="21"/>
              </w:rPr>
              <w:t>auf … hin(auf), über … hin, entlang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ἀνὰ στρατόν </w:t>
            </w:r>
            <w:r>
              <w:rPr>
                <w:sz w:val="21"/>
              </w:rPr>
              <w:t>= „quer durch das Heer“ (Il. 10, 66)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5.3.6 + Gen., Dat. oder Akk.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363a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ἐπί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auf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ἐπ’ ἀγροῦ </w:t>
            </w:r>
            <w:r>
              <w:rPr>
                <w:sz w:val="21"/>
              </w:rPr>
              <w:t>= „auf dem Land“ (Od. 1, 190)</w:t>
            </w:r>
          </w:p>
        </w:tc>
      </w:tr>
      <w:tr>
        <w:trPr>
          <w:trHeight w:val="624" w:hRule="atLeast"/>
        </w:trPr>
        <w:tc>
          <w:tcPr>
            <w:tcW w:w="831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363b</w:t>
            </w:r>
          </w:p>
        </w:tc>
        <w:tc>
          <w:tcPr>
            <w:tcW w:w="2664" w:type="dxa"/>
          </w:tcPr>
          <w:p>
            <w:pPr>
              <w:pStyle w:val="TableParagraph"/>
              <w:spacing w:before="17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ἐπί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auf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ἐπὶ χθονί </w:t>
            </w:r>
            <w:r>
              <w:rPr>
                <w:sz w:val="21"/>
              </w:rPr>
              <w:t>= „auf der Erde“ (Il. 1, 88)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363c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ἐπί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sz w:val="21"/>
              </w:rPr>
              <w:t>zu … hin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 γὰρ ἦλθε θοὰς ἐπὶ νῆας</w:t>
            </w:r>
          </w:p>
          <w:p>
            <w:pPr>
              <w:pStyle w:val="TableParagraph"/>
              <w:spacing w:line="235" w:lineRule="auto" w:before="15"/>
              <w:ind w:left="114" w:right="67"/>
              <w:rPr>
                <w:sz w:val="21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᾿Αχαιῶν </w:t>
            </w:r>
            <w:r>
              <w:rPr>
                <w:sz w:val="21"/>
              </w:rPr>
              <w:t>= „Denn dieser </w:t>
            </w:r>
            <w:r>
              <w:rPr>
                <w:spacing w:val="-5"/>
                <w:sz w:val="21"/>
              </w:rPr>
              <w:t>kam </w:t>
            </w:r>
            <w:r>
              <w:rPr>
                <w:sz w:val="21"/>
              </w:rPr>
              <w:t>zu den schnellen Schiffen der Achäer“ (Il. 1, 12)</w:t>
            </w:r>
          </w:p>
        </w:tc>
      </w:tr>
      <w:tr>
        <w:trPr>
          <w:trHeight w:val="888" w:hRule="atLeast"/>
        </w:trPr>
        <w:tc>
          <w:tcPr>
            <w:tcW w:w="831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364a</w:t>
            </w:r>
          </w:p>
        </w:tc>
        <w:tc>
          <w:tcPr>
            <w:tcW w:w="2664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μετά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mit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3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μετὰ δμώων … πῖνε </w:t>
            </w:r>
            <w:r>
              <w:rPr>
                <w:sz w:val="21"/>
              </w:rPr>
              <w:t>= „er trank mit den Sklaven“ (Od. 16,140 f.)</w:t>
            </w:r>
          </w:p>
        </w:tc>
      </w:tr>
      <w:tr>
        <w:trPr>
          <w:trHeight w:val="1149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μετά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in(mitten), unter</w:t>
            </w:r>
          </w:p>
        </w:tc>
        <w:tc>
          <w:tcPr>
            <w:tcW w:w="2664" w:type="dxa"/>
          </w:tcPr>
          <w:p>
            <w:pPr>
              <w:pStyle w:val="TableParagraph"/>
              <w:spacing w:line="244" w:lineRule="auto" w:before="50"/>
              <w:ind w:left="114" w:right="13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Ἐγὼ μετὰ πᾶσιν ἀτιμοτάτη θεός εἰμι. </w:t>
            </w:r>
            <w:r>
              <w:rPr>
                <w:sz w:val="21"/>
              </w:rPr>
              <w:t>= „Ich bin unter allen die ungeehrteste Göt- tin.“ (Il. 1, 516)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364c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μετά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(mitten hinein) zu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Ζεὺς μετ‘ ἀμύμονας Aἰθιοπῆας ἔβη. </w:t>
            </w:r>
            <w:r>
              <w:rPr>
                <w:sz w:val="21"/>
              </w:rPr>
              <w:t>= „Zeus ging zu den vortrefflichen Äthio- pen.“ (Il. 1, 423)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365a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παρά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von … her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τεύχεα φέρουσα παρ‘ Ἡφαίστοιο </w:t>
            </w:r>
            <w:r>
              <w:rPr>
                <w:sz w:val="21"/>
              </w:rPr>
              <w:t>= „(Thetis,) die Rüstung von Hephaistos bringend“ (Il. 18, 137)</w:t>
            </w:r>
          </w:p>
        </w:tc>
      </w:tr>
      <w:tr>
        <w:trPr>
          <w:trHeight w:val="1653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παρά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bei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 w:right="4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Mή με ἔα παρὰ νηυσὶ κύνας καταδάψαι Ἀχαιῶν </w:t>
            </w:r>
            <w:r>
              <w:rPr>
                <w:sz w:val="21"/>
              </w:rPr>
              <w:t>= “Lass nicht zu, dass bei den Schif- fen der Achäer die Hunde mich zerfleischen.“ (Il. 22, 339)</w:t>
            </w:r>
          </w:p>
        </w:tc>
      </w:tr>
      <w:tr>
        <w:trPr>
          <w:trHeight w:val="1401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365c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παρά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entlang</w:t>
            </w:r>
          </w:p>
        </w:tc>
        <w:tc>
          <w:tcPr>
            <w:tcW w:w="2664" w:type="dxa"/>
          </w:tcPr>
          <w:p>
            <w:pPr>
              <w:pStyle w:val="TableParagraph"/>
              <w:spacing w:line="249" w:lineRule="auto" w:before="50"/>
              <w:ind w:left="114" w:right="25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Bῆ δ‘ ἀκέων παρὰ θῖνα πολυφλοίσβοιο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θαλάσσης</w:t>
            </w:r>
          </w:p>
          <w:p>
            <w:pPr>
              <w:pStyle w:val="TableParagraph"/>
              <w:spacing w:line="235" w:lineRule="auto" w:before="11"/>
              <w:ind w:left="114" w:right="279"/>
              <w:jc w:val="both"/>
              <w:rPr>
                <w:sz w:val="21"/>
              </w:rPr>
            </w:pPr>
            <w:r>
              <w:rPr>
                <w:sz w:val="21"/>
              </w:rPr>
              <w:t>= „Schweigend ging er am Ufer des laut rauschenden Meeres entlang.“ (Il. 1, 34)</w:t>
            </w:r>
          </w:p>
        </w:tc>
      </w:tr>
    </w:tbl>
    <w:p>
      <w:pPr>
        <w:spacing w:after="0" w:line="235" w:lineRule="auto"/>
        <w:jc w:val="both"/>
        <w:rPr>
          <w:sz w:val="21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664"/>
        <w:gridCol w:w="2664"/>
        <w:gridCol w:w="2664"/>
      </w:tblGrid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5.3 Präpositionen" w:id="24"/>
            <w:bookmarkEnd w:id="24"/>
            <w:r>
              <w:rPr/>
            </w:r>
            <w:r>
              <w:rPr>
                <w:b/>
                <w:sz w:val="21"/>
              </w:rPr>
              <w:t>5.3 Präpositionen</w:t>
            </w:r>
          </w:p>
        </w:tc>
      </w:tr>
      <w:tr>
        <w:trPr>
          <w:trHeight w:val="372" w:hRule="atLeast"/>
        </w:trPr>
        <w:tc>
          <w:tcPr>
            <w:tcW w:w="831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5.3.6 + Gen., Dat. oder Akk.</w:t>
            </w:r>
          </w:p>
        </w:tc>
      </w:tr>
      <w:tr>
        <w:trPr>
          <w:trHeight w:val="876" w:hRule="atLeast"/>
        </w:trPr>
        <w:tc>
          <w:tcPr>
            <w:tcW w:w="831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366a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περί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um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 w:right="119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περὶ νηὸς μάχοντο </w:t>
            </w:r>
            <w:r>
              <w:rPr>
                <w:sz w:val="21"/>
              </w:rPr>
              <w:t>= „sie kämpften um das Schiff“ (Il. 16, 1)</w:t>
            </w:r>
          </w:p>
        </w:tc>
      </w:tr>
      <w:tr>
        <w:trPr>
          <w:trHeight w:val="1641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366b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περί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um … herum</w:t>
            </w:r>
          </w:p>
        </w:tc>
        <w:tc>
          <w:tcPr>
            <w:tcW w:w="2664" w:type="dxa"/>
          </w:tcPr>
          <w:p>
            <w:pPr>
              <w:pStyle w:val="TableParagraph"/>
              <w:spacing w:line="242" w:lineRule="auto" w:before="50"/>
              <w:ind w:left="114" w:right="1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ἀνδρὶ νέῳ καὶ καλὰ περὶ χροῒ εἵματ’ ἔχοντι </w:t>
            </w:r>
            <w:r>
              <w:rPr>
                <w:sz w:val="21"/>
              </w:rPr>
              <w:t>= „(gleich) einem Jüngling, der um</w:t>
            </w:r>
          </w:p>
          <w:p>
            <w:pPr>
              <w:pStyle w:val="TableParagraph"/>
              <w:spacing w:line="235" w:lineRule="auto"/>
              <w:ind w:left="114" w:right="79"/>
              <w:rPr>
                <w:sz w:val="21"/>
              </w:rPr>
            </w:pPr>
            <w:r>
              <w:rPr>
                <w:sz w:val="21"/>
              </w:rPr>
              <w:t>den Leib herum (= am Leib) schöne Kleider trägt“ (Od. 16, 210)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366c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περί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um … herum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 w:right="11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Kύκλωπα περὶ φρένας ἤλυθεν οἶνος </w:t>
            </w:r>
            <w:r>
              <w:rPr>
                <w:sz w:val="21"/>
              </w:rPr>
              <w:t>= „Der Wein hatte die Sinne des Kyklopen umnebelt.“ (Od. 9, 362)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367a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ὑπό </w:t>
            </w:r>
            <w:r>
              <w:rPr>
                <w:sz w:val="21"/>
              </w:rPr>
              <w:t>+ Gen.</w:t>
            </w:r>
          </w:p>
        </w:tc>
        <w:tc>
          <w:tcPr>
            <w:tcW w:w="2664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14" w:val="left" w:leader="none"/>
              </w:tabs>
              <w:spacing w:line="254" w:lineRule="exact" w:before="1" w:after="0"/>
              <w:ind w:left="313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(meist beim Pass.:)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von;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27" w:val="left" w:leader="none"/>
              </w:tabs>
              <w:spacing w:line="254" w:lineRule="exact" w:before="0" w:after="0"/>
              <w:ind w:left="32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unter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 w:right="78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ὑφ’ Ἕκτορος … θνῄσκοντες πίπτωσι. </w:t>
            </w:r>
            <w:r>
              <w:rPr>
                <w:sz w:val="21"/>
              </w:rPr>
              <w:t>= „Sie, die von Hektor niederge- streckt sterben“ (Il. 1, 242)</w:t>
            </w:r>
          </w:p>
        </w:tc>
      </w:tr>
      <w:tr>
        <w:trPr>
          <w:trHeight w:val="1137" w:hRule="atLeast"/>
        </w:trPr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367b</w:t>
            </w:r>
          </w:p>
        </w:tc>
        <w:tc>
          <w:tcPr>
            <w:tcW w:w="2664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ὑπό </w:t>
            </w:r>
            <w:r>
              <w:rPr>
                <w:sz w:val="21"/>
              </w:rPr>
              <w:t>+ Dat.</w:t>
            </w:r>
          </w:p>
        </w:tc>
        <w:tc>
          <w:tcPr>
            <w:tcW w:w="2664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14" w:val="left" w:leader="none"/>
              </w:tabs>
              <w:spacing w:line="254" w:lineRule="exact" w:before="1" w:after="0"/>
              <w:ind w:left="313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unter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(wo?);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27" w:val="left" w:leader="none"/>
              </w:tabs>
              <w:spacing w:line="254" w:lineRule="exact" w:before="0" w:after="0"/>
              <w:ind w:left="326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wegen, durch</w:t>
            </w:r>
          </w:p>
        </w:tc>
        <w:tc>
          <w:tcPr>
            <w:tcW w:w="2664" w:type="dxa"/>
          </w:tcPr>
          <w:p>
            <w:pPr>
              <w:pStyle w:val="TableParagraph"/>
              <w:spacing w:before="50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σῇς ὑπὸ χερσὶ ἐμὸς πάις ὤλετο θυμόν </w:t>
            </w:r>
            <w:r>
              <w:rPr>
                <w:sz w:val="21"/>
              </w:rPr>
              <w:t>= „durch deine Hände verlor mein Sohn das Leben“ (Il. 24, 638)</w:t>
            </w:r>
          </w:p>
        </w:tc>
      </w:tr>
      <w:tr>
        <w:trPr>
          <w:trHeight w:val="1128" w:hRule="atLeast"/>
        </w:trPr>
        <w:tc>
          <w:tcPr>
            <w:tcW w:w="831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367c</w:t>
            </w:r>
          </w:p>
        </w:tc>
        <w:tc>
          <w:tcPr>
            <w:tcW w:w="2664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ὑπό </w:t>
            </w:r>
            <w:r>
              <w:rPr>
                <w:sz w:val="21"/>
              </w:rPr>
              <w:t>+ Akk.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unter (wohin?)</w:t>
            </w:r>
          </w:p>
        </w:tc>
        <w:tc>
          <w:tcPr>
            <w:tcW w:w="2664" w:type="dxa"/>
          </w:tcPr>
          <w:p>
            <w:pPr>
              <w:pStyle w:val="TableParagraph"/>
              <w:spacing w:line="235" w:lineRule="auto" w:before="57"/>
              <w:ind w:left="114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εἶμ‘ ὑπὸ γαῖαν </w:t>
            </w:r>
            <w:r>
              <w:rPr>
                <w:sz w:val="21"/>
              </w:rPr>
              <w:t>= „ich werde unter die Erde (= in die Unterwelt) gehen“</w:t>
            </w:r>
          </w:p>
          <w:p>
            <w:pPr>
              <w:pStyle w:val="TableParagraph"/>
              <w:spacing w:line="255" w:lineRule="exact"/>
              <w:ind w:left="114"/>
              <w:rPr>
                <w:sz w:val="21"/>
              </w:rPr>
            </w:pPr>
            <w:r>
              <w:rPr>
                <w:sz w:val="21"/>
              </w:rPr>
              <w:t>(Il. 18, 333)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29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9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6.1 Haus und Stadt" w:id="25"/>
            <w:bookmarkEnd w:id="25"/>
            <w:r>
              <w:rPr/>
            </w:r>
            <w:r>
              <w:rPr>
                <w:b/>
                <w:sz w:val="21"/>
              </w:rPr>
              <w:t>6.1 Haus und Stadt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δόμος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Haus</w:t>
            </w:r>
          </w:p>
        </w:tc>
        <w:tc>
          <w:tcPr>
            <w:tcW w:w="2629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domus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369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δῶμα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Haus,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Wohnung;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19" w:val="left" w:leader="none"/>
              </w:tabs>
              <w:spacing w:line="254" w:lineRule="exact" w:before="0" w:after="0"/>
              <w:ind w:left="318" w:right="0" w:hanging="20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Zimmer,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Saal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οἶκος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Haus</w:t>
            </w:r>
          </w:p>
        </w:tc>
        <w:tc>
          <w:tcPr>
            <w:tcW w:w="2629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Öko-nomie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κλισίη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Hütte, Baracke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μέγαρον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Halle, Saal; Pl.: Palast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θάλαμος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Kammer, Schlafzimmer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πόλις</w:t>
            </w:r>
            <w:r>
              <w:rPr>
                <w:rFonts w:ascii="Times New Roman" w:hAnsi="Times New Roman"/>
                <w:sz w:val="22"/>
              </w:rPr>
              <w:t>, -ιος /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πτολίεθρον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Stadt (als politische Einheit)</w:t>
            </w:r>
          </w:p>
        </w:tc>
        <w:tc>
          <w:tcPr>
            <w:tcW w:w="2629" w:type="dxa"/>
          </w:tcPr>
          <w:p>
            <w:pPr>
              <w:pStyle w:val="TableParagraph"/>
              <w:spacing w:before="18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Politik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375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ἄστυ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8"/>
              <w:ind w:left="112" w:right="219"/>
              <w:rPr>
                <w:sz w:val="21"/>
              </w:rPr>
            </w:pPr>
            <w:r>
              <w:rPr>
                <w:sz w:val="21"/>
              </w:rPr>
              <w:t>Stadt (als architektonische Einheit)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τεῖχος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Mauer</w:t>
            </w: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ὁδός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Weg</w:t>
            </w:r>
          </w:p>
        </w:tc>
        <w:tc>
          <w:tcPr>
            <w:tcW w:w="2629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Ex-odus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6.2 Zusammenleben und Gesellschaft" w:id="26"/>
            <w:bookmarkEnd w:id="26"/>
            <w:r>
              <w:rPr/>
            </w:r>
            <w:r>
              <w:rPr>
                <w:b/>
                <w:sz w:val="21"/>
              </w:rPr>
              <w:t>6.2 Zusammenleben und Gesellschaft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δῆμος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Volk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Demo-kratie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379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λαός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Volk, Truppe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Laie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(ὁ) </w:t>
            </w:r>
            <w:r>
              <w:rPr>
                <w:rFonts w:ascii="Times New Roman" w:hAnsi="Times New Roman"/>
                <w:b/>
                <w:sz w:val="22"/>
              </w:rPr>
              <w:t>φίλος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312" w:val="left" w:leader="none"/>
              </w:tabs>
              <w:spacing w:line="254" w:lineRule="exact" w:before="65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als Subst.: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Freund;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als Adj.: befreundet,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lieb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φιλέω </w:t>
            </w:r>
            <w:r>
              <w:rPr>
                <w:sz w:val="21"/>
              </w:rPr>
              <w:t>(66);</w:t>
            </w:r>
          </w:p>
          <w:p>
            <w:pPr>
              <w:pStyle w:val="TableParagraph"/>
              <w:spacing w:before="2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Philo-soph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ἑταῖρος / ἕταρος, </w:t>
            </w:r>
            <w:r>
              <w:rPr>
                <w:rFonts w:ascii="Times New Roman" w:hAnsi="Times New Roman"/>
                <w:sz w:val="22"/>
              </w:rPr>
              <w:t>-oυ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Gefährte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(ὁ) </w:t>
            </w:r>
            <w:r>
              <w:rPr>
                <w:rFonts w:ascii="Times New Roman" w:hAnsi="Times New Roman"/>
                <w:b/>
                <w:sz w:val="22"/>
              </w:rPr>
              <w:t>ξένος / ξεῖνος,</w:t>
            </w:r>
            <w:r>
              <w:rPr>
                <w:rFonts w:ascii="Times New Roman" w:hAnsi="Times New Roman"/>
                <w:b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Fremder;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18" w:val="left" w:leader="none"/>
              </w:tabs>
              <w:spacing w:line="252" w:lineRule="exact" w:before="0" w:after="0"/>
              <w:ind w:left="317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Gastfreund;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13" w:val="left" w:leader="none"/>
              </w:tabs>
              <w:spacing w:line="254" w:lineRule="exact" w:before="0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als Adj.: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fremd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Xeno-phobie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383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ἀρχή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303" w:val="left" w:leader="none"/>
              </w:tabs>
              <w:spacing w:line="254" w:lineRule="exact" w:before="59" w:after="0"/>
              <w:ind w:left="302" w:right="0" w:hanging="190"/>
              <w:jc w:val="left"/>
              <w:rPr>
                <w:sz w:val="21"/>
              </w:rPr>
            </w:pPr>
            <w:r>
              <w:rPr>
                <w:sz w:val="21"/>
              </w:rPr>
              <w:t>Anfang;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Herrschaft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Hier-archie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ἄρχω </w:t>
            </w:r>
            <w:r>
              <w:rPr>
                <w:rFonts w:ascii="Times New Roman" w:hAnsi="Times New Roman"/>
                <w:sz w:val="22"/>
              </w:rPr>
              <w:t>(+ Gen.)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herrschen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(über);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anfangen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(mit)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ἄναξ</w:t>
            </w:r>
            <w:r>
              <w:rPr>
                <w:rFonts w:ascii="Times New Roman" w:hAnsi="Times New Roman"/>
                <w:sz w:val="22"/>
              </w:rPr>
              <w:t>, ἄνακτος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Herrscher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ἀνάσσω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herrschen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ἡγεμών</w:t>
            </w:r>
            <w:r>
              <w:rPr>
                <w:rFonts w:ascii="Times New Roman" w:hAnsi="Times New Roman"/>
                <w:sz w:val="22"/>
              </w:rPr>
              <w:t>, -όνος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Anführer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(ὁ) </w:t>
            </w:r>
            <w:r>
              <w:rPr>
                <w:rFonts w:ascii="Times New Roman" w:hAnsi="Times New Roman"/>
                <w:b/>
                <w:sz w:val="22"/>
              </w:rPr>
              <w:t>βασιλεύς</w:t>
            </w:r>
            <w:r>
              <w:rPr>
                <w:rFonts w:ascii="Times New Roman" w:hAnsi="Times New Roman"/>
                <w:sz w:val="22"/>
              </w:rPr>
              <w:t>, -ῆος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König;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6" w:val="left" w:leader="none"/>
              </w:tabs>
              <w:spacing w:line="235" w:lineRule="auto" w:before="1" w:after="0"/>
              <w:ind w:left="325" w:right="772" w:hanging="213"/>
              <w:jc w:val="left"/>
              <w:rPr>
                <w:sz w:val="21"/>
              </w:rPr>
            </w:pPr>
            <w:r>
              <w:rPr>
                <w:sz w:val="21"/>
              </w:rPr>
              <w:t>als Adj.: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königlich, mächtig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3" w:hRule="atLeast"/>
        </w:trPr>
        <w:tc>
          <w:tcPr>
            <w:tcW w:w="876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389</w:t>
            </w:r>
          </w:p>
        </w:tc>
        <w:tc>
          <w:tcPr>
            <w:tcW w:w="2665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(ὁ) </w:t>
            </w:r>
            <w:r>
              <w:rPr>
                <w:rFonts w:ascii="Times New Roman" w:hAnsi="Times New Roman"/>
                <w:b/>
                <w:sz w:val="22"/>
              </w:rPr>
              <w:t>κρείων</w:t>
            </w:r>
            <w:r>
              <w:rPr>
                <w:rFonts w:ascii="Times New Roman" w:hAnsi="Times New Roman"/>
                <w:sz w:val="22"/>
              </w:rPr>
              <w:t>, -οντος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Herrscher,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Fürst;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als Adj.: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herrschend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0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εὐρὺ κρείων ᾿Αγαμέμνων</w:t>
            </w:r>
          </w:p>
          <w:p>
            <w:pPr>
              <w:pStyle w:val="TableParagraph"/>
              <w:spacing w:line="235" w:lineRule="auto" w:before="8"/>
              <w:ind w:left="112" w:right="194"/>
              <w:rPr>
                <w:sz w:val="21"/>
              </w:rPr>
            </w:pPr>
            <w:r>
              <w:rPr>
                <w:sz w:val="21"/>
              </w:rPr>
              <w:t>= „der weithin herrschende Agamemnon (Il. 1, 102)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δῶρον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Geschenk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57"/>
              <w:ind w:left="112" w:right="407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δίδωμι </w:t>
            </w:r>
            <w:r>
              <w:rPr>
                <w:sz w:val="21"/>
              </w:rPr>
              <w:t>(344); Dorothea, Theodora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κλέος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Ruhm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κλύω </w:t>
            </w:r>
            <w:r>
              <w:rPr>
                <w:sz w:val="21"/>
              </w:rPr>
              <w:t>= „hören“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κῦδος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Ruhm, Erfolg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6.3 Kleidung" w:id="27"/>
            <w:bookmarkEnd w:id="27"/>
            <w:r>
              <w:rPr/>
            </w:r>
            <w:r>
              <w:rPr>
                <w:b/>
                <w:sz w:val="21"/>
              </w:rPr>
              <w:t>6.3 Kleidung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χλαῖνα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Mantel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χιτών</w:t>
            </w:r>
            <w:r>
              <w:rPr>
                <w:rFonts w:ascii="Times New Roman" w:hAnsi="Times New Roman"/>
                <w:sz w:val="22"/>
              </w:rPr>
              <w:t>, -ῶνος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Hemd, Untergewand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εἷμα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Kleidungsstück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ἕννυμι</w:t>
            </w:r>
            <w:r>
              <w:rPr>
                <w:rFonts w:ascii="Times New Roman" w:hAnsi="Times New Roman"/>
                <w:sz w:val="22"/>
              </w:rPr>
              <w:t>, ἕσσω, ἕσσα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bekleiden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6.4 Religion" w:id="28"/>
            <w:bookmarkEnd w:id="28"/>
            <w:r>
              <w:rPr/>
            </w:r>
            <w:r>
              <w:rPr>
                <w:b/>
                <w:sz w:val="21"/>
              </w:rPr>
              <w:t>6.4 Religion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θεά</w:t>
            </w:r>
            <w:r>
              <w:rPr>
                <w:rFonts w:ascii="Times New Roman" w:hAnsi="Times New Roman"/>
                <w:sz w:val="22"/>
              </w:rPr>
              <w:t>, -ᾶς / ἡ </w:t>
            </w:r>
            <w:r>
              <w:rPr>
                <w:rFonts w:ascii="Times New Roman" w:hAnsi="Times New Roman"/>
                <w:b/>
                <w:sz w:val="22"/>
              </w:rPr>
              <w:t>θεός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Göttin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θεός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Gott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Theo-logie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399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δαίμων</w:t>
            </w:r>
            <w:r>
              <w:rPr>
                <w:rFonts w:ascii="Times New Roman" w:hAnsi="Times New Roman"/>
                <w:sz w:val="22"/>
              </w:rPr>
              <w:t>, -ονος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göttliches Wesen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ἱερός</w:t>
            </w:r>
            <w:r>
              <w:rPr>
                <w:rFonts w:ascii="Times New Roman" w:hAnsi="Times New Roman"/>
                <w:sz w:val="22"/>
              </w:rPr>
              <w:t>, -ή, -όν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heilig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Hier-archie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μάκαρ</w:t>
            </w:r>
            <w:r>
              <w:rPr>
                <w:sz w:val="21"/>
              </w:rPr>
              <w:t>, Gen. </w:t>
            </w:r>
            <w:r>
              <w:rPr>
                <w:rFonts w:ascii="Times New Roman" w:hAnsi="Times New Roman"/>
                <w:sz w:val="22"/>
              </w:rPr>
              <w:t>μάκαρος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selig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402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εὔχομαι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12" w:val="left" w:leader="none"/>
              </w:tabs>
              <w:spacing w:line="254" w:lineRule="exact" w:before="64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beten;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26" w:val="left" w:leader="none"/>
              </w:tabs>
              <w:spacing w:line="252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wünschen;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3" w:val="left" w:leader="none"/>
              </w:tabs>
              <w:spacing w:line="254" w:lineRule="exact" w:before="0" w:after="0"/>
              <w:ind w:left="312" w:right="0" w:hanging="200"/>
              <w:jc w:val="left"/>
              <w:rPr>
                <w:sz w:val="21"/>
              </w:rPr>
            </w:pPr>
            <w:r>
              <w:rPr>
                <w:sz w:val="21"/>
              </w:rPr>
              <w:t>sich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rühmen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6.5 Kampf und Militär" w:id="29"/>
            <w:bookmarkEnd w:id="29"/>
            <w:r>
              <w:rPr/>
            </w:r>
            <w:r>
              <w:rPr>
                <w:b/>
                <w:sz w:val="21"/>
              </w:rPr>
              <w:t>6.5 Kampf und Militär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πόλεμος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Krieg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polemisch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404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στρατός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Heer;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Heerlager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strategisch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μάχη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Kampf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</w:t>
            </w:r>
            <w:r>
              <w:rPr>
                <w:rFonts w:ascii="Times New Roman"/>
                <w:sz w:val="22"/>
              </w:rPr>
              <w:t>Giganto-machie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406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μάχομαι</w:t>
            </w:r>
            <w:r>
              <w:rPr>
                <w:rFonts w:ascii="Times New Roman" w:hAnsi="Times New Roman"/>
                <w:sz w:val="22"/>
              </w:rPr>
              <w:t>, μαχοῦμαι, ἐμαχεσάμην (DM)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kämpfen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νικάω</w:t>
            </w:r>
            <w:r>
              <w:rPr>
                <w:rFonts w:ascii="Times New Roman" w:hAnsi="Times New Roman"/>
                <w:sz w:val="22"/>
              </w:rPr>
              <w:t>, νικήσω, ἐνίκησα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siegen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408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87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δαμάω / δάμνημι</w:t>
            </w:r>
            <w:r>
              <w:rPr>
                <w:rFonts w:ascii="Times New Roman" w:hAnsi="Times New Roman"/>
                <w:sz w:val="22"/>
              </w:rPr>
              <w:t>, Aor. ἐδάμασσα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bezwingen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409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189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ἀμύνω</w:t>
            </w:r>
            <w:r>
              <w:rPr>
                <w:rFonts w:ascii="Times New Roman" w:hAnsi="Times New Roman"/>
                <w:sz w:val="22"/>
              </w:rPr>
              <w:t>, ἀμυνῶ/ἀμυνέω, ... ἤμυνα </w:t>
            </w:r>
            <w:r>
              <w:rPr>
                <w:sz w:val="21"/>
              </w:rPr>
              <w:t>(v. </w:t>
            </w:r>
            <w:r>
              <w:rPr>
                <w:rFonts w:ascii="Times New Roman" w:hAnsi="Times New Roman"/>
                <w:sz w:val="22"/>
              </w:rPr>
              <w:t>liquidum</w:t>
            </w:r>
            <w:r>
              <w:rPr>
                <w:sz w:val="21"/>
              </w:rPr>
              <w:t>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abwehren, fernhalten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θωρήσσω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sz w:val="21"/>
              </w:rPr>
              <w:t>Aor. </w:t>
            </w:r>
            <w:r>
              <w:rPr>
                <w:rFonts w:ascii="Times New Roman" w:hAnsi="Times New Roman"/>
                <w:sz w:val="22"/>
              </w:rPr>
              <w:t>ἐθώρηξα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265"/>
              <w:rPr>
                <w:sz w:val="21"/>
              </w:rPr>
            </w:pPr>
            <w:r>
              <w:rPr>
                <w:sz w:val="21"/>
              </w:rPr>
              <w:t>mit dem Panzer versehen, zum Kampf rüsten</w:t>
            </w:r>
          </w:p>
        </w:tc>
        <w:tc>
          <w:tcPr>
            <w:tcW w:w="2665" w:type="dxa"/>
          </w:tcPr>
          <w:p>
            <w:pPr>
              <w:pStyle w:val="TableParagraph"/>
              <w:spacing w:line="260" w:lineRule="exact"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Thorax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(= Brustkorb)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5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ὅπλον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Waffe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δόρυ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Speer, Lanze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ἔγχος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Speer, Lanze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ξίφος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Schwert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415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τεῦχος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Rüstung;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Pl.: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Waffen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νηῦς</w:t>
            </w:r>
            <w:r>
              <w:rPr>
                <w:rFonts w:ascii="Times New Roman" w:hAnsi="Times New Roman"/>
                <w:sz w:val="22"/>
              </w:rPr>
              <w:t>, Gen.: νηός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Schiff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ναῦς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αἰχμή</w:t>
            </w:r>
            <w:r>
              <w:rPr>
                <w:rFonts w:ascii="Times New Roman" w:hAnsi="Times New Roman"/>
                <w:sz w:val="22"/>
              </w:rPr>
              <w:t>, -ῆς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Lanze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αἰχμητής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/>
              <w:rPr>
                <w:sz w:val="21"/>
              </w:rPr>
            </w:pPr>
            <w:r>
              <w:rPr>
                <w:sz w:val="21"/>
              </w:rPr>
              <w:t>Lanzenschwinger, Krieger, Held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ἡνίοχος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Wagenlenker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3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3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ἥρως</w:t>
            </w:r>
            <w:r>
              <w:rPr>
                <w:rFonts w:ascii="Times New Roman" w:hAnsi="Times New Roman"/>
                <w:sz w:val="22"/>
              </w:rPr>
              <w:t>, -ωoς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Held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3"/>
              <w:ind w:left="112" w:right="1423"/>
              <w:rPr>
                <w:rFonts w:ascii="Times New Roman"/>
                <w:sz w:val="22"/>
              </w:rPr>
            </w:pPr>
            <w:r>
              <w:rPr>
                <w:sz w:val="21"/>
              </w:rPr>
              <w:t>engl. </w:t>
            </w:r>
            <w:r>
              <w:rPr>
                <w:rFonts w:ascii="Times New Roman"/>
                <w:sz w:val="22"/>
              </w:rPr>
              <w:t>hero</w:t>
            </w:r>
            <w:r>
              <w:rPr>
                <w:sz w:val="21"/>
              </w:rPr>
              <w:t>; vgl. </w:t>
            </w:r>
            <w:r>
              <w:rPr>
                <w:rFonts w:ascii="Times New Roman"/>
                <w:sz w:val="22"/>
              </w:rPr>
              <w:t>heroisch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421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ἆθλον / ἄεθλον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01" w:val="left" w:leader="none"/>
              </w:tabs>
              <w:spacing w:line="254" w:lineRule="exact" w:before="59" w:after="0"/>
              <w:ind w:left="300" w:right="0" w:hanging="188"/>
              <w:jc w:val="left"/>
              <w:rPr>
                <w:sz w:val="21"/>
              </w:rPr>
            </w:pPr>
            <w:r>
              <w:rPr>
                <w:sz w:val="21"/>
              </w:rPr>
              <w:t>Wettkampf;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26" w:val="left" w:leader="none"/>
              </w:tabs>
              <w:spacing w:line="254" w:lineRule="exact" w:before="0" w:after="0"/>
              <w:ind w:left="325" w:right="0" w:hanging="213"/>
              <w:jc w:val="left"/>
              <w:rPr>
                <w:sz w:val="21"/>
              </w:rPr>
            </w:pPr>
            <w:r>
              <w:rPr>
                <w:sz w:val="21"/>
              </w:rPr>
              <w:t>Kampfpreis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βίη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12" w:val="left" w:leader="none"/>
              </w:tabs>
              <w:spacing w:line="254" w:lineRule="exact" w:before="59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(Körper-)Kraft;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18" w:val="left" w:leader="none"/>
              </w:tabs>
              <w:spacing w:line="254" w:lineRule="exact" w:before="0" w:after="0"/>
              <w:ind w:left="317" w:right="0" w:hanging="205"/>
              <w:jc w:val="left"/>
              <w:rPr>
                <w:sz w:val="21"/>
              </w:rPr>
            </w:pPr>
            <w:r>
              <w:rPr>
                <w:sz w:val="21"/>
              </w:rPr>
              <w:t>Gewalt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βία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μένος</w:t>
            </w:r>
            <w:r>
              <w:rPr>
                <w:rFonts w:ascii="Times New Roman" w:hAnsi="Times New Roman"/>
                <w:sz w:val="22"/>
              </w:rPr>
              <w:t>, -εος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Eifer, Kampfesmut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7.1 Geographie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φύσις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Natur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Physik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γαῖα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Erde, Land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γῆ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αἶα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Erde, Land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ἄρουρα</w:t>
            </w:r>
            <w:r>
              <w:rPr>
                <w:rFonts w:ascii="Times New Roman" w:hAnsi="Times New Roman"/>
                <w:sz w:val="22"/>
              </w:rPr>
              <w:t>, -ας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Erde, Land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4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428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(ἡ) </w:t>
            </w:r>
            <w:r>
              <w:rPr>
                <w:rFonts w:ascii="Times New Roman" w:hAnsi="Times New Roman"/>
                <w:b/>
                <w:sz w:val="22"/>
              </w:rPr>
              <w:t>πατρίς</w:t>
            </w:r>
            <w:r>
              <w:rPr>
                <w:rFonts w:ascii="Times New Roman" w:hAnsi="Times New Roman"/>
                <w:sz w:val="22"/>
              </w:rPr>
              <w:t>, -ίδος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12" w:val="left" w:leader="none"/>
              </w:tabs>
              <w:spacing w:line="254" w:lineRule="exact" w:before="0" w:after="0"/>
              <w:ind w:left="311" w:right="0" w:hanging="199"/>
              <w:jc w:val="left"/>
              <w:rPr>
                <w:sz w:val="21"/>
              </w:rPr>
            </w:pPr>
            <w:r>
              <w:rPr>
                <w:sz w:val="21"/>
              </w:rPr>
              <w:t>als Adj.: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heimatlich;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326" w:val="left" w:leader="none"/>
              </w:tabs>
              <w:spacing w:line="235" w:lineRule="auto" w:before="2" w:after="0"/>
              <w:ind w:left="280" w:right="697" w:hanging="168"/>
              <w:jc w:val="left"/>
              <w:rPr>
                <w:sz w:val="21"/>
              </w:rPr>
            </w:pPr>
            <w:r>
              <w:rPr>
                <w:sz w:val="21"/>
              </w:rPr>
              <w:t>als Subst.: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Heimat- land,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Vaterland</w:t>
            </w:r>
          </w:p>
        </w:tc>
        <w:tc>
          <w:tcPr>
            <w:tcW w:w="2665" w:type="dxa"/>
          </w:tcPr>
          <w:p>
            <w:pPr>
              <w:pStyle w:val="TableParagraph"/>
              <w:spacing w:line="242" w:lineRule="auto" w:before="59"/>
              <w:ind w:left="112" w:right="64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Nom.: </w:t>
            </w:r>
            <w:r>
              <w:rPr>
                <w:rFonts w:ascii="Times New Roman" w:hAnsi="Times New Roman"/>
                <w:sz w:val="22"/>
              </w:rPr>
              <w:t>πατρὶς ἄρουρα </w:t>
            </w:r>
            <w:r>
              <w:rPr>
                <w:sz w:val="21"/>
              </w:rPr>
              <w:t>Gen.: </w:t>
            </w:r>
            <w:r>
              <w:rPr>
                <w:rFonts w:ascii="Times New Roman" w:hAnsi="Times New Roman"/>
                <w:sz w:val="22"/>
              </w:rPr>
              <w:t>πατρίδος αἴης </w:t>
            </w:r>
            <w:r>
              <w:rPr>
                <w:sz w:val="21"/>
              </w:rPr>
              <w:t>Dat.: </w:t>
            </w:r>
            <w:r>
              <w:rPr>
                <w:rFonts w:ascii="Times New Roman" w:hAnsi="Times New Roman"/>
                <w:sz w:val="22"/>
              </w:rPr>
              <w:t>πατρίδι γαίῃ </w:t>
            </w:r>
            <w:r>
              <w:rPr>
                <w:sz w:val="21"/>
              </w:rPr>
              <w:t>Akk.: </w:t>
            </w:r>
            <w:r>
              <w:rPr>
                <w:rFonts w:ascii="Times New Roman" w:hAnsi="Times New Roman"/>
                <w:sz w:val="22"/>
              </w:rPr>
              <w:t>πατρίδα γαῖαν</w:t>
            </w:r>
          </w:p>
        </w:tc>
      </w:tr>
    </w:tbl>
    <w:p>
      <w:pPr>
        <w:spacing w:after="0" w:line="242" w:lineRule="auto"/>
        <w:rPr>
          <w:rFonts w:ascii="Times New Roman" w:hAnsi="Times New Roman"/>
          <w:sz w:val="22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7.1 Geographie" w:id="30"/>
            <w:bookmarkEnd w:id="30"/>
            <w:r>
              <w:rPr/>
            </w:r>
            <w:r>
              <w:rPr>
                <w:b/>
                <w:sz w:val="21"/>
              </w:rPr>
              <w:t>7.1 Geographie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429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πεδίον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Ebene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νῆσος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Insel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die </w:t>
            </w:r>
            <w:r>
              <w:rPr>
                <w:rFonts w:ascii="Times New Roman"/>
                <w:sz w:val="22"/>
              </w:rPr>
              <w:t>Pelopon-nes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ὕδωρ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Wasser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Hydrant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ποταμός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Fluss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Hippo-potamus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πόντος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Meer, hohe See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θάλασσα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Meer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ἅλς</w:t>
            </w:r>
            <w:r>
              <w:rPr>
                <w:rFonts w:ascii="Times New Roman" w:hAnsi="Times New Roman"/>
                <w:sz w:val="22"/>
              </w:rPr>
              <w:t>, ἁλός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Meer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wörtl. „Salzflut“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κῦμα</w:t>
            </w:r>
            <w:r>
              <w:rPr>
                <w:rFonts w:ascii="Times New Roman" w:hAnsi="Times New Roman"/>
                <w:sz w:val="22"/>
              </w:rPr>
              <w:t>, -ατος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Welle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τὸ </w:t>
            </w:r>
            <w:r>
              <w:rPr>
                <w:rFonts w:ascii="Times New Roman" w:hAnsi="Times New Roman"/>
                <w:b/>
                <w:sz w:val="22"/>
              </w:rPr>
              <w:t>πῦρ</w:t>
            </w:r>
            <w:r>
              <w:rPr>
                <w:rFonts w:ascii="Times New Roman" w:hAnsi="Times New Roman"/>
                <w:sz w:val="22"/>
              </w:rPr>
              <w:t>, πυρός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Feuer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Pyro-mane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ἠέλιος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Sonne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</w:t>
            </w:r>
            <w:r>
              <w:rPr>
                <w:rFonts w:ascii="Times New Roman" w:hAnsi="Times New Roman"/>
                <w:sz w:val="22"/>
              </w:rPr>
              <w:t>ἥλιος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439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ἄνεμος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Wind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2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440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0"/>
              <w:ind w:left="113" w:right="34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πνέω/πνείω</w:t>
            </w:r>
            <w:r>
              <w:rPr>
                <w:rFonts w:ascii="Times New Roman" w:hAnsi="Times New Roman"/>
                <w:sz w:val="22"/>
              </w:rPr>
              <w:t>, πνεύσομαι, ἔπνευσα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wehen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χρυσός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Gold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Chrys-antheme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χρύσε(ι)ος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golden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ἄργυρος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Silber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argentum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ἀργύρεος</w:t>
            </w:r>
            <w:r>
              <w:rPr>
                <w:rFonts w:ascii="Times New Roman" w:hAnsi="Times New Roman"/>
                <w:sz w:val="22"/>
              </w:rPr>
              <w:t>, 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silbern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χαλκός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Bronze, Kupfer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Chalko-lithikum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χάλκε(ι)ος, </w:t>
            </w:r>
            <w:r>
              <w:rPr>
                <w:rFonts w:ascii="Times New Roman" w:hAnsi="Times New Roman"/>
                <w:sz w:val="22"/>
              </w:rPr>
              <w:t>-η,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bronzen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ἅλς</w:t>
            </w:r>
            <w:r>
              <w:rPr>
                <w:rFonts w:ascii="Times New Roman" w:hAnsi="Times New Roman"/>
                <w:sz w:val="22"/>
              </w:rPr>
              <w:t>, ἁλός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Salz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ἡ ἅλς </w:t>
            </w:r>
            <w:r>
              <w:rPr>
                <w:sz w:val="21"/>
              </w:rPr>
              <w:t>(435)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7.2 Tiere" w:id="31"/>
            <w:bookmarkEnd w:id="31"/>
            <w:r>
              <w:rPr/>
            </w:r>
            <w:r>
              <w:rPr>
                <w:b/>
                <w:sz w:val="21"/>
              </w:rPr>
              <w:t>7.2 Tiere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ὁ/ἡ </w:t>
            </w:r>
            <w:r>
              <w:rPr>
                <w:rFonts w:ascii="Times New Roman" w:hAnsi="Times New Roman"/>
                <w:b/>
                <w:sz w:val="22"/>
              </w:rPr>
              <w:t>βοῦς</w:t>
            </w:r>
            <w:r>
              <w:rPr>
                <w:rFonts w:ascii="Times New Roman" w:hAnsi="Times New Roman"/>
                <w:sz w:val="22"/>
              </w:rPr>
              <w:t>, βοός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Rind, Kuh, Ochse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lat. </w:t>
            </w:r>
            <w:r>
              <w:rPr>
                <w:rFonts w:ascii="Times New Roman"/>
                <w:sz w:val="22"/>
              </w:rPr>
              <w:t>bos, bovis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ὁ/ἡ </w:t>
            </w:r>
            <w:r>
              <w:rPr>
                <w:rFonts w:ascii="Times New Roman" w:hAnsi="Times New Roman"/>
                <w:b/>
                <w:sz w:val="22"/>
              </w:rPr>
              <w:t>ἵππος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Pferd, Stute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/>
                <w:sz w:val="22"/>
              </w:rPr>
              <w:t>Hippo-drom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κύων</w:t>
            </w:r>
            <w:r>
              <w:rPr>
                <w:rFonts w:ascii="Times New Roman" w:hAnsi="Times New Roman"/>
                <w:sz w:val="22"/>
              </w:rPr>
              <w:t>, κυνός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Hund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λέων</w:t>
            </w:r>
            <w:r>
              <w:rPr>
                <w:rFonts w:ascii="Times New Roman" w:hAnsi="Times New Roman"/>
                <w:sz w:val="22"/>
              </w:rPr>
              <w:t>, λέοντος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Löwe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Chamä-leon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οἰωνός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Vogel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8 Epitheta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αἰγίοχος</w:t>
            </w:r>
            <w:r>
              <w:rPr>
                <w:rFonts w:ascii="Times New Roman" w:hAnsi="Times New Roman"/>
                <w:sz w:val="22"/>
              </w:rPr>
              <w:t>, -oν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ägishaltend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Zeus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νεφεληγερέτα</w:t>
            </w:r>
            <w:r>
              <w:rPr>
                <w:rFonts w:ascii="Times New Roman" w:hAnsi="Times New Roman"/>
                <w:sz w:val="22"/>
              </w:rPr>
              <w:t>, -αο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Wolkensammler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Zeus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λευκώλενος</w:t>
            </w:r>
            <w:r>
              <w:rPr>
                <w:rFonts w:ascii="Times New Roman" w:hAnsi="Times New Roman"/>
                <w:sz w:val="22"/>
              </w:rPr>
              <w:t>, -oν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weißarmig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Hera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rFonts w:ascii="Times New Roman" w:hAnsi="Times New Roman"/>
                <w:b/>
                <w:sz w:val="22"/>
              </w:rPr>
              <w:t>πότνια </w:t>
            </w:r>
            <w:r>
              <w:rPr>
                <w:sz w:val="21"/>
              </w:rPr>
              <w:t>(nur fem.)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herrschend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Hera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γλαυκῶπις</w:t>
            </w:r>
            <w:r>
              <w:rPr>
                <w:rFonts w:ascii="Times New Roman" w:hAnsi="Times New Roman"/>
                <w:sz w:val="22"/>
              </w:rPr>
              <w:t>, -ιδος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eulenäugig, glanzäugig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Athene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458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ἐν(ν)οσίγαιος</w:t>
            </w:r>
            <w:r>
              <w:rPr>
                <w:rFonts w:ascii="Times New Roman" w:hAnsi="Times New Roman"/>
                <w:sz w:val="22"/>
              </w:rPr>
              <w:t>, -ου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der Erderschütterer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Poseidon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459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πολύμητις</w:t>
            </w:r>
            <w:r>
              <w:rPr>
                <w:rFonts w:ascii="Times New Roman" w:hAnsi="Times New Roman"/>
                <w:sz w:val="22"/>
              </w:rPr>
              <w:t>, -ιος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listenreich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Odysseus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πολύτλας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vielduldend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Odysseus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περίφρων</w:t>
            </w:r>
            <w:r>
              <w:rPr>
                <w:rFonts w:ascii="Times New Roman" w:hAnsi="Times New Roman"/>
                <w:sz w:val="22"/>
              </w:rPr>
              <w:t>, -ονος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umsichtig, klug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Penelope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519" w:top="980" w:bottom="700" w:left="1420" w:right="13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59"/>
              <w:ind w:left="113"/>
              <w:rPr>
                <w:b/>
                <w:sz w:val="21"/>
              </w:rPr>
            </w:pPr>
            <w:bookmarkStart w:name="8 Epitheta" w:id="32"/>
            <w:bookmarkEnd w:id="32"/>
            <w:r>
              <w:rPr/>
            </w:r>
            <w:r>
              <w:rPr>
                <w:b/>
                <w:sz w:val="21"/>
              </w:rPr>
              <w:t>8 Epitheta</w:t>
            </w:r>
          </w:p>
        </w:tc>
      </w:tr>
      <w:tr>
        <w:trPr>
          <w:trHeight w:val="624" w:hRule="atLeast"/>
        </w:trPr>
        <w:tc>
          <w:tcPr>
            <w:tcW w:w="876" w:type="dxa"/>
          </w:tcPr>
          <w:p>
            <w:pPr>
              <w:pStyle w:val="TableParagraph"/>
              <w:spacing w:before="17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462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χαλκοχίτων</w:t>
            </w:r>
            <w:r>
              <w:rPr>
                <w:rFonts w:ascii="Times New Roman" w:hAnsi="Times New Roman"/>
                <w:sz w:val="22"/>
              </w:rPr>
              <w:t>, -ωνος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174"/>
              <w:rPr>
                <w:sz w:val="21"/>
              </w:rPr>
            </w:pPr>
            <w:r>
              <w:rPr>
                <w:sz w:val="21"/>
              </w:rPr>
              <w:t>einen bronzenen Brustpan- zer tragend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179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die </w:t>
            </w:r>
            <w:r>
              <w:rPr>
                <w:rFonts w:ascii="Times New Roman" w:hAnsi="Times New Roman"/>
                <w:sz w:val="22"/>
              </w:rPr>
              <w:t>Achäer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463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ἱππόδαμος</w:t>
            </w:r>
            <w:r>
              <w:rPr>
                <w:rFonts w:ascii="Times New Roman" w:hAnsi="Times New Roman"/>
                <w:sz w:val="22"/>
              </w:rPr>
              <w:t>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Rosse bändigend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/>
                <w:sz w:val="22"/>
              </w:rPr>
            </w:pPr>
            <w:r>
              <w:rPr>
                <w:sz w:val="21"/>
              </w:rPr>
              <w:t>die </w:t>
            </w:r>
            <w:r>
              <w:rPr>
                <w:rFonts w:ascii="Times New Roman"/>
                <w:sz w:val="22"/>
              </w:rPr>
              <w:t>Troer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δῖος</w:t>
            </w:r>
            <w:r>
              <w:rPr>
                <w:rFonts w:ascii="Times New Roman" w:hAnsi="Times New Roman"/>
                <w:sz w:val="22"/>
              </w:rPr>
              <w:t>, -α, -ον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edel, göttlich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Achill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465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διογενής</w:t>
            </w:r>
            <w:r>
              <w:rPr>
                <w:rFonts w:ascii="Times New Roman" w:hAnsi="Times New Roman"/>
                <w:sz w:val="22"/>
              </w:rPr>
              <w:t>, -ές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von Zeus abstammend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Patroklos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πεπνυμένος</w:t>
            </w:r>
            <w:r>
              <w:rPr>
                <w:rFonts w:ascii="Times New Roman" w:hAnsi="Times New Roman"/>
                <w:sz w:val="22"/>
              </w:rPr>
              <w:t>, -η, -oν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verständig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Telemach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1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467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ἀρηίφιλος</w:t>
            </w:r>
            <w:r>
              <w:rPr>
                <w:rFonts w:ascii="Times New Roman" w:hAnsi="Times New Roman"/>
                <w:sz w:val="22"/>
              </w:rPr>
              <w:t>, -oν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von Ares geliebt, tapfer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51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Menelaos</w:t>
            </w:r>
          </w:p>
        </w:tc>
      </w:tr>
      <w:tr>
        <w:trPr>
          <w:trHeight w:val="876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468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πτερόεις</w:t>
            </w:r>
            <w:r>
              <w:rPr>
                <w:rFonts w:ascii="Times New Roman" w:hAnsi="Times New Roman"/>
                <w:sz w:val="22"/>
              </w:rPr>
              <w:t>, -εσσα, -εν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geflügelt, gefiedert</w:t>
            </w:r>
          </w:p>
        </w:tc>
        <w:tc>
          <w:tcPr>
            <w:tcW w:w="2665" w:type="dxa"/>
          </w:tcPr>
          <w:p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ἔπεα πτερόεντα</w:t>
            </w:r>
          </w:p>
          <w:p>
            <w:pPr>
              <w:pStyle w:val="TableParagraph"/>
              <w:spacing w:line="235" w:lineRule="auto" w:before="9"/>
              <w:ind w:left="112"/>
              <w:rPr>
                <w:sz w:val="21"/>
              </w:rPr>
            </w:pPr>
            <w:r>
              <w:rPr>
                <w:sz w:val="21"/>
              </w:rPr>
              <w:t>(d. h., die Worte fliegen wie Pfeile zu ihrem Ziel)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9. Namen" w:id="33"/>
            <w:bookmarkEnd w:id="33"/>
            <w:r>
              <w:rPr/>
            </w:r>
            <w:r>
              <w:rPr>
                <w:b/>
                <w:sz w:val="21"/>
              </w:rPr>
              <w:t>9. Namen</w:t>
            </w:r>
          </w:p>
        </w:tc>
      </w:tr>
      <w:tr>
        <w:trPr>
          <w:trHeight w:val="873" w:hRule="atLeast"/>
        </w:trPr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469</w:t>
            </w:r>
          </w:p>
        </w:tc>
        <w:tc>
          <w:tcPr>
            <w:tcW w:w="2665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Ζεύς</w:t>
            </w:r>
            <w:r>
              <w:rPr>
                <w:rFonts w:ascii="Times New Roman" w:hAnsi="Times New Roman"/>
                <w:sz w:val="22"/>
              </w:rPr>
              <w:t>, Διός/Ζηνός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Zeus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2" w:right="73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Διὸς δ᾿ ἐτελείετο βουλή </w:t>
            </w:r>
            <w:r>
              <w:rPr>
                <w:sz w:val="21"/>
              </w:rPr>
              <w:t>(Il.1, 5) = „Der Wille des Zeus ging in Erfüllung.“</w:t>
            </w:r>
          </w:p>
        </w:tc>
      </w:tr>
      <w:tr>
        <w:trPr>
          <w:trHeight w:val="636" w:hRule="atLeast"/>
        </w:trPr>
        <w:tc>
          <w:tcPr>
            <w:tcW w:w="876" w:type="dxa"/>
          </w:tcPr>
          <w:p>
            <w:pPr>
              <w:pStyle w:val="TableParagraph"/>
              <w:spacing w:before="189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470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῞Ηρη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Hera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λευκώλενος </w:t>
            </w:r>
            <w:r>
              <w:rPr>
                <w:sz w:val="21"/>
              </w:rPr>
              <w:t>= „weißarmig“;</w:t>
            </w:r>
          </w:p>
          <w:p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βοῶπις </w:t>
            </w:r>
            <w:r>
              <w:rPr>
                <w:sz w:val="21"/>
              </w:rPr>
              <w:t>= „kuhäugig“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471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Ὠκεανός</w:t>
            </w:r>
            <w:r>
              <w:rPr>
                <w:rFonts w:ascii="Times New Roman" w:hAnsi="Times New Roman"/>
                <w:sz w:val="22"/>
              </w:rPr>
              <w:t>, -οῦ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Okeanos (Weltmeer)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472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Ἠώς</w:t>
            </w:r>
            <w:r>
              <w:rPr>
                <w:rFonts w:ascii="Times New Roman" w:hAnsi="Times New Roman"/>
                <w:sz w:val="22"/>
              </w:rPr>
              <w:t>, Ἠοῦς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Eos (Morgenröte)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sz w:val="21"/>
              </w:rPr>
              <w:t>vgl. </w:t>
            </w:r>
            <w:r>
              <w:rPr>
                <w:rFonts w:ascii="Times New Roman" w:hAnsi="Times New Roman"/>
                <w:sz w:val="22"/>
              </w:rPr>
              <w:t>ἠώς </w:t>
            </w:r>
            <w:r>
              <w:rPr>
                <w:sz w:val="21"/>
              </w:rPr>
              <w:t>(319)</w:t>
            </w:r>
          </w:p>
        </w:tc>
      </w:tr>
      <w:tr>
        <w:trPr>
          <w:trHeight w:val="888" w:hRule="atLeast"/>
        </w:trPr>
        <w:tc>
          <w:tcPr>
            <w:tcW w:w="87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473</w:t>
            </w:r>
          </w:p>
        </w:tc>
        <w:tc>
          <w:tcPr>
            <w:tcW w:w="2665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οἱ </w:t>
            </w:r>
            <w:r>
              <w:rPr>
                <w:rFonts w:ascii="Times New Roman" w:hAnsi="Times New Roman"/>
                <w:b/>
                <w:sz w:val="22"/>
              </w:rPr>
              <w:t>Ἀχαιοί</w:t>
            </w:r>
            <w:r>
              <w:rPr>
                <w:rFonts w:ascii="Times New Roman" w:hAnsi="Times New Roman"/>
                <w:sz w:val="22"/>
              </w:rPr>
              <w:t>, -ῶν</w:t>
            </w:r>
          </w:p>
        </w:tc>
        <w:tc>
          <w:tcPr>
            <w:tcW w:w="2665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die Achäer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homerische Formel:</w:t>
            </w:r>
          </w:p>
          <w:p>
            <w:pPr>
              <w:pStyle w:val="TableParagraph"/>
              <w:spacing w:line="260" w:lineRule="exact" w:before="3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κάρη κομόωντες Ἀχαιοί</w:t>
            </w:r>
            <w:r>
              <w:rPr>
                <w:rFonts w:ascii="Times New Roman" w:hAnsi="Times New Roman"/>
                <w:spacing w:val="-27"/>
                <w:sz w:val="22"/>
              </w:rPr>
              <w:t> </w:t>
            </w:r>
            <w:r>
              <w:rPr>
                <w:sz w:val="21"/>
              </w:rPr>
              <w:t>=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„die langhaarigen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Achäer“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474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Ἀχιλ(λ)εύς, </w:t>
            </w:r>
            <w:r>
              <w:rPr>
                <w:rFonts w:ascii="Times New Roman" w:hAnsi="Times New Roman"/>
                <w:sz w:val="22"/>
              </w:rPr>
              <w:t>᾿Αχιλ(λ)ῆος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Achill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δῖος </w:t>
            </w:r>
            <w:r>
              <w:rPr>
                <w:sz w:val="21"/>
              </w:rPr>
              <w:t>= „göttlich, edel“</w:t>
            </w:r>
          </w:p>
        </w:tc>
      </w:tr>
      <w:tr>
        <w:trPr>
          <w:trHeight w:val="1140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475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8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Ἀγαμέμνων</w:t>
            </w:r>
            <w:r>
              <w:rPr>
                <w:rFonts w:ascii="Times New Roman" w:hAnsi="Times New Roman"/>
                <w:sz w:val="22"/>
              </w:rPr>
              <w:t>, -ονος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Agamemnon</w:t>
            </w:r>
          </w:p>
        </w:tc>
        <w:tc>
          <w:tcPr>
            <w:tcW w:w="2665" w:type="dxa"/>
          </w:tcPr>
          <w:p>
            <w:pPr>
              <w:pStyle w:val="TableParagraph"/>
              <w:spacing w:line="235" w:lineRule="auto" w:before="63"/>
              <w:ind w:left="112" w:right="529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εὐρὺ κρείων </w:t>
            </w:r>
            <w:r>
              <w:rPr>
                <w:sz w:val="21"/>
              </w:rPr>
              <w:t>= </w:t>
            </w:r>
            <w:r>
              <w:rPr>
                <w:spacing w:val="-4"/>
                <w:sz w:val="21"/>
              </w:rPr>
              <w:t>„weithin </w:t>
            </w:r>
            <w:r>
              <w:rPr>
                <w:sz w:val="21"/>
              </w:rPr>
              <w:t>herrschend“,</w:t>
            </w:r>
          </w:p>
          <w:p>
            <w:pPr>
              <w:pStyle w:val="TableParagraph"/>
              <w:spacing w:line="235" w:lineRule="auto" w:before="8"/>
              <w:ind w:left="112" w:right="6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ἄναξ ἀνδρῶν </w:t>
            </w:r>
            <w:r>
              <w:rPr>
                <w:sz w:val="21"/>
              </w:rPr>
              <w:t>„der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Herrscher der Männer“</w:t>
            </w:r>
          </w:p>
        </w:tc>
      </w:tr>
      <w:tr>
        <w:trPr>
          <w:trHeight w:val="372" w:hRule="atLeast"/>
        </w:trPr>
        <w:tc>
          <w:tcPr>
            <w:tcW w:w="876" w:type="dxa"/>
          </w:tcPr>
          <w:p>
            <w:pPr>
              <w:pStyle w:val="TableParagraph"/>
              <w:spacing w:before="5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476</w:t>
            </w:r>
          </w:p>
        </w:tc>
        <w:tc>
          <w:tcPr>
            <w:tcW w:w="2665" w:type="dxa"/>
          </w:tcPr>
          <w:p>
            <w:pPr>
              <w:pStyle w:val="TableParagraph"/>
              <w:spacing w:before="57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Ὀδυσ(σ)εύς, </w:t>
            </w:r>
            <w:r>
              <w:rPr>
                <w:rFonts w:ascii="Times New Roman" w:hAnsi="Times New Roman"/>
                <w:sz w:val="22"/>
              </w:rPr>
              <w:t>-ῆος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64"/>
              <w:ind w:left="112"/>
              <w:rPr>
                <w:sz w:val="21"/>
              </w:rPr>
            </w:pPr>
            <w:r>
              <w:rPr>
                <w:sz w:val="21"/>
              </w:rPr>
              <w:t>Odysseus</w:t>
            </w:r>
          </w:p>
        </w:tc>
        <w:tc>
          <w:tcPr>
            <w:tcW w:w="2665" w:type="dxa"/>
          </w:tcPr>
          <w:p>
            <w:pPr>
              <w:pStyle w:val="TableParagraph"/>
              <w:spacing w:before="5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πολύμητις </w:t>
            </w:r>
            <w:r>
              <w:rPr>
                <w:sz w:val="21"/>
              </w:rPr>
              <w:t>= „einfallsreich“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477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73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ἡ </w:t>
            </w:r>
            <w:r>
              <w:rPr>
                <w:rFonts w:ascii="Times New Roman" w:hAnsi="Times New Roman"/>
                <w:b/>
                <w:sz w:val="22"/>
              </w:rPr>
              <w:t>Πηνελόπεια</w:t>
            </w:r>
            <w:r>
              <w:rPr>
                <w:rFonts w:ascii="Times New Roman" w:hAnsi="Times New Roman"/>
                <w:sz w:val="22"/>
              </w:rPr>
              <w:t>, -ας / ἡ </w:t>
            </w:r>
            <w:r>
              <w:rPr>
                <w:rFonts w:ascii="Times New Roman" w:hAnsi="Times New Roman"/>
                <w:b/>
                <w:sz w:val="22"/>
              </w:rPr>
              <w:t>Πηνελόπη</w:t>
            </w:r>
            <w:r>
              <w:rPr>
                <w:rFonts w:ascii="Times New Roman" w:hAnsi="Times New Roman"/>
                <w:sz w:val="22"/>
              </w:rPr>
              <w:t>, -ης</w:t>
            </w:r>
          </w:p>
        </w:tc>
        <w:tc>
          <w:tcPr>
            <w:tcW w:w="2665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Penelope</w:t>
            </w:r>
          </w:p>
        </w:tc>
        <w:tc>
          <w:tcPr>
            <w:tcW w:w="2665" w:type="dxa"/>
          </w:tcPr>
          <w:p>
            <w:pPr>
              <w:pStyle w:val="TableParagraph"/>
              <w:spacing w:before="189"/>
              <w:ind w:left="112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περίφρων </w:t>
            </w:r>
            <w:r>
              <w:rPr>
                <w:sz w:val="21"/>
              </w:rPr>
              <w:t>= „umsichtig“</w:t>
            </w:r>
          </w:p>
        </w:tc>
      </w:tr>
    </w:tbl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665"/>
        <w:gridCol w:w="2665"/>
        <w:gridCol w:w="2665"/>
      </w:tblGrid>
      <w:tr>
        <w:trPr>
          <w:trHeight w:val="372" w:hRule="atLeast"/>
        </w:trPr>
        <w:tc>
          <w:tcPr>
            <w:tcW w:w="876" w:type="dxa"/>
            <w:shd w:val="clear" w:color="auto" w:fill="DAE3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5" w:type="dxa"/>
            <w:gridSpan w:val="3"/>
            <w:shd w:val="clear" w:color="auto" w:fill="DAE3E8"/>
          </w:tcPr>
          <w:p>
            <w:pPr>
              <w:pStyle w:val="TableParagraph"/>
              <w:spacing w:before="64"/>
              <w:ind w:left="113"/>
              <w:rPr>
                <w:b/>
                <w:sz w:val="21"/>
              </w:rPr>
            </w:pPr>
            <w:bookmarkStart w:name="10. Patronymika" w:id="34"/>
            <w:bookmarkEnd w:id="34"/>
            <w:r>
              <w:rPr/>
            </w:r>
            <w:r>
              <w:rPr>
                <w:b/>
                <w:sz w:val="21"/>
              </w:rPr>
              <w:t>10. Patronymika</w:t>
            </w:r>
          </w:p>
        </w:tc>
      </w:tr>
      <w:tr>
        <w:trPr>
          <w:trHeight w:val="1389" w:hRule="atLeast"/>
        </w:trPr>
        <w:tc>
          <w:tcPr>
            <w:tcW w:w="8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478</w:t>
            </w:r>
          </w:p>
        </w:tc>
        <w:tc>
          <w:tcPr>
            <w:tcW w:w="2665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Ἀτρεΐδης</w:t>
            </w:r>
            <w:r>
              <w:rPr>
                <w:rFonts w:ascii="Times New Roman" w:hAnsi="Times New Roman"/>
                <w:sz w:val="22"/>
              </w:rPr>
              <w:t>, -αο (Vokativ: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-δη)</w:t>
            </w:r>
          </w:p>
        </w:tc>
        <w:tc>
          <w:tcPr>
            <w:tcW w:w="2665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12"/>
              <w:rPr>
                <w:sz w:val="21"/>
              </w:rPr>
            </w:pPr>
            <w:r>
              <w:rPr>
                <w:sz w:val="21"/>
              </w:rPr>
              <w:t>der Atreide/Atride (Sohn des Atreus, ohne Eigennamen fast immer Agamemnon, nicht Menelaos)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2" w:right="207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2"/>
              </w:rPr>
              <w:t>᾿Ατρεΐδης τε ἄναξ ἀνδρῶν καὶ δῖος ᾿Αχιλλεύς </w:t>
            </w:r>
            <w:r>
              <w:rPr>
                <w:sz w:val="21"/>
              </w:rPr>
              <w:t>(Il.1, 7)</w:t>
            </w:r>
          </w:p>
          <w:p>
            <w:pPr>
              <w:pStyle w:val="TableParagraph"/>
              <w:spacing w:line="235" w:lineRule="auto"/>
              <w:ind w:left="112" w:right="168"/>
              <w:jc w:val="both"/>
              <w:rPr>
                <w:sz w:val="21"/>
              </w:rPr>
            </w:pPr>
            <w:r>
              <w:rPr>
                <w:sz w:val="21"/>
              </w:rPr>
              <w:t>= „Der Sohn des Atreus,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der Herrscher der Männer, und der edle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Achill.</w:t>
            </w: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479</w:t>
            </w:r>
          </w:p>
        </w:tc>
        <w:tc>
          <w:tcPr>
            <w:tcW w:w="2665" w:type="dxa"/>
          </w:tcPr>
          <w:p>
            <w:pPr>
              <w:pStyle w:val="TableParagraph"/>
              <w:spacing w:line="249" w:lineRule="auto" w:before="55"/>
              <w:ind w:left="113" w:right="9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Κρονίδης</w:t>
            </w:r>
            <w:r>
              <w:rPr>
                <w:rFonts w:ascii="Times New Roman" w:hAnsi="Times New Roman"/>
                <w:sz w:val="22"/>
              </w:rPr>
              <w:t>, -αο / ὁ </w:t>
            </w:r>
            <w:r>
              <w:rPr>
                <w:rFonts w:ascii="Times New Roman" w:hAnsi="Times New Roman"/>
                <w:b/>
                <w:sz w:val="22"/>
              </w:rPr>
              <w:t>Κρονίων</w:t>
            </w:r>
            <w:r>
              <w:rPr>
                <w:rFonts w:ascii="Times New Roman" w:hAnsi="Times New Roman"/>
                <w:sz w:val="22"/>
              </w:rPr>
              <w:t>, -ωνος</w:t>
            </w:r>
          </w:p>
        </w:tc>
        <w:tc>
          <w:tcPr>
            <w:tcW w:w="2665" w:type="dxa"/>
          </w:tcPr>
          <w:p>
            <w:pPr>
              <w:pStyle w:val="TableParagraph"/>
              <w:spacing w:line="254" w:lineRule="exact" w:before="68"/>
              <w:ind w:left="112"/>
              <w:rPr>
                <w:sz w:val="21"/>
              </w:rPr>
            </w:pPr>
            <w:r>
              <w:rPr>
                <w:sz w:val="21"/>
              </w:rPr>
              <w:t>der Kronide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(Sohn des Kronos = Zeus)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876" w:type="dxa"/>
          </w:tcPr>
          <w:p>
            <w:pPr>
              <w:pStyle w:val="TableParagraph"/>
              <w:spacing w:before="187"/>
              <w:ind w:right="4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480</w:t>
            </w:r>
          </w:p>
        </w:tc>
        <w:tc>
          <w:tcPr>
            <w:tcW w:w="2665" w:type="dxa"/>
          </w:tcPr>
          <w:p>
            <w:pPr>
              <w:pStyle w:val="TableParagraph"/>
              <w:spacing w:before="55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ὁ </w:t>
            </w:r>
            <w:r>
              <w:rPr>
                <w:rFonts w:ascii="Times New Roman" w:hAnsi="Times New Roman"/>
                <w:b/>
                <w:sz w:val="22"/>
              </w:rPr>
              <w:t>Πηληιάδης / Πηλείδης,</w:t>
            </w:r>
          </w:p>
          <w:p>
            <w:pPr>
              <w:pStyle w:val="TableParagraph"/>
              <w:spacing w:before="11"/>
              <w:ind w:lef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-αο/(-εω)</w:t>
            </w:r>
          </w:p>
        </w:tc>
        <w:tc>
          <w:tcPr>
            <w:tcW w:w="2665" w:type="dxa"/>
          </w:tcPr>
          <w:p>
            <w:pPr>
              <w:pStyle w:val="TableParagraph"/>
              <w:spacing w:line="254" w:lineRule="exact" w:before="68"/>
              <w:ind w:left="112"/>
              <w:rPr>
                <w:sz w:val="21"/>
              </w:rPr>
            </w:pPr>
            <w:r>
              <w:rPr>
                <w:sz w:val="21"/>
              </w:rPr>
              <w:t>der Pelide</w:t>
            </w:r>
          </w:p>
          <w:p>
            <w:pPr>
              <w:pStyle w:val="TableParagraph"/>
              <w:spacing w:line="254" w:lineRule="exact"/>
              <w:ind w:left="112"/>
              <w:rPr>
                <w:sz w:val="21"/>
              </w:rPr>
            </w:pPr>
            <w:r>
              <w:rPr>
                <w:sz w:val="21"/>
              </w:rPr>
              <w:t>(Sohn des Peleus =Achill)</w:t>
            </w:r>
          </w:p>
        </w:tc>
        <w:tc>
          <w:tcPr>
            <w:tcW w:w="2665" w:type="dxa"/>
          </w:tcPr>
          <w:p>
            <w:pPr>
              <w:pStyle w:val="TableParagraph"/>
              <w:spacing w:before="63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sz w:val="21"/>
              </w:rPr>
              <w:t>att. Gen.: -</w:t>
            </w:r>
            <w:r>
              <w:rPr>
                <w:rFonts w:ascii="Times New Roman" w:hAnsi="Times New Roman"/>
                <w:sz w:val="22"/>
              </w:rPr>
              <w:t>ου</w:t>
            </w:r>
          </w:p>
        </w:tc>
      </w:tr>
    </w:tbl>
    <w:sectPr>
      <w:pgSz w:w="11910" w:h="16840"/>
      <w:pgMar w:header="0" w:footer="519" w:top="980" w:bottom="700" w:left="14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354pt;margin-top:800.924988pt;width:84.6pt;height:10pt;mso-position-horizontal-relative:page;mso-position-vertical-relative:page;z-index:-200560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Homer-Grundwortschatz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7389pt;margin-top:800.924988pt;width:34.4pt;height:10pt;mso-position-horizontal-relative:page;mso-position-vertical-relative:page;z-index:-200536" type="#_x0000_t202" filled="false" stroked="false">
          <v:textbox inset="0,0,0,0">
            <w:txbxContent>
              <w:p>
                <w:pPr>
                  <w:spacing w:line="182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von 28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5.5354pt;margin-top:800.924988pt;width:84.6pt;height:10pt;mso-position-horizontal-relative:page;mso-position-vertical-relative:page;z-index:-20051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Homer-Grundwortschatz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71387pt;margin-top:800.924988pt;width:34.9pt;height:10pt;mso-position-horizontal-relative:page;mso-position-vertical-relative:page;z-index:-200488" type="#_x0000_t202" filled="false" stroked="false">
          <v:textbox inset="0,0,0,0">
            <w:txbxContent>
              <w:p>
                <w:pPr>
                  <w:spacing w:line="182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von 28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300" w:hanging="188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8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8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8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8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8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8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8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88"/>
      </w:pPr>
      <w:rPr>
        <w:rFonts w:hint="default"/>
        <w:lang w:val="de-DE" w:eastAsia="de-DE" w:bidi="de-DE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302" w:hanging="190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0"/>
      </w:pPr>
      <w:rPr>
        <w:rFonts w:hint="default"/>
        <w:lang w:val="de-DE" w:eastAsia="de-DE" w:bidi="de-DE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313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6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3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0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3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7" w:hanging="199"/>
      </w:pPr>
      <w:rPr>
        <w:rFonts w:hint="default"/>
        <w:lang w:val="de-DE" w:eastAsia="de-DE" w:bidi="de-DE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313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6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3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0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3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7" w:hanging="199"/>
      </w:pPr>
      <w:rPr>
        <w:rFonts w:hint="default"/>
        <w:lang w:val="de-DE" w:eastAsia="de-DE" w:bidi="de-DE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313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6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3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0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3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7" w:hanging="199"/>
      </w:pPr>
      <w:rPr>
        <w:rFonts w:hint="default"/>
        <w:lang w:val="de-DE" w:eastAsia="de-DE" w:bidi="de-DE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313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6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3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0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3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7" w:hanging="199"/>
      </w:pPr>
      <w:rPr>
        <w:rFonts w:hint="default"/>
        <w:lang w:val="de-DE" w:eastAsia="de-DE" w:bidi="de-DE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05" w:hanging="192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0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1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2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7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3" w:hanging="192"/>
      </w:pPr>
      <w:rPr>
        <w:rFonts w:hint="default"/>
        <w:lang w:val="de-DE" w:eastAsia="de-DE" w:bidi="de-DE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24" w:hanging="192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6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3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0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3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7" w:hanging="192"/>
      </w:pPr>
      <w:rPr>
        <w:rFonts w:hint="default"/>
        <w:lang w:val="de-DE" w:eastAsia="de-DE" w:bidi="de-DE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305" w:hanging="192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0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1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2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7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3" w:hanging="192"/>
      </w:pPr>
      <w:rPr>
        <w:rFonts w:hint="default"/>
        <w:lang w:val="de-DE" w:eastAsia="de-DE" w:bidi="de-DE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305" w:hanging="192"/>
        <w:jc w:val="left"/>
      </w:pPr>
      <w:rPr>
        <w:rFonts w:hint="default" w:ascii="Corbel" w:hAnsi="Corbel" w:eastAsia="Corbel" w:cs="Corbel"/>
        <w:spacing w:val="-14"/>
        <w:w w:val="99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68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836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604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3372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141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4909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5677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6445" w:hanging="192"/>
      </w:pPr>
      <w:rPr>
        <w:rFonts w:hint="default"/>
        <w:lang w:val="de-DE" w:eastAsia="de-DE" w:bidi="de-DE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304" w:hanging="192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2"/>
      </w:pPr>
      <w:rPr>
        <w:rFonts w:hint="default"/>
        <w:lang w:val="de-DE" w:eastAsia="de-DE" w:bidi="de-DE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312" w:hanging="200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20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20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20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20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20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20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20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200"/>
      </w:pPr>
      <w:rPr>
        <w:rFonts w:hint="default"/>
        <w:lang w:val="de-DE" w:eastAsia="de-DE" w:bidi="de-DE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304" w:hanging="192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2"/>
      </w:pPr>
      <w:rPr>
        <w:rFonts w:hint="default"/>
        <w:lang w:val="de-DE" w:eastAsia="de-DE" w:bidi="de-DE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312" w:hanging="200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20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20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20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20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20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20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20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200"/>
      </w:pPr>
      <w:rPr>
        <w:rFonts w:hint="default"/>
        <w:lang w:val="de-DE" w:eastAsia="de-DE" w:bidi="de-DE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297" w:hanging="185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85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8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8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8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8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8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8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85"/>
      </w:pPr>
      <w:rPr>
        <w:rFonts w:hint="default"/>
        <w:lang w:val="de-DE" w:eastAsia="de-DE" w:bidi="de-DE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300" w:hanging="188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8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8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8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8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8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8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8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88"/>
      </w:pPr>
      <w:rPr>
        <w:rFonts w:hint="default"/>
        <w:lang w:val="de-DE" w:eastAsia="de-DE" w:bidi="de-DE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00" w:hanging="188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88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88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88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88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88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88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88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88"/>
      </w:pPr>
      <w:rPr>
        <w:rFonts w:hint="default"/>
        <w:lang w:val="de-DE" w:eastAsia="de-DE" w:bidi="de-DE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06" w:hanging="194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4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4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4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4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4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4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4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4"/>
      </w:pPr>
      <w:rPr>
        <w:rFonts w:hint="default"/>
        <w:lang w:val="de-DE" w:eastAsia="de-DE" w:bidi="de-DE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12" w:hanging="200"/>
        <w:jc w:val="left"/>
      </w:pPr>
      <w:rPr>
        <w:rFonts w:hint="default" w:ascii="Corbel" w:hAnsi="Corbel" w:eastAsia="Corbel" w:cs="Corbel"/>
        <w:spacing w:val="-4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20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20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20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20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20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20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20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200"/>
      </w:pPr>
      <w:rPr>
        <w:rFonts w:hint="default"/>
        <w:lang w:val="de-DE" w:eastAsia="de-DE" w:bidi="de-DE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06" w:hanging="194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4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4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4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4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4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4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4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4"/>
      </w:pPr>
      <w:rPr>
        <w:rFonts w:hint="default"/>
        <w:lang w:val="de-DE" w:eastAsia="de-DE" w:bidi="de-DE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12" w:hanging="200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20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20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20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20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20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20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20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200"/>
      </w:pPr>
      <w:rPr>
        <w:rFonts w:hint="default"/>
        <w:lang w:val="de-DE" w:eastAsia="de-DE" w:bidi="de-DE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02" w:hanging="190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35" w:hanging="19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71" w:hanging="19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06" w:hanging="19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42" w:hanging="19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77" w:hanging="19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13" w:hanging="19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48" w:hanging="19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4" w:hanging="190"/>
      </w:pPr>
      <w:rPr>
        <w:rFonts w:hint="default"/>
        <w:lang w:val="de-DE" w:eastAsia="de-DE" w:bidi="de-DE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1" w:hanging="199"/>
        <w:jc w:val="left"/>
      </w:pPr>
      <w:rPr>
        <w:rFonts w:hint="default" w:ascii="Corbel" w:hAnsi="Corbel" w:eastAsia="Corbel" w:cs="Corbel"/>
        <w:spacing w:val="-1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553" w:hanging="19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87" w:hanging="19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020" w:hanging="19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254" w:hanging="19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487" w:hanging="19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721" w:hanging="19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954" w:hanging="19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188" w:hanging="199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0" w:hanging="360"/>
        <w:jc w:val="left"/>
      </w:pPr>
      <w:rPr>
        <w:rFonts w:hint="default" w:ascii="Corbel" w:hAnsi="Corbel" w:eastAsia="Corbel" w:cs="Corbel"/>
        <w:b/>
        <w:bCs/>
        <w:spacing w:val="-1"/>
        <w:w w:val="100"/>
        <w:sz w:val="23"/>
        <w:szCs w:val="23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832" w:hanging="382"/>
        <w:jc w:val="left"/>
      </w:pPr>
      <w:rPr>
        <w:rFonts w:hint="default" w:ascii="Corbel" w:hAnsi="Corbel" w:eastAsia="Corbel" w:cs="Corbel"/>
        <w:spacing w:val="-5"/>
        <w:w w:val="100"/>
        <w:sz w:val="23"/>
        <w:szCs w:val="23"/>
        <w:lang w:val="de-DE" w:eastAsia="de-DE" w:bidi="de-DE"/>
      </w:rPr>
    </w:lvl>
    <w:lvl w:ilvl="2">
      <w:start w:val="1"/>
      <w:numFmt w:val="decimal"/>
      <w:lvlText w:val="%1.%2.%3"/>
      <w:lvlJc w:val="left"/>
      <w:pPr>
        <w:ind w:left="1790" w:hanging="861"/>
        <w:jc w:val="left"/>
      </w:pPr>
      <w:rPr>
        <w:rFonts w:hint="default" w:ascii="Corbel" w:hAnsi="Corbel" w:eastAsia="Corbel" w:cs="Corbel"/>
        <w:spacing w:val="-6"/>
        <w:w w:val="100"/>
        <w:sz w:val="23"/>
        <w:szCs w:val="23"/>
        <w:lang w:val="de-DE" w:eastAsia="de-DE" w:bidi="de-DE"/>
      </w:rPr>
    </w:lvl>
    <w:lvl w:ilvl="3">
      <w:start w:val="0"/>
      <w:numFmt w:val="bullet"/>
      <w:lvlText w:val="•"/>
      <w:lvlJc w:val="left"/>
      <w:pPr>
        <w:ind w:left="860" w:hanging="86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800" w:hanging="86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017" w:hanging="86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4235" w:hanging="86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5452" w:hanging="86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6670" w:hanging="861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Corbel" w:hAnsi="Corbel" w:eastAsia="Corbel" w:cs="Corbel"/>
        <w:color w:val="E6320F"/>
        <w:spacing w:val="-13"/>
        <w:w w:val="99"/>
        <w:sz w:val="23"/>
        <w:szCs w:val="23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4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20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3930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655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517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380" w:hanging="360"/>
      </w:pPr>
      <w:rPr>
        <w:rFonts w:hint="default"/>
        <w:lang w:val="de-DE" w:eastAsia="de-DE" w:bidi="de-DE"/>
      </w:rPr>
    </w:lvl>
  </w:abstract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de-DE" w:eastAsia="de-DE" w:bidi="de-DE"/>
    </w:rPr>
  </w:style>
  <w:style w:styleId="BodyText" w:type="paragraph">
    <w:name w:val="Body Text"/>
    <w:basedOn w:val="Normal"/>
    <w:uiPriority w:val="1"/>
    <w:qFormat/>
    <w:pPr>
      <w:spacing w:before="39"/>
    </w:pPr>
    <w:rPr>
      <w:rFonts w:ascii="Corbel" w:hAnsi="Corbel" w:eastAsia="Corbel" w:cs="Corbe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orbel" w:hAnsi="Corbel" w:eastAsia="Corbel" w:cs="Corbel"/>
      <w:b/>
      <w:bCs/>
      <w:sz w:val="30"/>
      <w:szCs w:val="30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470" w:hanging="360"/>
      <w:outlineLvl w:val="2"/>
    </w:pPr>
    <w:rPr>
      <w:rFonts w:ascii="Corbel" w:hAnsi="Corbel" w:eastAsia="Corbel" w:cs="Corbel"/>
      <w:b/>
      <w:bCs/>
      <w:sz w:val="23"/>
      <w:szCs w:val="23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39"/>
      <w:ind w:left="470" w:hanging="360"/>
    </w:pPr>
    <w:rPr>
      <w:rFonts w:ascii="Corbel" w:hAnsi="Corbel" w:eastAsia="Corbel" w:cs="Corbe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Corbel" w:hAnsi="Corbel" w:eastAsia="Corbel" w:cs="Corbel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srdp.at/schriftliche-pruefungen/klassische-sprachen/begleitmaterialien/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BMBWF</dc:creator>
  <dc:subject>Aufgrund der herausragenden Bedeutung Homers hat sich das Team der Klassischen Sprachen im BMBWF dazu entschlossen, einen speziellen Homer-Grundwortschatz (GWS) zusammenzustellen. </dc:subject>
  <dc:title>Homer-Grundwortschatz</dc:title>
  <dcterms:created xsi:type="dcterms:W3CDTF">2019-10-17T08:58:52Z</dcterms:created>
  <dcterms:modified xsi:type="dcterms:W3CDTF">2019-10-17T08:58:52Z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2019-10-17T00:00:00Z</vt:filetime>
  </property>
</Properties>
</file>